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705BA" w14:textId="77777777" w:rsidR="00EB4D42" w:rsidRPr="005D5A55" w:rsidRDefault="00681E7B" w:rsidP="005D5A55">
      <w:pPr>
        <w:pStyle w:val="GvdeMetni"/>
        <w:numPr>
          <w:ilvl w:val="0"/>
          <w:numId w:val="14"/>
        </w:numPr>
        <w:tabs>
          <w:tab w:val="left" w:pos="426"/>
          <w:tab w:val="left" w:pos="1248"/>
        </w:tabs>
        <w:spacing w:before="76" w:line="360" w:lineRule="auto"/>
        <w:ind w:left="0" w:firstLine="0"/>
        <w:jc w:val="left"/>
        <w:rPr>
          <w:rFonts w:cs="Times New Roman"/>
          <w:b/>
          <w:sz w:val="24"/>
          <w:szCs w:val="24"/>
          <w:lang w:val="tr-TR"/>
        </w:rPr>
      </w:pPr>
      <w:r w:rsidRPr="005D5A55">
        <w:rPr>
          <w:b/>
          <w:w w:val="105"/>
          <w:sz w:val="24"/>
          <w:szCs w:val="24"/>
          <w:lang w:val="tr-TR"/>
        </w:rPr>
        <w:t>AMAÇ</w:t>
      </w:r>
    </w:p>
    <w:p w14:paraId="29A66019" w14:textId="77777777" w:rsidR="00EB4D42" w:rsidRPr="005D5A55" w:rsidRDefault="00681E7B" w:rsidP="005D5A55">
      <w:pPr>
        <w:pStyle w:val="GvdeMetni"/>
        <w:tabs>
          <w:tab w:val="left" w:pos="426"/>
        </w:tabs>
        <w:spacing w:line="360" w:lineRule="auto"/>
        <w:ind w:left="0" w:right="182"/>
        <w:jc w:val="both"/>
        <w:rPr>
          <w:spacing w:val="-1"/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Bu</w:t>
      </w:r>
      <w:r w:rsidRPr="005D5A55">
        <w:rPr>
          <w:spacing w:val="2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prosedürün</w:t>
      </w:r>
      <w:r w:rsidRPr="005D5A55">
        <w:rPr>
          <w:spacing w:val="25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amacı</w:t>
      </w:r>
      <w:r w:rsidRPr="005D5A55">
        <w:rPr>
          <w:spacing w:val="25"/>
          <w:sz w:val="24"/>
          <w:szCs w:val="24"/>
          <w:lang w:val="tr-TR"/>
        </w:rPr>
        <w:t xml:space="preserve"> </w:t>
      </w:r>
      <w:r w:rsidR="00505EF9" w:rsidRPr="005D5A55">
        <w:rPr>
          <w:spacing w:val="-1"/>
          <w:sz w:val="24"/>
          <w:szCs w:val="24"/>
          <w:lang w:val="tr-TR"/>
        </w:rPr>
        <w:t>Rektörlüğümüzde</w:t>
      </w:r>
      <w:r w:rsidRPr="005D5A55">
        <w:rPr>
          <w:spacing w:val="2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yürütülen</w:t>
      </w:r>
      <w:r w:rsidRPr="005D5A55">
        <w:rPr>
          <w:spacing w:val="23"/>
          <w:sz w:val="24"/>
          <w:szCs w:val="24"/>
          <w:lang w:val="tr-TR"/>
        </w:rPr>
        <w:t xml:space="preserve"> </w:t>
      </w:r>
      <w:r w:rsidR="00505EF9" w:rsidRPr="005D5A55">
        <w:rPr>
          <w:spacing w:val="23"/>
          <w:sz w:val="24"/>
          <w:szCs w:val="24"/>
          <w:lang w:val="tr-TR"/>
        </w:rPr>
        <w:t xml:space="preserve">enerji </w:t>
      </w:r>
      <w:r w:rsidRPr="005D5A55">
        <w:rPr>
          <w:spacing w:val="-1"/>
          <w:sz w:val="24"/>
          <w:szCs w:val="24"/>
          <w:lang w:val="tr-TR"/>
        </w:rPr>
        <w:t>faaliyetleri</w:t>
      </w:r>
      <w:r w:rsidR="00505EF9" w:rsidRPr="005D5A55">
        <w:rPr>
          <w:spacing w:val="-1"/>
          <w:sz w:val="24"/>
          <w:szCs w:val="24"/>
          <w:lang w:val="tr-TR"/>
        </w:rPr>
        <w:t>ni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etkileyen</w:t>
      </w:r>
      <w:r w:rsidRPr="005D5A55">
        <w:rPr>
          <w:spacing w:val="2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(iç</w:t>
      </w:r>
      <w:r w:rsidRPr="005D5A55">
        <w:rPr>
          <w:spacing w:val="2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ve</w:t>
      </w:r>
      <w:r w:rsidRPr="005D5A55">
        <w:rPr>
          <w:spacing w:val="2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dış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hususları</w:t>
      </w:r>
      <w:r w:rsidRPr="005D5A55">
        <w:rPr>
          <w:spacing w:val="2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kapsayan</w:t>
      </w:r>
      <w:r w:rsidRPr="005D5A55">
        <w:rPr>
          <w:spacing w:val="107"/>
          <w:w w:val="102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ilgili</w:t>
      </w:r>
      <w:r w:rsidRPr="005D5A55">
        <w:rPr>
          <w:spacing w:val="9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tarafların</w:t>
      </w:r>
      <w:r w:rsidRPr="005D5A55">
        <w:rPr>
          <w:spacing w:val="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ihtiyaç)</w:t>
      </w:r>
      <w:r w:rsidRPr="005D5A55">
        <w:rPr>
          <w:spacing w:val="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riskleri</w:t>
      </w:r>
      <w:r w:rsidRPr="005D5A55">
        <w:rPr>
          <w:spacing w:val="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belirlemek,</w:t>
      </w:r>
      <w:r w:rsidRPr="005D5A55">
        <w:rPr>
          <w:spacing w:val="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analiz</w:t>
      </w:r>
      <w:r w:rsidRPr="005D5A55">
        <w:rPr>
          <w:spacing w:val="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etmek</w:t>
      </w:r>
      <w:r w:rsidRPr="005D5A55">
        <w:rPr>
          <w:spacing w:val="9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analiz</w:t>
      </w:r>
      <w:r w:rsidRPr="005D5A55">
        <w:rPr>
          <w:spacing w:val="5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sonucunda</w:t>
      </w:r>
      <w:r w:rsidRPr="005D5A55">
        <w:rPr>
          <w:spacing w:val="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fırsatları</w:t>
      </w:r>
      <w:r w:rsidRPr="005D5A55">
        <w:rPr>
          <w:spacing w:val="1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ortaya</w:t>
      </w:r>
      <w:r w:rsidRPr="005D5A55">
        <w:rPr>
          <w:spacing w:val="1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nasıl</w:t>
      </w:r>
      <w:r w:rsidRPr="005D5A55">
        <w:rPr>
          <w:spacing w:val="67"/>
          <w:w w:val="10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konulacağını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sağlamak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için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bir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yöntem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oluşturmaktır.</w:t>
      </w:r>
    </w:p>
    <w:p w14:paraId="6EC15FF8" w14:textId="77777777" w:rsidR="00EB4D42" w:rsidRPr="005D5A55" w:rsidRDefault="00681E7B" w:rsidP="005D5A55">
      <w:pPr>
        <w:pStyle w:val="GvdeMetni"/>
        <w:numPr>
          <w:ilvl w:val="0"/>
          <w:numId w:val="14"/>
        </w:numPr>
        <w:tabs>
          <w:tab w:val="left" w:pos="426"/>
          <w:tab w:val="left" w:pos="1248"/>
        </w:tabs>
        <w:spacing w:before="118" w:line="360" w:lineRule="auto"/>
        <w:ind w:left="0" w:firstLine="0"/>
        <w:jc w:val="left"/>
        <w:rPr>
          <w:rFonts w:cs="Times New Roman"/>
          <w:b/>
          <w:sz w:val="24"/>
          <w:szCs w:val="24"/>
          <w:lang w:val="tr-TR"/>
        </w:rPr>
      </w:pPr>
      <w:r w:rsidRPr="005D5A55">
        <w:rPr>
          <w:b/>
          <w:spacing w:val="-1"/>
          <w:w w:val="105"/>
          <w:sz w:val="24"/>
          <w:szCs w:val="24"/>
          <w:lang w:val="tr-TR"/>
        </w:rPr>
        <w:t>K</w:t>
      </w:r>
      <w:r w:rsidRPr="005D5A55">
        <w:rPr>
          <w:b/>
          <w:spacing w:val="-2"/>
          <w:w w:val="105"/>
          <w:sz w:val="24"/>
          <w:szCs w:val="24"/>
          <w:lang w:val="tr-TR"/>
        </w:rPr>
        <w:t>A</w:t>
      </w:r>
      <w:r w:rsidRPr="005D5A55">
        <w:rPr>
          <w:b/>
          <w:spacing w:val="-1"/>
          <w:w w:val="105"/>
          <w:sz w:val="24"/>
          <w:szCs w:val="24"/>
          <w:lang w:val="tr-TR"/>
        </w:rPr>
        <w:t>P</w:t>
      </w:r>
      <w:r w:rsidRPr="005D5A55">
        <w:rPr>
          <w:b/>
          <w:spacing w:val="-2"/>
          <w:w w:val="105"/>
          <w:sz w:val="24"/>
          <w:szCs w:val="24"/>
          <w:lang w:val="tr-TR"/>
        </w:rPr>
        <w:t>SA</w:t>
      </w:r>
      <w:r w:rsidRPr="005D5A55">
        <w:rPr>
          <w:b/>
          <w:spacing w:val="-1"/>
          <w:w w:val="105"/>
          <w:sz w:val="24"/>
          <w:szCs w:val="24"/>
          <w:lang w:val="tr-TR"/>
        </w:rPr>
        <w:t>M</w:t>
      </w:r>
    </w:p>
    <w:p w14:paraId="047EFCA9" w14:textId="77777777" w:rsidR="00EB4D42" w:rsidRPr="005D5A55" w:rsidRDefault="00681E7B" w:rsidP="005D5A55">
      <w:pPr>
        <w:pStyle w:val="GvdeMetni"/>
        <w:tabs>
          <w:tab w:val="left" w:pos="426"/>
        </w:tabs>
        <w:spacing w:line="360" w:lineRule="auto"/>
        <w:ind w:left="0" w:right="229"/>
        <w:rPr>
          <w:spacing w:val="-1"/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Bu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prosedür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TS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EN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ISO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="00505EF9" w:rsidRPr="005D5A55">
        <w:rPr>
          <w:sz w:val="24"/>
          <w:szCs w:val="24"/>
          <w:lang w:val="tr-TR"/>
        </w:rPr>
        <w:t>50001:2018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="00505EF9" w:rsidRPr="005D5A55">
        <w:rPr>
          <w:spacing w:val="-1"/>
          <w:sz w:val="24"/>
          <w:szCs w:val="24"/>
          <w:lang w:val="tr-TR"/>
        </w:rPr>
        <w:t>Enerji Yönetim Sistemi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kapsamında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tanımlanmış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olan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varlıkları</w:t>
      </w:r>
      <w:r w:rsidRPr="005D5A55">
        <w:rPr>
          <w:spacing w:val="67"/>
          <w:w w:val="10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kapsar.</w:t>
      </w:r>
    </w:p>
    <w:p w14:paraId="16AF8490" w14:textId="77777777" w:rsidR="00EB4D42" w:rsidRPr="005D5A55" w:rsidRDefault="00681E7B" w:rsidP="005D5A55">
      <w:pPr>
        <w:pStyle w:val="GvdeMetni"/>
        <w:numPr>
          <w:ilvl w:val="0"/>
          <w:numId w:val="14"/>
        </w:numPr>
        <w:tabs>
          <w:tab w:val="left" w:pos="426"/>
          <w:tab w:val="left" w:pos="1248"/>
        </w:tabs>
        <w:spacing w:before="122" w:line="360" w:lineRule="auto"/>
        <w:ind w:left="0" w:firstLine="0"/>
        <w:jc w:val="left"/>
        <w:rPr>
          <w:rFonts w:cs="Times New Roman"/>
          <w:b/>
          <w:sz w:val="24"/>
          <w:szCs w:val="24"/>
          <w:lang w:val="tr-TR"/>
        </w:rPr>
      </w:pPr>
      <w:r w:rsidRPr="005D5A55">
        <w:rPr>
          <w:b/>
          <w:w w:val="105"/>
          <w:sz w:val="24"/>
          <w:szCs w:val="24"/>
          <w:lang w:val="tr-TR"/>
        </w:rPr>
        <w:t>TANIMLAR</w:t>
      </w:r>
    </w:p>
    <w:p w14:paraId="6DF57FD8" w14:textId="77777777" w:rsidR="00EB4D42" w:rsidRPr="005D5A55" w:rsidRDefault="00681E7B" w:rsidP="005D5A55">
      <w:pPr>
        <w:pStyle w:val="GvdeMetni"/>
        <w:tabs>
          <w:tab w:val="left" w:pos="426"/>
        </w:tabs>
        <w:spacing w:line="360" w:lineRule="auto"/>
        <w:ind w:left="0"/>
        <w:rPr>
          <w:sz w:val="24"/>
          <w:szCs w:val="24"/>
          <w:lang w:val="tr-TR"/>
        </w:rPr>
      </w:pPr>
      <w:r w:rsidRPr="005D5A55">
        <w:rPr>
          <w:b/>
          <w:spacing w:val="-1"/>
          <w:sz w:val="24"/>
          <w:szCs w:val="24"/>
          <w:lang w:val="tr-TR"/>
        </w:rPr>
        <w:t>Risk: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Hedefler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üzerindeki</w:t>
      </w:r>
      <w:r w:rsidRPr="005D5A55">
        <w:rPr>
          <w:spacing w:val="2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belirsizlik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etkisidir.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Etki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beklenenden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pozitif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veya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negatif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sapmadır.</w:t>
      </w:r>
    </w:p>
    <w:p w14:paraId="4AAB55A4" w14:textId="77777777" w:rsidR="005D5A55" w:rsidRPr="005D5A55" w:rsidRDefault="00681E7B" w:rsidP="005D5A55">
      <w:pPr>
        <w:pStyle w:val="GvdeMetni"/>
        <w:tabs>
          <w:tab w:val="left" w:pos="426"/>
        </w:tabs>
        <w:spacing w:line="360" w:lineRule="auto"/>
        <w:ind w:left="0" w:right="229"/>
        <w:rPr>
          <w:spacing w:val="-1"/>
          <w:sz w:val="24"/>
          <w:szCs w:val="24"/>
          <w:lang w:val="tr-TR"/>
        </w:rPr>
      </w:pPr>
      <w:r w:rsidRPr="005D5A55">
        <w:rPr>
          <w:b/>
          <w:sz w:val="24"/>
          <w:szCs w:val="24"/>
          <w:lang w:val="tr-TR"/>
        </w:rPr>
        <w:t>Risk</w:t>
      </w:r>
      <w:r w:rsidRPr="005D5A55">
        <w:rPr>
          <w:b/>
          <w:spacing w:val="21"/>
          <w:sz w:val="24"/>
          <w:szCs w:val="24"/>
          <w:lang w:val="tr-TR"/>
        </w:rPr>
        <w:t xml:space="preserve"> </w:t>
      </w:r>
      <w:r w:rsidRPr="005D5A55">
        <w:rPr>
          <w:b/>
          <w:spacing w:val="-1"/>
          <w:sz w:val="24"/>
          <w:szCs w:val="24"/>
          <w:lang w:val="tr-TR"/>
        </w:rPr>
        <w:t>Yönetimi:</w:t>
      </w:r>
      <w:r w:rsidRPr="005D5A55">
        <w:rPr>
          <w:spacing w:val="25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Riske</w:t>
      </w:r>
      <w:r w:rsidRPr="005D5A55">
        <w:rPr>
          <w:spacing w:val="2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ilişkin</w:t>
      </w:r>
      <w:r w:rsidRPr="005D5A55">
        <w:rPr>
          <w:spacing w:val="2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olarak</w:t>
      </w:r>
      <w:r w:rsidRPr="005D5A55">
        <w:rPr>
          <w:spacing w:val="23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bir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="00E819AE" w:rsidRPr="005D5A55">
        <w:rPr>
          <w:spacing w:val="-1"/>
          <w:sz w:val="24"/>
          <w:szCs w:val="24"/>
          <w:lang w:val="tr-TR"/>
        </w:rPr>
        <w:t>fakültemizi</w:t>
      </w:r>
      <w:r w:rsidRPr="005D5A55">
        <w:rPr>
          <w:spacing w:val="-1"/>
          <w:sz w:val="24"/>
          <w:szCs w:val="24"/>
          <w:lang w:val="tr-TR"/>
        </w:rPr>
        <w:t>n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yönlendirilmesi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kontrolü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için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koordineli</w:t>
      </w:r>
      <w:r w:rsidRPr="005D5A55">
        <w:rPr>
          <w:spacing w:val="93"/>
          <w:w w:val="10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faaliyetler.</w:t>
      </w:r>
    </w:p>
    <w:p w14:paraId="3C0BA645" w14:textId="2C40BD4F" w:rsidR="00EB4D42" w:rsidRPr="005D5A55" w:rsidRDefault="00681E7B" w:rsidP="005D5A55">
      <w:pPr>
        <w:pStyle w:val="GvdeMetni"/>
        <w:tabs>
          <w:tab w:val="left" w:pos="426"/>
        </w:tabs>
        <w:spacing w:line="360" w:lineRule="auto"/>
        <w:ind w:left="0" w:right="229"/>
        <w:rPr>
          <w:sz w:val="24"/>
          <w:szCs w:val="24"/>
          <w:lang w:val="tr-TR"/>
        </w:rPr>
      </w:pPr>
      <w:r w:rsidRPr="005D5A55">
        <w:rPr>
          <w:b/>
          <w:w w:val="105"/>
          <w:sz w:val="24"/>
          <w:szCs w:val="24"/>
          <w:lang w:val="tr-TR"/>
        </w:rPr>
        <w:t>Risk</w:t>
      </w:r>
      <w:r w:rsidRPr="005D5A55">
        <w:rPr>
          <w:b/>
          <w:spacing w:val="-11"/>
          <w:w w:val="105"/>
          <w:sz w:val="24"/>
          <w:szCs w:val="24"/>
          <w:lang w:val="tr-TR"/>
        </w:rPr>
        <w:t xml:space="preserve"> </w:t>
      </w:r>
      <w:r w:rsidRPr="005D5A55">
        <w:rPr>
          <w:b/>
          <w:spacing w:val="-2"/>
          <w:w w:val="105"/>
          <w:sz w:val="24"/>
          <w:szCs w:val="24"/>
          <w:lang w:val="tr-TR"/>
        </w:rPr>
        <w:t>A</w:t>
      </w:r>
      <w:r w:rsidRPr="005D5A55">
        <w:rPr>
          <w:b/>
          <w:spacing w:val="-1"/>
          <w:w w:val="105"/>
          <w:sz w:val="24"/>
          <w:szCs w:val="24"/>
          <w:lang w:val="tr-TR"/>
        </w:rPr>
        <w:t>na</w:t>
      </w:r>
      <w:r w:rsidRPr="005D5A55">
        <w:rPr>
          <w:b/>
          <w:spacing w:val="-2"/>
          <w:w w:val="105"/>
          <w:sz w:val="24"/>
          <w:szCs w:val="24"/>
          <w:lang w:val="tr-TR"/>
        </w:rPr>
        <w:t>lizi</w:t>
      </w:r>
      <w:r w:rsidRPr="005D5A55">
        <w:rPr>
          <w:b/>
          <w:spacing w:val="-1"/>
          <w:w w:val="105"/>
          <w:sz w:val="24"/>
          <w:szCs w:val="24"/>
          <w:lang w:val="tr-TR"/>
        </w:rPr>
        <w:t>:</w:t>
      </w:r>
      <w:r w:rsidRPr="005D5A55">
        <w:rPr>
          <w:spacing w:val="-7"/>
          <w:w w:val="105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Riskin</w:t>
      </w:r>
      <w:r w:rsidRPr="005D5A55">
        <w:rPr>
          <w:spacing w:val="-12"/>
          <w:w w:val="105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doğasını</w:t>
      </w:r>
      <w:r w:rsidRPr="005D5A55">
        <w:rPr>
          <w:spacing w:val="-13"/>
          <w:w w:val="105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anlama</w:t>
      </w:r>
      <w:r w:rsidRPr="005D5A55">
        <w:rPr>
          <w:spacing w:val="-11"/>
          <w:w w:val="105"/>
          <w:sz w:val="24"/>
          <w:szCs w:val="24"/>
          <w:lang w:val="tr-TR"/>
        </w:rPr>
        <w:t xml:space="preserve"> </w:t>
      </w:r>
      <w:r w:rsidRPr="005D5A55">
        <w:rPr>
          <w:spacing w:val="-3"/>
          <w:w w:val="105"/>
          <w:sz w:val="24"/>
          <w:szCs w:val="24"/>
          <w:lang w:val="tr-TR"/>
        </w:rPr>
        <w:t>ve</w:t>
      </w:r>
      <w:r w:rsidRPr="005D5A55">
        <w:rPr>
          <w:spacing w:val="-8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risk</w:t>
      </w:r>
      <w:r w:rsidRPr="005D5A55">
        <w:rPr>
          <w:spacing w:val="-11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seviyesini</w:t>
      </w:r>
      <w:r w:rsidRPr="005D5A55">
        <w:rPr>
          <w:spacing w:val="-7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belirleme</w:t>
      </w:r>
      <w:r w:rsidRPr="005D5A55">
        <w:rPr>
          <w:spacing w:val="-13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süreci.</w:t>
      </w:r>
    </w:p>
    <w:p w14:paraId="42B780C0" w14:textId="77777777" w:rsidR="005D5A55" w:rsidRPr="005D5A55" w:rsidRDefault="00681E7B" w:rsidP="005D5A55">
      <w:pPr>
        <w:pStyle w:val="GvdeMetni"/>
        <w:tabs>
          <w:tab w:val="left" w:pos="426"/>
        </w:tabs>
        <w:spacing w:line="360" w:lineRule="auto"/>
        <w:ind w:left="0" w:right="229"/>
        <w:rPr>
          <w:spacing w:val="-1"/>
          <w:sz w:val="24"/>
          <w:szCs w:val="24"/>
          <w:lang w:val="tr-TR"/>
        </w:rPr>
      </w:pPr>
      <w:r w:rsidRPr="005D5A55">
        <w:rPr>
          <w:b/>
          <w:sz w:val="24"/>
          <w:szCs w:val="24"/>
          <w:lang w:val="tr-TR"/>
        </w:rPr>
        <w:t>Risk</w:t>
      </w:r>
      <w:r w:rsidRPr="005D5A55">
        <w:rPr>
          <w:b/>
          <w:spacing w:val="17"/>
          <w:sz w:val="24"/>
          <w:szCs w:val="24"/>
          <w:lang w:val="tr-TR"/>
        </w:rPr>
        <w:t xml:space="preserve"> </w:t>
      </w:r>
      <w:r w:rsidRPr="005D5A55">
        <w:rPr>
          <w:b/>
          <w:spacing w:val="-1"/>
          <w:sz w:val="24"/>
          <w:szCs w:val="24"/>
          <w:lang w:val="tr-TR"/>
        </w:rPr>
        <w:t>Seviyesi: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Sonuçların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ve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onların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ihtimalinin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birleşimi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cinsinden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ifade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edilen,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bir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riskin</w:t>
      </w:r>
      <w:r w:rsidRPr="005D5A55">
        <w:rPr>
          <w:spacing w:val="71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büyüklüğü</w:t>
      </w:r>
      <w:r w:rsidRPr="005D5A55">
        <w:rPr>
          <w:spacing w:val="23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veya</w:t>
      </w:r>
      <w:r w:rsidRPr="005D5A55">
        <w:rPr>
          <w:spacing w:val="2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risklerin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birleşimi.</w:t>
      </w:r>
    </w:p>
    <w:p w14:paraId="4386FEDB" w14:textId="112139EA" w:rsidR="00EB4D42" w:rsidRPr="005D5A55" w:rsidRDefault="00681E7B" w:rsidP="005D5A55">
      <w:pPr>
        <w:pStyle w:val="GvdeMetni"/>
        <w:tabs>
          <w:tab w:val="left" w:pos="426"/>
        </w:tabs>
        <w:spacing w:line="360" w:lineRule="auto"/>
        <w:ind w:left="0" w:right="229"/>
        <w:rPr>
          <w:sz w:val="24"/>
          <w:szCs w:val="24"/>
          <w:lang w:val="tr-TR"/>
        </w:rPr>
      </w:pPr>
      <w:proofErr w:type="gramStart"/>
      <w:r w:rsidRPr="005D5A55">
        <w:rPr>
          <w:b/>
          <w:sz w:val="24"/>
          <w:szCs w:val="24"/>
          <w:lang w:val="tr-TR"/>
        </w:rPr>
        <w:t xml:space="preserve">R </w:t>
      </w:r>
      <w:r w:rsidRPr="005D5A55">
        <w:rPr>
          <w:b/>
          <w:spacing w:val="26"/>
          <w:sz w:val="24"/>
          <w:szCs w:val="24"/>
          <w:lang w:val="tr-TR"/>
        </w:rPr>
        <w:t xml:space="preserve"> </w:t>
      </w:r>
      <w:r w:rsidRPr="005D5A55">
        <w:rPr>
          <w:b/>
          <w:spacing w:val="-1"/>
          <w:sz w:val="24"/>
          <w:szCs w:val="24"/>
          <w:lang w:val="tr-TR"/>
        </w:rPr>
        <w:t>(</w:t>
      </w:r>
      <w:proofErr w:type="gramEnd"/>
      <w:r w:rsidRPr="005D5A55">
        <w:rPr>
          <w:b/>
          <w:spacing w:val="-1"/>
          <w:sz w:val="24"/>
          <w:szCs w:val="24"/>
          <w:lang w:val="tr-TR"/>
        </w:rPr>
        <w:t>Risk</w:t>
      </w:r>
      <w:r w:rsidRPr="005D5A55">
        <w:rPr>
          <w:b/>
          <w:sz w:val="24"/>
          <w:szCs w:val="24"/>
          <w:lang w:val="tr-TR"/>
        </w:rPr>
        <w:t xml:space="preserve"> </w:t>
      </w:r>
      <w:r w:rsidRPr="005D5A55">
        <w:rPr>
          <w:b/>
          <w:spacing w:val="29"/>
          <w:sz w:val="24"/>
          <w:szCs w:val="24"/>
          <w:lang w:val="tr-TR"/>
        </w:rPr>
        <w:t xml:space="preserve"> </w:t>
      </w:r>
      <w:r w:rsidRPr="005D5A55">
        <w:rPr>
          <w:b/>
          <w:spacing w:val="-1"/>
          <w:sz w:val="24"/>
          <w:szCs w:val="24"/>
          <w:lang w:val="tr-TR"/>
        </w:rPr>
        <w:t>Öncelik</w:t>
      </w:r>
      <w:r w:rsidRPr="005D5A55">
        <w:rPr>
          <w:b/>
          <w:sz w:val="24"/>
          <w:szCs w:val="24"/>
          <w:lang w:val="tr-TR"/>
        </w:rPr>
        <w:t xml:space="preserve"> </w:t>
      </w:r>
      <w:r w:rsidRPr="005D5A55">
        <w:rPr>
          <w:b/>
          <w:spacing w:val="25"/>
          <w:sz w:val="24"/>
          <w:szCs w:val="24"/>
          <w:lang w:val="tr-TR"/>
        </w:rPr>
        <w:t xml:space="preserve"> </w:t>
      </w:r>
      <w:r w:rsidRPr="005D5A55">
        <w:rPr>
          <w:b/>
          <w:spacing w:val="-1"/>
          <w:sz w:val="24"/>
          <w:szCs w:val="24"/>
          <w:lang w:val="tr-TR"/>
        </w:rPr>
        <w:t>Değeri):</w:t>
      </w:r>
      <w:r w:rsidRPr="005D5A55">
        <w:rPr>
          <w:sz w:val="24"/>
          <w:szCs w:val="24"/>
          <w:lang w:val="tr-TR"/>
        </w:rPr>
        <w:t xml:space="preserve"> </w:t>
      </w:r>
      <w:r w:rsidRPr="005D5A55">
        <w:rPr>
          <w:spacing w:val="2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Hata</w:t>
      </w:r>
      <w:r w:rsidRPr="005D5A55">
        <w:rPr>
          <w:sz w:val="24"/>
          <w:szCs w:val="24"/>
          <w:lang w:val="tr-TR"/>
        </w:rPr>
        <w:t xml:space="preserve"> 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oluşumu,</w:t>
      </w:r>
      <w:r w:rsidRPr="005D5A55">
        <w:rPr>
          <w:sz w:val="24"/>
          <w:szCs w:val="24"/>
          <w:lang w:val="tr-TR"/>
        </w:rPr>
        <w:t xml:space="preserve"> </w:t>
      </w:r>
      <w:r w:rsidRPr="005D5A55">
        <w:rPr>
          <w:spacing w:val="2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hatanın</w:t>
      </w:r>
      <w:r w:rsidRPr="005D5A55">
        <w:rPr>
          <w:sz w:val="24"/>
          <w:szCs w:val="24"/>
          <w:lang w:val="tr-TR"/>
        </w:rPr>
        <w:t xml:space="preserve"> 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önemi</w:t>
      </w:r>
      <w:r w:rsidRPr="005D5A55">
        <w:rPr>
          <w:sz w:val="24"/>
          <w:szCs w:val="24"/>
          <w:lang w:val="tr-TR"/>
        </w:rPr>
        <w:t xml:space="preserve"> </w:t>
      </w:r>
      <w:r w:rsidRPr="005D5A55">
        <w:rPr>
          <w:spacing w:val="28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z w:val="24"/>
          <w:szCs w:val="24"/>
          <w:lang w:val="tr-TR"/>
        </w:rPr>
        <w:t xml:space="preserve"> 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hatalı</w:t>
      </w:r>
      <w:r w:rsidRPr="005D5A55">
        <w:rPr>
          <w:sz w:val="24"/>
          <w:szCs w:val="24"/>
          <w:lang w:val="tr-TR"/>
        </w:rPr>
        <w:t xml:space="preserve"> 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ürünün</w:t>
      </w:r>
      <w:r w:rsidRPr="005D5A55">
        <w:rPr>
          <w:sz w:val="24"/>
          <w:szCs w:val="24"/>
          <w:lang w:val="tr-TR"/>
        </w:rPr>
        <w:t xml:space="preserve"> 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müşteriye</w:t>
      </w:r>
      <w:r w:rsidRPr="005D5A55">
        <w:rPr>
          <w:sz w:val="24"/>
          <w:szCs w:val="24"/>
          <w:lang w:val="tr-TR"/>
        </w:rPr>
        <w:t xml:space="preserve"> 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ulaşma</w:t>
      </w:r>
      <w:r w:rsidRPr="005D5A55">
        <w:rPr>
          <w:spacing w:val="85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olasılığını</w:t>
      </w:r>
      <w:r w:rsidRPr="005D5A55">
        <w:rPr>
          <w:spacing w:val="1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gösterir.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R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yüksek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ise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oluşma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olasılığı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yüksek,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R</w:t>
      </w:r>
      <w:r w:rsidRPr="005D5A55">
        <w:rPr>
          <w:spacing w:val="9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düşük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ise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oluşma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olasılığı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düşüktür.</w:t>
      </w:r>
    </w:p>
    <w:p w14:paraId="2CEBFF30" w14:textId="77777777" w:rsidR="008C21B4" w:rsidRPr="005D5A55" w:rsidRDefault="00681E7B" w:rsidP="005D5A55">
      <w:pPr>
        <w:pStyle w:val="GvdeMetni"/>
        <w:tabs>
          <w:tab w:val="left" w:pos="426"/>
        </w:tabs>
        <w:spacing w:before="118" w:line="360" w:lineRule="auto"/>
        <w:ind w:left="0" w:right="780"/>
        <w:rPr>
          <w:spacing w:val="-1"/>
          <w:sz w:val="24"/>
          <w:szCs w:val="24"/>
          <w:lang w:val="tr-TR"/>
        </w:rPr>
      </w:pPr>
      <w:r w:rsidRPr="005D5A55">
        <w:rPr>
          <w:b/>
          <w:spacing w:val="-1"/>
          <w:sz w:val="24"/>
          <w:szCs w:val="24"/>
          <w:lang w:val="tr-TR"/>
        </w:rPr>
        <w:t>Olasılık: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Hatanın</w:t>
      </w:r>
      <w:r w:rsidRPr="005D5A55">
        <w:rPr>
          <w:spacing w:val="2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ortaya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çıkma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nedeni</w:t>
      </w:r>
      <w:r w:rsidRPr="005D5A55">
        <w:rPr>
          <w:spacing w:val="2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olasılığını</w:t>
      </w:r>
      <w:r w:rsidRPr="005D5A55">
        <w:rPr>
          <w:spacing w:val="2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tanımlar.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(1-5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arasında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derecelendirilir)</w:t>
      </w:r>
    </w:p>
    <w:p w14:paraId="74A98FED" w14:textId="77777777" w:rsidR="008C21B4" w:rsidRPr="005D5A55" w:rsidRDefault="00681E7B" w:rsidP="005D5A55">
      <w:pPr>
        <w:pStyle w:val="GvdeMetni"/>
        <w:tabs>
          <w:tab w:val="left" w:pos="426"/>
        </w:tabs>
        <w:spacing w:before="118" w:line="360" w:lineRule="auto"/>
        <w:ind w:left="0" w:right="780"/>
        <w:rPr>
          <w:spacing w:val="79"/>
          <w:w w:val="102"/>
          <w:sz w:val="24"/>
          <w:szCs w:val="24"/>
          <w:lang w:val="tr-TR"/>
        </w:rPr>
      </w:pPr>
      <w:r w:rsidRPr="005D5A55">
        <w:rPr>
          <w:b/>
          <w:spacing w:val="-1"/>
          <w:sz w:val="24"/>
          <w:szCs w:val="24"/>
          <w:lang w:val="tr-TR"/>
        </w:rPr>
        <w:t>Şiddet: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Olası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hata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türünün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müşteriye</w:t>
      </w:r>
      <w:r w:rsidRPr="005D5A55">
        <w:rPr>
          <w:spacing w:val="2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olan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etkisini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tanımlar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(1-5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arasında</w:t>
      </w:r>
      <w:r w:rsidRPr="005D5A55">
        <w:rPr>
          <w:spacing w:val="2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derecelendirilir.)</w:t>
      </w:r>
      <w:r w:rsidRPr="005D5A55">
        <w:rPr>
          <w:spacing w:val="79"/>
          <w:w w:val="102"/>
          <w:sz w:val="24"/>
          <w:szCs w:val="24"/>
          <w:lang w:val="tr-TR"/>
        </w:rPr>
        <w:t xml:space="preserve"> </w:t>
      </w:r>
    </w:p>
    <w:p w14:paraId="28037FD8" w14:textId="77777777" w:rsidR="00EB4D42" w:rsidRPr="005D5A55" w:rsidRDefault="00681E7B" w:rsidP="005D5A55">
      <w:pPr>
        <w:pStyle w:val="GvdeMetni"/>
        <w:tabs>
          <w:tab w:val="left" w:pos="426"/>
        </w:tabs>
        <w:spacing w:before="118" w:line="360" w:lineRule="auto"/>
        <w:ind w:left="0" w:right="780"/>
        <w:rPr>
          <w:sz w:val="24"/>
          <w:szCs w:val="24"/>
          <w:lang w:val="tr-TR"/>
        </w:rPr>
      </w:pPr>
      <w:r w:rsidRPr="005D5A55">
        <w:rPr>
          <w:b/>
          <w:spacing w:val="-1"/>
          <w:sz w:val="24"/>
          <w:szCs w:val="24"/>
          <w:lang w:val="tr-TR"/>
        </w:rPr>
        <w:t>Artık</w:t>
      </w:r>
      <w:r w:rsidRPr="005D5A55">
        <w:rPr>
          <w:b/>
          <w:spacing w:val="26"/>
          <w:sz w:val="24"/>
          <w:szCs w:val="24"/>
          <w:lang w:val="tr-TR"/>
        </w:rPr>
        <w:t xml:space="preserve"> </w:t>
      </w:r>
      <w:r w:rsidRPr="005D5A55">
        <w:rPr>
          <w:b/>
          <w:spacing w:val="-1"/>
          <w:sz w:val="24"/>
          <w:szCs w:val="24"/>
          <w:lang w:val="tr-TR"/>
        </w:rPr>
        <w:t>Risk:</w:t>
      </w:r>
      <w:r w:rsidRPr="005D5A55">
        <w:rPr>
          <w:spacing w:val="2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2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iyileştirmesinden</w:t>
      </w:r>
      <w:r w:rsidRPr="005D5A55">
        <w:rPr>
          <w:spacing w:val="2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sonra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geriye</w:t>
      </w:r>
      <w:r w:rsidRPr="005D5A55">
        <w:rPr>
          <w:spacing w:val="3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kalan</w:t>
      </w:r>
      <w:r w:rsidRPr="005D5A55">
        <w:rPr>
          <w:spacing w:val="2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risk.</w:t>
      </w:r>
    </w:p>
    <w:p w14:paraId="294C47FA" w14:textId="77777777" w:rsidR="00EB4D42" w:rsidRPr="005D5A55" w:rsidRDefault="00505EF9" w:rsidP="005D5A55">
      <w:pPr>
        <w:pStyle w:val="GvdeMetni"/>
        <w:tabs>
          <w:tab w:val="left" w:pos="426"/>
          <w:tab w:val="left" w:pos="1235"/>
        </w:tabs>
        <w:spacing w:before="11" w:line="360" w:lineRule="auto"/>
        <w:ind w:left="0"/>
        <w:rPr>
          <w:sz w:val="24"/>
          <w:szCs w:val="24"/>
          <w:lang w:val="tr-TR"/>
        </w:rPr>
      </w:pPr>
      <w:r w:rsidRPr="005D5A55">
        <w:rPr>
          <w:b/>
          <w:spacing w:val="-1"/>
          <w:sz w:val="24"/>
          <w:szCs w:val="24"/>
          <w:lang w:val="tr-TR"/>
        </w:rPr>
        <w:t>En</w:t>
      </w:r>
      <w:r w:rsidR="00681E7B" w:rsidRPr="005D5A55">
        <w:rPr>
          <w:b/>
          <w:spacing w:val="-1"/>
          <w:sz w:val="24"/>
          <w:szCs w:val="24"/>
          <w:lang w:val="tr-TR"/>
        </w:rPr>
        <w:t>YS</w:t>
      </w:r>
      <w:r w:rsidR="00681E7B" w:rsidRPr="005D5A55">
        <w:rPr>
          <w:b/>
          <w:sz w:val="24"/>
          <w:szCs w:val="24"/>
          <w:lang w:val="tr-TR"/>
        </w:rPr>
        <w:t>:</w:t>
      </w:r>
      <w:r w:rsidR="00681E7B"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Enerji</w:t>
      </w:r>
      <w:r w:rsidR="00681E7B" w:rsidRPr="005D5A55">
        <w:rPr>
          <w:spacing w:val="13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Yönetim</w:t>
      </w:r>
      <w:r w:rsidR="00681E7B"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Sistemi</w:t>
      </w:r>
    </w:p>
    <w:p w14:paraId="6E7218BC" w14:textId="77777777" w:rsidR="00EB4D42" w:rsidRPr="005D5A55" w:rsidRDefault="00EB4D42" w:rsidP="005D5A55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A2BD91D" w14:textId="77777777" w:rsidR="00EB4D42" w:rsidRDefault="00EB4D42" w:rsidP="005D5A55">
      <w:pPr>
        <w:tabs>
          <w:tab w:val="left" w:pos="426"/>
        </w:tabs>
        <w:spacing w:before="3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7A5CDDA7" w14:textId="77777777" w:rsidR="00340D0C" w:rsidRDefault="00340D0C" w:rsidP="005D5A55">
      <w:pPr>
        <w:tabs>
          <w:tab w:val="left" w:pos="426"/>
        </w:tabs>
        <w:spacing w:before="3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57344CAE" w14:textId="77777777" w:rsidR="0049530E" w:rsidRPr="005D5A55" w:rsidRDefault="0049530E" w:rsidP="005D5A55">
      <w:pPr>
        <w:tabs>
          <w:tab w:val="left" w:pos="426"/>
        </w:tabs>
        <w:spacing w:before="3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4C59AA2" w14:textId="77777777" w:rsidR="005D5A55" w:rsidRPr="005D5A55" w:rsidRDefault="005D5A55" w:rsidP="005D5A55">
      <w:pPr>
        <w:tabs>
          <w:tab w:val="left" w:pos="426"/>
        </w:tabs>
        <w:spacing w:before="3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F34E7E7" w14:textId="77777777" w:rsidR="00EB4D42" w:rsidRPr="005D5A55" w:rsidRDefault="008C21B4" w:rsidP="005D5A55">
      <w:pPr>
        <w:pStyle w:val="ListeParagraf"/>
        <w:numPr>
          <w:ilvl w:val="0"/>
          <w:numId w:val="14"/>
        </w:numPr>
        <w:tabs>
          <w:tab w:val="left" w:pos="426"/>
        </w:tabs>
        <w:spacing w:before="7" w:line="360" w:lineRule="auto"/>
        <w:ind w:hanging="1247"/>
        <w:jc w:val="left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D5A55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FAALİYET AKIŞI:</w:t>
      </w:r>
    </w:p>
    <w:p w14:paraId="5BB175DD" w14:textId="77777777" w:rsidR="008C21B4" w:rsidRPr="005D5A55" w:rsidRDefault="008C21B4" w:rsidP="005D5A55">
      <w:pPr>
        <w:pStyle w:val="ListeParagraf"/>
        <w:tabs>
          <w:tab w:val="left" w:pos="426"/>
        </w:tabs>
        <w:spacing w:before="7" w:line="360" w:lineRule="auto"/>
        <w:ind w:left="1247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</w:p>
    <w:p w14:paraId="42037D52" w14:textId="77777777" w:rsidR="00EB4D42" w:rsidRPr="005D5A55" w:rsidRDefault="00681E7B" w:rsidP="005D5A55">
      <w:pPr>
        <w:pStyle w:val="GvdeMetni"/>
        <w:numPr>
          <w:ilvl w:val="1"/>
          <w:numId w:val="14"/>
        </w:numPr>
        <w:tabs>
          <w:tab w:val="left" w:pos="426"/>
          <w:tab w:val="left" w:pos="967"/>
        </w:tabs>
        <w:spacing w:line="360" w:lineRule="auto"/>
        <w:ind w:left="0" w:firstLine="0"/>
        <w:rPr>
          <w:rFonts w:cs="Times New Roman"/>
          <w:b/>
          <w:sz w:val="24"/>
          <w:szCs w:val="24"/>
          <w:lang w:val="tr-TR"/>
        </w:rPr>
      </w:pPr>
      <w:r w:rsidRPr="005D5A55">
        <w:rPr>
          <w:b/>
          <w:spacing w:val="-1"/>
          <w:w w:val="110"/>
          <w:sz w:val="24"/>
          <w:szCs w:val="24"/>
          <w:lang w:val="tr-TR"/>
        </w:rPr>
        <w:t>R</w:t>
      </w:r>
      <w:r w:rsidRPr="005D5A55">
        <w:rPr>
          <w:b/>
          <w:spacing w:val="-2"/>
          <w:w w:val="110"/>
          <w:sz w:val="24"/>
          <w:szCs w:val="24"/>
          <w:lang w:val="tr-TR"/>
        </w:rPr>
        <w:t>is</w:t>
      </w:r>
      <w:r w:rsidRPr="005D5A55">
        <w:rPr>
          <w:b/>
          <w:spacing w:val="-1"/>
          <w:w w:val="110"/>
          <w:sz w:val="24"/>
          <w:szCs w:val="24"/>
          <w:lang w:val="tr-TR"/>
        </w:rPr>
        <w:t>k</w:t>
      </w:r>
      <w:r w:rsidRPr="005D5A55">
        <w:rPr>
          <w:b/>
          <w:spacing w:val="-5"/>
          <w:w w:val="110"/>
          <w:sz w:val="24"/>
          <w:szCs w:val="24"/>
          <w:lang w:val="tr-TR"/>
        </w:rPr>
        <w:t xml:space="preserve"> </w:t>
      </w:r>
      <w:r w:rsidRPr="005D5A55">
        <w:rPr>
          <w:b/>
          <w:spacing w:val="-3"/>
          <w:w w:val="110"/>
          <w:sz w:val="24"/>
          <w:szCs w:val="24"/>
          <w:lang w:val="tr-TR"/>
        </w:rPr>
        <w:t>ve</w:t>
      </w:r>
      <w:r w:rsidRPr="005D5A55">
        <w:rPr>
          <w:b/>
          <w:spacing w:val="-2"/>
          <w:w w:val="110"/>
          <w:sz w:val="24"/>
          <w:szCs w:val="24"/>
          <w:lang w:val="tr-TR"/>
        </w:rPr>
        <w:t xml:space="preserve"> </w:t>
      </w:r>
      <w:r w:rsidRPr="005D5A55">
        <w:rPr>
          <w:b/>
          <w:spacing w:val="-1"/>
          <w:w w:val="110"/>
          <w:sz w:val="24"/>
          <w:szCs w:val="24"/>
          <w:lang w:val="tr-TR"/>
        </w:rPr>
        <w:t>F</w:t>
      </w:r>
      <w:r w:rsidRPr="005D5A55">
        <w:rPr>
          <w:b/>
          <w:spacing w:val="-2"/>
          <w:w w:val="110"/>
          <w:sz w:val="24"/>
          <w:szCs w:val="24"/>
          <w:lang w:val="tr-TR"/>
        </w:rPr>
        <w:t>ı</w:t>
      </w:r>
      <w:r w:rsidRPr="005D5A55">
        <w:rPr>
          <w:b/>
          <w:spacing w:val="-1"/>
          <w:w w:val="110"/>
          <w:sz w:val="24"/>
          <w:szCs w:val="24"/>
          <w:lang w:val="tr-TR"/>
        </w:rPr>
        <w:t>r</w:t>
      </w:r>
      <w:r w:rsidRPr="005D5A55">
        <w:rPr>
          <w:b/>
          <w:spacing w:val="-2"/>
          <w:w w:val="110"/>
          <w:sz w:val="24"/>
          <w:szCs w:val="24"/>
          <w:lang w:val="tr-TR"/>
        </w:rPr>
        <w:t>s</w:t>
      </w:r>
      <w:r w:rsidRPr="005D5A55">
        <w:rPr>
          <w:b/>
          <w:spacing w:val="-1"/>
          <w:w w:val="110"/>
          <w:sz w:val="24"/>
          <w:szCs w:val="24"/>
          <w:lang w:val="tr-TR"/>
        </w:rPr>
        <w:t>at</w:t>
      </w:r>
      <w:r w:rsidRPr="005D5A55">
        <w:rPr>
          <w:b/>
          <w:spacing w:val="-2"/>
          <w:w w:val="110"/>
          <w:sz w:val="24"/>
          <w:szCs w:val="24"/>
          <w:lang w:val="tr-TR"/>
        </w:rPr>
        <w:t>l</w:t>
      </w:r>
      <w:r w:rsidRPr="005D5A55">
        <w:rPr>
          <w:b/>
          <w:spacing w:val="-1"/>
          <w:w w:val="110"/>
          <w:sz w:val="24"/>
          <w:szCs w:val="24"/>
          <w:lang w:val="tr-TR"/>
        </w:rPr>
        <w:t>ar</w:t>
      </w:r>
      <w:r w:rsidRPr="005D5A55">
        <w:rPr>
          <w:b/>
          <w:spacing w:val="-2"/>
          <w:w w:val="110"/>
          <w:sz w:val="24"/>
          <w:szCs w:val="24"/>
          <w:lang w:val="tr-TR"/>
        </w:rPr>
        <w:t>ı</w:t>
      </w:r>
      <w:r w:rsidRPr="005D5A55">
        <w:rPr>
          <w:b/>
          <w:spacing w:val="-7"/>
          <w:w w:val="110"/>
          <w:sz w:val="24"/>
          <w:szCs w:val="24"/>
          <w:lang w:val="tr-TR"/>
        </w:rPr>
        <w:t xml:space="preserve"> </w:t>
      </w:r>
      <w:r w:rsidRPr="005D5A55">
        <w:rPr>
          <w:b/>
          <w:spacing w:val="-2"/>
          <w:w w:val="110"/>
          <w:sz w:val="24"/>
          <w:szCs w:val="24"/>
          <w:lang w:val="tr-TR"/>
        </w:rPr>
        <w:t>Beli</w:t>
      </w:r>
      <w:r w:rsidRPr="005D5A55">
        <w:rPr>
          <w:b/>
          <w:spacing w:val="-1"/>
          <w:w w:val="110"/>
          <w:sz w:val="24"/>
          <w:szCs w:val="24"/>
          <w:lang w:val="tr-TR"/>
        </w:rPr>
        <w:t>r</w:t>
      </w:r>
      <w:r w:rsidRPr="005D5A55">
        <w:rPr>
          <w:b/>
          <w:spacing w:val="-2"/>
          <w:w w:val="110"/>
          <w:sz w:val="24"/>
          <w:szCs w:val="24"/>
          <w:lang w:val="tr-TR"/>
        </w:rPr>
        <w:t>le</w:t>
      </w:r>
      <w:r w:rsidRPr="005D5A55">
        <w:rPr>
          <w:b/>
          <w:spacing w:val="-1"/>
          <w:w w:val="110"/>
          <w:sz w:val="24"/>
          <w:szCs w:val="24"/>
          <w:lang w:val="tr-TR"/>
        </w:rPr>
        <w:t>m</w:t>
      </w:r>
      <w:r w:rsidRPr="005D5A55">
        <w:rPr>
          <w:b/>
          <w:spacing w:val="-2"/>
          <w:w w:val="110"/>
          <w:sz w:val="24"/>
          <w:szCs w:val="24"/>
          <w:lang w:val="tr-TR"/>
        </w:rPr>
        <w:t>e</w:t>
      </w:r>
      <w:r w:rsidRPr="005D5A55">
        <w:rPr>
          <w:b/>
          <w:spacing w:val="-5"/>
          <w:w w:val="110"/>
          <w:sz w:val="24"/>
          <w:szCs w:val="24"/>
          <w:lang w:val="tr-TR"/>
        </w:rPr>
        <w:t xml:space="preserve"> </w:t>
      </w:r>
      <w:r w:rsidRPr="005D5A55">
        <w:rPr>
          <w:b/>
          <w:spacing w:val="-1"/>
          <w:w w:val="110"/>
          <w:sz w:val="24"/>
          <w:szCs w:val="24"/>
          <w:lang w:val="tr-TR"/>
        </w:rPr>
        <w:t>Faa</w:t>
      </w:r>
      <w:r w:rsidRPr="005D5A55">
        <w:rPr>
          <w:b/>
          <w:spacing w:val="-2"/>
          <w:w w:val="110"/>
          <w:sz w:val="24"/>
          <w:szCs w:val="24"/>
          <w:lang w:val="tr-TR"/>
        </w:rPr>
        <w:t>liye</w:t>
      </w:r>
      <w:r w:rsidRPr="005D5A55">
        <w:rPr>
          <w:b/>
          <w:spacing w:val="-1"/>
          <w:w w:val="110"/>
          <w:sz w:val="24"/>
          <w:szCs w:val="24"/>
          <w:lang w:val="tr-TR"/>
        </w:rPr>
        <w:t>t</w:t>
      </w:r>
      <w:r w:rsidRPr="005D5A55">
        <w:rPr>
          <w:b/>
          <w:spacing w:val="-2"/>
          <w:w w:val="110"/>
          <w:sz w:val="24"/>
          <w:szCs w:val="24"/>
          <w:lang w:val="tr-TR"/>
        </w:rPr>
        <w:t>le</w:t>
      </w:r>
      <w:r w:rsidRPr="005D5A55">
        <w:rPr>
          <w:b/>
          <w:spacing w:val="-1"/>
          <w:w w:val="110"/>
          <w:sz w:val="24"/>
          <w:szCs w:val="24"/>
          <w:lang w:val="tr-TR"/>
        </w:rPr>
        <w:t>r</w:t>
      </w:r>
      <w:r w:rsidRPr="005D5A55">
        <w:rPr>
          <w:b/>
          <w:spacing w:val="-2"/>
          <w:w w:val="110"/>
          <w:sz w:val="24"/>
          <w:szCs w:val="24"/>
          <w:lang w:val="tr-TR"/>
        </w:rPr>
        <w:t>i</w:t>
      </w:r>
      <w:r w:rsidRPr="005D5A55">
        <w:rPr>
          <w:b/>
          <w:spacing w:val="-1"/>
          <w:w w:val="110"/>
          <w:sz w:val="24"/>
          <w:szCs w:val="24"/>
          <w:lang w:val="tr-TR"/>
        </w:rPr>
        <w:t>;</w:t>
      </w:r>
    </w:p>
    <w:p w14:paraId="1AEB8B0F" w14:textId="77777777" w:rsidR="00EB4D42" w:rsidRPr="005D5A55" w:rsidRDefault="00EB4D42" w:rsidP="005D5A55">
      <w:pPr>
        <w:tabs>
          <w:tab w:val="left" w:pos="426"/>
        </w:tabs>
        <w:spacing w:before="5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594270E0" w14:textId="77777777" w:rsidR="00EB4D42" w:rsidRPr="005D5A55" w:rsidRDefault="00056FD2" w:rsidP="005D5A55">
      <w:pPr>
        <w:pStyle w:val="GvdeMetni"/>
        <w:tabs>
          <w:tab w:val="left" w:pos="426"/>
        </w:tabs>
        <w:spacing w:line="360" w:lineRule="auto"/>
        <w:ind w:left="0" w:right="229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 xml:space="preserve">    </w:t>
      </w:r>
      <w:r w:rsidR="00505EF9" w:rsidRPr="005D5A55">
        <w:rPr>
          <w:spacing w:val="-1"/>
          <w:sz w:val="24"/>
          <w:szCs w:val="24"/>
          <w:lang w:val="tr-TR"/>
        </w:rPr>
        <w:t>Rektörlüğümüzün</w:t>
      </w:r>
      <w:r w:rsidR="00E819AE" w:rsidRPr="005D5A55">
        <w:rPr>
          <w:spacing w:val="-1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amacı</w:t>
      </w:r>
      <w:r w:rsidR="00681E7B" w:rsidRPr="005D5A55">
        <w:rPr>
          <w:spacing w:val="13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sz w:val="24"/>
          <w:szCs w:val="24"/>
          <w:lang w:val="tr-TR"/>
        </w:rPr>
        <w:t>ve</w:t>
      </w:r>
      <w:r w:rsidR="00681E7B" w:rsidRPr="005D5A55">
        <w:rPr>
          <w:spacing w:val="14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stratejik</w:t>
      </w:r>
      <w:r w:rsidR="00681E7B" w:rsidRPr="005D5A55">
        <w:rPr>
          <w:spacing w:val="13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yönü</w:t>
      </w:r>
      <w:r w:rsidR="00681E7B" w:rsidRPr="005D5A55">
        <w:rPr>
          <w:spacing w:val="13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ile</w:t>
      </w:r>
      <w:r w:rsidR="00681E7B" w:rsidRPr="005D5A55">
        <w:rPr>
          <w:spacing w:val="11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ilgili</w:t>
      </w:r>
      <w:r w:rsidR="00681E7B" w:rsidRPr="005D5A55">
        <w:rPr>
          <w:spacing w:val="13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olan</w:t>
      </w:r>
      <w:r w:rsidR="00681E7B" w:rsidRPr="005D5A55">
        <w:rPr>
          <w:spacing w:val="15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sz w:val="24"/>
          <w:szCs w:val="24"/>
          <w:lang w:val="tr-TR"/>
        </w:rPr>
        <w:t>ve</w:t>
      </w:r>
      <w:r w:rsidR="00681E7B" w:rsidRPr="005D5A55">
        <w:rPr>
          <w:spacing w:val="14"/>
          <w:sz w:val="24"/>
          <w:szCs w:val="24"/>
          <w:lang w:val="tr-TR"/>
        </w:rPr>
        <w:t xml:space="preserve"> </w:t>
      </w:r>
      <w:r w:rsidR="00505EF9" w:rsidRPr="005D5A55">
        <w:rPr>
          <w:spacing w:val="-1"/>
          <w:sz w:val="24"/>
          <w:szCs w:val="24"/>
          <w:lang w:val="tr-TR"/>
        </w:rPr>
        <w:t>Enerji</w:t>
      </w:r>
      <w:r w:rsidR="00505EF9" w:rsidRPr="005D5A55">
        <w:rPr>
          <w:spacing w:val="13"/>
          <w:sz w:val="24"/>
          <w:szCs w:val="24"/>
          <w:lang w:val="tr-TR"/>
        </w:rPr>
        <w:t xml:space="preserve"> </w:t>
      </w:r>
      <w:r w:rsidR="00505EF9" w:rsidRPr="005D5A55">
        <w:rPr>
          <w:sz w:val="24"/>
          <w:szCs w:val="24"/>
          <w:lang w:val="tr-TR"/>
        </w:rPr>
        <w:t>Yönetim</w:t>
      </w:r>
      <w:r w:rsidR="00505EF9" w:rsidRPr="005D5A55">
        <w:rPr>
          <w:spacing w:val="13"/>
          <w:sz w:val="24"/>
          <w:szCs w:val="24"/>
          <w:lang w:val="tr-TR"/>
        </w:rPr>
        <w:t xml:space="preserve"> </w:t>
      </w:r>
      <w:r w:rsidR="00505EF9" w:rsidRPr="005D5A55">
        <w:rPr>
          <w:spacing w:val="-1"/>
          <w:sz w:val="24"/>
          <w:szCs w:val="24"/>
          <w:lang w:val="tr-TR"/>
        </w:rPr>
        <w:t>Sistemi</w:t>
      </w:r>
      <w:r w:rsidR="00505EF9" w:rsidRPr="005D5A55">
        <w:rPr>
          <w:sz w:val="24"/>
          <w:szCs w:val="24"/>
          <w:lang w:val="tr-TR"/>
        </w:rPr>
        <w:t xml:space="preserve">mizde </w:t>
      </w:r>
      <w:r w:rsidR="00681E7B" w:rsidRPr="005D5A55">
        <w:rPr>
          <w:sz w:val="24"/>
          <w:szCs w:val="24"/>
          <w:lang w:val="tr-TR"/>
        </w:rPr>
        <w:t>amaçlanan</w:t>
      </w:r>
      <w:r w:rsidR="00681E7B" w:rsidRPr="005D5A55">
        <w:rPr>
          <w:spacing w:val="91"/>
          <w:w w:val="102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sonuçlarına</w:t>
      </w:r>
      <w:r w:rsidR="00681E7B" w:rsidRPr="005D5A55">
        <w:rPr>
          <w:spacing w:val="19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ulaşabilme</w:t>
      </w:r>
      <w:r w:rsidR="00681E7B" w:rsidRPr="005D5A55">
        <w:rPr>
          <w:spacing w:val="17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yeteneğini</w:t>
      </w:r>
      <w:r w:rsidR="00681E7B" w:rsidRPr="005D5A55">
        <w:rPr>
          <w:spacing w:val="21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etkileyen</w:t>
      </w:r>
      <w:r w:rsidR="00681E7B" w:rsidRPr="005D5A55">
        <w:rPr>
          <w:spacing w:val="18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tüm</w:t>
      </w:r>
      <w:r w:rsidR="00681E7B" w:rsidRPr="005D5A55">
        <w:rPr>
          <w:spacing w:val="18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hususlar</w:t>
      </w:r>
      <w:r w:rsidR="00681E7B" w:rsidRPr="005D5A55">
        <w:rPr>
          <w:spacing w:val="17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dikkate</w:t>
      </w:r>
      <w:r w:rsidR="00681E7B" w:rsidRPr="005D5A55">
        <w:rPr>
          <w:spacing w:val="20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alınmaktadır.</w:t>
      </w:r>
    </w:p>
    <w:p w14:paraId="4ABDE505" w14:textId="77777777" w:rsidR="00EB4D42" w:rsidRPr="005D5A55" w:rsidRDefault="00056FD2" w:rsidP="005D5A55">
      <w:pPr>
        <w:pStyle w:val="GvdeMetni"/>
        <w:tabs>
          <w:tab w:val="left" w:pos="426"/>
        </w:tabs>
        <w:spacing w:before="76" w:line="360" w:lineRule="auto"/>
        <w:ind w:left="0" w:right="183"/>
        <w:jc w:val="both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 xml:space="preserve">  </w:t>
      </w:r>
      <w:r w:rsidR="00681E7B" w:rsidRPr="005D5A55">
        <w:rPr>
          <w:sz w:val="24"/>
          <w:szCs w:val="24"/>
          <w:lang w:val="tr-TR"/>
        </w:rPr>
        <w:t>Tüm</w:t>
      </w:r>
      <w:r w:rsidR="00681E7B" w:rsidRPr="005D5A55">
        <w:rPr>
          <w:spacing w:val="25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çalışanlarımız</w:t>
      </w:r>
      <w:r w:rsidR="00681E7B" w:rsidRPr="005D5A55">
        <w:rPr>
          <w:spacing w:val="29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(</w:t>
      </w:r>
      <w:r w:rsidR="00505EF9" w:rsidRPr="005D5A55">
        <w:rPr>
          <w:spacing w:val="-1"/>
          <w:sz w:val="24"/>
          <w:szCs w:val="24"/>
          <w:lang w:val="tr-TR"/>
        </w:rPr>
        <w:t>Enerji alanında faaliyet gösteren</w:t>
      </w:r>
      <w:r w:rsidR="00681E7B" w:rsidRPr="005D5A55">
        <w:rPr>
          <w:spacing w:val="-1"/>
          <w:sz w:val="24"/>
          <w:szCs w:val="24"/>
          <w:lang w:val="tr-TR"/>
        </w:rPr>
        <w:t>)</w:t>
      </w:r>
      <w:r w:rsidR="00681E7B" w:rsidRPr="005D5A55">
        <w:rPr>
          <w:spacing w:val="27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sz w:val="24"/>
          <w:szCs w:val="24"/>
          <w:lang w:val="tr-TR"/>
        </w:rPr>
        <w:t>ve</w:t>
      </w:r>
      <w:r w:rsidR="00681E7B" w:rsidRPr="005D5A55">
        <w:rPr>
          <w:spacing w:val="31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yasal</w:t>
      </w:r>
      <w:r w:rsidR="00681E7B" w:rsidRPr="005D5A55">
        <w:rPr>
          <w:spacing w:val="27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şartlarını</w:t>
      </w:r>
      <w:r w:rsidR="00681E7B" w:rsidRPr="005D5A55">
        <w:rPr>
          <w:spacing w:val="111"/>
          <w:w w:val="101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etkileyen</w:t>
      </w:r>
      <w:r w:rsidR="00681E7B" w:rsidRPr="005D5A55">
        <w:rPr>
          <w:spacing w:val="28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aşağıdaki</w:t>
      </w:r>
      <w:r w:rsidR="00681E7B" w:rsidRPr="005D5A55">
        <w:rPr>
          <w:spacing w:val="31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konuları</w:t>
      </w:r>
      <w:r w:rsidR="00681E7B" w:rsidRPr="005D5A55">
        <w:rPr>
          <w:spacing w:val="32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sz w:val="24"/>
          <w:szCs w:val="24"/>
          <w:lang w:val="tr-TR"/>
        </w:rPr>
        <w:t>da</w:t>
      </w:r>
      <w:r w:rsidR="00681E7B" w:rsidRPr="005D5A55">
        <w:rPr>
          <w:spacing w:val="29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kapsayan</w:t>
      </w:r>
      <w:r w:rsidR="00681E7B" w:rsidRPr="005D5A55">
        <w:rPr>
          <w:spacing w:val="33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risk</w:t>
      </w:r>
      <w:r w:rsidR="00681E7B" w:rsidRPr="005D5A55">
        <w:rPr>
          <w:spacing w:val="28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analizi</w:t>
      </w:r>
      <w:r w:rsidR="00681E7B" w:rsidRPr="005D5A55">
        <w:rPr>
          <w:spacing w:val="29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sz w:val="24"/>
          <w:szCs w:val="24"/>
          <w:lang w:val="tr-TR"/>
        </w:rPr>
        <w:t>ve</w:t>
      </w:r>
      <w:r w:rsidR="00681E7B" w:rsidRPr="005D5A55">
        <w:rPr>
          <w:spacing w:val="31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fırsatların</w:t>
      </w:r>
      <w:r w:rsidR="00681E7B" w:rsidRPr="005D5A55">
        <w:rPr>
          <w:spacing w:val="25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belirlenmesi</w:t>
      </w:r>
      <w:r w:rsidR="00681E7B" w:rsidRPr="005D5A55">
        <w:rPr>
          <w:spacing w:val="29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çalışmalarını</w:t>
      </w:r>
      <w:r w:rsidR="00681E7B" w:rsidRPr="005D5A55">
        <w:rPr>
          <w:spacing w:val="121"/>
          <w:w w:val="101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yapmaktadır.</w:t>
      </w:r>
      <w:r w:rsidR="00681E7B" w:rsidRPr="005D5A55">
        <w:rPr>
          <w:spacing w:val="21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Asgari</w:t>
      </w:r>
      <w:r w:rsidR="00681E7B" w:rsidRPr="005D5A55">
        <w:rPr>
          <w:spacing w:val="18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konular</w:t>
      </w:r>
      <w:r w:rsidR="00681E7B" w:rsidRPr="005D5A55">
        <w:rPr>
          <w:spacing w:val="18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aşağıda</w:t>
      </w:r>
      <w:r w:rsidR="00681E7B" w:rsidRPr="005D5A55">
        <w:rPr>
          <w:spacing w:val="17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belirtilmiştir.</w:t>
      </w:r>
      <w:r w:rsidR="00681E7B" w:rsidRPr="005D5A55">
        <w:rPr>
          <w:spacing w:val="21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Bunlar;</w:t>
      </w:r>
    </w:p>
    <w:p w14:paraId="7207D0B9" w14:textId="77777777" w:rsidR="00EB4D42" w:rsidRPr="005D5A55" w:rsidRDefault="00505EF9" w:rsidP="005D5A55">
      <w:pPr>
        <w:pStyle w:val="GvdeMetni"/>
        <w:numPr>
          <w:ilvl w:val="0"/>
          <w:numId w:val="13"/>
        </w:numPr>
        <w:tabs>
          <w:tab w:val="left" w:pos="426"/>
          <w:tab w:val="left" w:pos="1572"/>
        </w:tabs>
        <w:spacing w:before="118"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Enerji</w:t>
      </w:r>
      <w:r w:rsidR="00681E7B" w:rsidRPr="005D5A55">
        <w:rPr>
          <w:spacing w:val="23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Yönetim</w:t>
      </w:r>
      <w:r w:rsidR="00681E7B" w:rsidRPr="005D5A55">
        <w:rPr>
          <w:spacing w:val="19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Sisteminin</w:t>
      </w:r>
      <w:r w:rsidR="00681E7B" w:rsidRPr="005D5A55">
        <w:rPr>
          <w:spacing w:val="21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amaçlanan</w:t>
      </w:r>
      <w:r w:rsidR="00681E7B" w:rsidRPr="005D5A55">
        <w:rPr>
          <w:spacing w:val="19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çıktılarına</w:t>
      </w:r>
      <w:r w:rsidR="00681E7B" w:rsidRPr="005D5A55">
        <w:rPr>
          <w:spacing w:val="20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ulaşabileceğine</w:t>
      </w:r>
      <w:r w:rsidR="00681E7B" w:rsidRPr="005D5A55">
        <w:rPr>
          <w:spacing w:val="17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güvence</w:t>
      </w:r>
      <w:r w:rsidR="00681E7B" w:rsidRPr="005D5A55">
        <w:rPr>
          <w:spacing w:val="24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vermek,</w:t>
      </w:r>
    </w:p>
    <w:p w14:paraId="7E3033FF" w14:textId="77777777" w:rsidR="00EB4D42" w:rsidRPr="005D5A55" w:rsidRDefault="00681E7B" w:rsidP="005D5A55">
      <w:pPr>
        <w:pStyle w:val="GvdeMetni"/>
        <w:numPr>
          <w:ilvl w:val="0"/>
          <w:numId w:val="13"/>
        </w:numPr>
        <w:tabs>
          <w:tab w:val="left" w:pos="426"/>
          <w:tab w:val="left" w:pos="1572"/>
        </w:tabs>
        <w:spacing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İstenen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etkileri</w:t>
      </w:r>
      <w:r w:rsidRPr="005D5A55">
        <w:rPr>
          <w:spacing w:val="2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geliştirmek,</w:t>
      </w:r>
    </w:p>
    <w:p w14:paraId="4B64E8C8" w14:textId="77777777" w:rsidR="00EB4D42" w:rsidRPr="005D5A55" w:rsidRDefault="00681E7B" w:rsidP="005D5A55">
      <w:pPr>
        <w:pStyle w:val="GvdeMetni"/>
        <w:numPr>
          <w:ilvl w:val="0"/>
          <w:numId w:val="13"/>
        </w:numPr>
        <w:tabs>
          <w:tab w:val="left" w:pos="426"/>
          <w:tab w:val="left" w:pos="1572"/>
        </w:tabs>
        <w:spacing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İstenmeyen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etkileri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önlemek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veya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azaltmak,</w:t>
      </w:r>
    </w:p>
    <w:p w14:paraId="2144CA51" w14:textId="77777777" w:rsidR="00EB4D42" w:rsidRPr="005D5A55" w:rsidRDefault="00681E7B" w:rsidP="005D5A55">
      <w:pPr>
        <w:pStyle w:val="GvdeMetni"/>
        <w:numPr>
          <w:ilvl w:val="0"/>
          <w:numId w:val="13"/>
        </w:numPr>
        <w:tabs>
          <w:tab w:val="left" w:pos="426"/>
          <w:tab w:val="left" w:pos="1572"/>
        </w:tabs>
        <w:spacing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İyileşmeye</w:t>
      </w:r>
      <w:r w:rsidRPr="005D5A55">
        <w:rPr>
          <w:spacing w:val="3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erişim,</w:t>
      </w:r>
    </w:p>
    <w:p w14:paraId="67123F58" w14:textId="77777777" w:rsidR="00EB4D42" w:rsidRPr="005D5A55" w:rsidRDefault="00EB4D42" w:rsidP="005D5A55">
      <w:pPr>
        <w:tabs>
          <w:tab w:val="left" w:pos="426"/>
        </w:tabs>
        <w:spacing w:before="10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4214FC78" w14:textId="117C3C0D" w:rsidR="00EB4D42" w:rsidRPr="005D5A55" w:rsidRDefault="00056FD2" w:rsidP="005D5A55">
      <w:pPr>
        <w:pStyle w:val="GvdeMetni"/>
        <w:tabs>
          <w:tab w:val="left" w:pos="426"/>
        </w:tabs>
        <w:spacing w:line="360" w:lineRule="auto"/>
        <w:ind w:left="0" w:right="182"/>
        <w:jc w:val="both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Risklerin</w:t>
      </w:r>
      <w:r w:rsidR="00681E7B" w:rsidRPr="005D5A55">
        <w:rPr>
          <w:spacing w:val="5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analizleri</w:t>
      </w:r>
      <w:r w:rsidR="00681E7B" w:rsidRPr="005D5A55">
        <w:rPr>
          <w:spacing w:val="12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sz w:val="24"/>
          <w:szCs w:val="24"/>
          <w:lang w:val="tr-TR"/>
        </w:rPr>
        <w:t>ve</w:t>
      </w:r>
      <w:r w:rsidR="00681E7B" w:rsidRPr="005D5A55">
        <w:rPr>
          <w:spacing w:val="6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analizler</w:t>
      </w:r>
      <w:r w:rsidR="00681E7B" w:rsidRPr="005D5A55">
        <w:rPr>
          <w:spacing w:val="7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sonucunda</w:t>
      </w:r>
      <w:r w:rsidR="00681E7B" w:rsidRPr="005D5A55">
        <w:rPr>
          <w:spacing w:val="6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fırsatların</w:t>
      </w:r>
      <w:r w:rsidR="00681E7B" w:rsidRPr="005D5A55">
        <w:rPr>
          <w:spacing w:val="8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belirlenmesi</w:t>
      </w:r>
      <w:r w:rsidR="00681E7B" w:rsidRPr="005D5A55">
        <w:rPr>
          <w:spacing w:val="5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çalışmaları</w:t>
      </w:r>
      <w:r w:rsidR="00505EF9" w:rsidRPr="005D5A55">
        <w:rPr>
          <w:spacing w:val="10"/>
          <w:sz w:val="24"/>
          <w:szCs w:val="24"/>
          <w:lang w:val="tr-TR"/>
        </w:rPr>
        <w:t xml:space="preserve"> Rektörlüğümüz</w:t>
      </w:r>
      <w:r w:rsidR="00AA066D">
        <w:rPr>
          <w:spacing w:val="97"/>
          <w:w w:val="102"/>
          <w:sz w:val="24"/>
          <w:szCs w:val="24"/>
          <w:lang w:val="tr-TR"/>
        </w:rPr>
        <w:t xml:space="preserve"> </w:t>
      </w:r>
      <w:r w:rsidR="00AA066D">
        <w:rPr>
          <w:spacing w:val="-1"/>
          <w:sz w:val="24"/>
          <w:szCs w:val="24"/>
          <w:lang w:val="tr-TR"/>
        </w:rPr>
        <w:t>kurum enerji yöneticisinin</w:t>
      </w:r>
      <w:r w:rsidR="00505EF9" w:rsidRPr="005D5A55">
        <w:rPr>
          <w:spacing w:val="15"/>
          <w:sz w:val="24"/>
          <w:szCs w:val="24"/>
          <w:lang w:val="tr-TR"/>
        </w:rPr>
        <w:t xml:space="preserve"> oluşturduğu </w:t>
      </w:r>
      <w:r w:rsidR="00681E7B" w:rsidRPr="005D5A55">
        <w:rPr>
          <w:spacing w:val="-1"/>
          <w:sz w:val="24"/>
          <w:szCs w:val="24"/>
          <w:lang w:val="tr-TR"/>
        </w:rPr>
        <w:t>soruml</w:t>
      </w:r>
      <w:r w:rsidR="00505EF9" w:rsidRPr="005D5A55">
        <w:rPr>
          <w:spacing w:val="-1"/>
          <w:sz w:val="24"/>
          <w:szCs w:val="24"/>
          <w:lang w:val="tr-TR"/>
        </w:rPr>
        <w:t>ular</w:t>
      </w:r>
      <w:r w:rsidR="00681E7B" w:rsidRPr="005D5A55">
        <w:rPr>
          <w:spacing w:val="14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tarafından</w:t>
      </w:r>
      <w:r w:rsidR="00505EF9" w:rsidRPr="005D5A55">
        <w:rPr>
          <w:spacing w:val="103"/>
          <w:w w:val="102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yürütülmektedir.</w:t>
      </w:r>
      <w:r w:rsidR="00681E7B" w:rsidRPr="005D5A55">
        <w:rPr>
          <w:spacing w:val="45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Yapılan</w:t>
      </w:r>
      <w:r w:rsidR="00681E7B" w:rsidRPr="005D5A55">
        <w:rPr>
          <w:spacing w:val="44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çalışmalar</w:t>
      </w:r>
      <w:r w:rsidR="00681E7B" w:rsidRPr="005D5A55">
        <w:rPr>
          <w:spacing w:val="45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ekip</w:t>
      </w:r>
      <w:r w:rsidR="00681E7B" w:rsidRPr="005D5A55">
        <w:rPr>
          <w:spacing w:val="48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lideri</w:t>
      </w:r>
      <w:r w:rsidR="00681E7B" w:rsidRPr="005D5A55">
        <w:rPr>
          <w:spacing w:val="46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tarafından</w:t>
      </w:r>
      <w:r w:rsidR="00681E7B" w:rsidRPr="005D5A55">
        <w:rPr>
          <w:spacing w:val="42"/>
          <w:sz w:val="24"/>
          <w:szCs w:val="24"/>
          <w:lang w:val="tr-TR"/>
        </w:rPr>
        <w:t xml:space="preserve"> </w:t>
      </w:r>
      <w:r w:rsidR="008C21B4" w:rsidRPr="005D5A55">
        <w:rPr>
          <w:spacing w:val="-2"/>
          <w:sz w:val="24"/>
          <w:szCs w:val="24"/>
          <w:lang w:val="tr-TR"/>
        </w:rPr>
        <w:t xml:space="preserve">Riskler </w:t>
      </w:r>
      <w:r w:rsidR="00AA066D">
        <w:rPr>
          <w:spacing w:val="-2"/>
          <w:sz w:val="24"/>
          <w:szCs w:val="24"/>
          <w:lang w:val="tr-TR"/>
        </w:rPr>
        <w:t>v</w:t>
      </w:r>
      <w:r w:rsidR="008C21B4" w:rsidRPr="005D5A55">
        <w:rPr>
          <w:spacing w:val="-2"/>
          <w:sz w:val="24"/>
          <w:szCs w:val="24"/>
          <w:lang w:val="tr-TR"/>
        </w:rPr>
        <w:t>e Fırsatları</w:t>
      </w:r>
      <w:r w:rsidR="00E7588F" w:rsidRPr="005D5A55">
        <w:rPr>
          <w:spacing w:val="-2"/>
          <w:sz w:val="24"/>
          <w:szCs w:val="24"/>
          <w:lang w:val="tr-TR"/>
        </w:rPr>
        <w:t xml:space="preserve">n Belirlenmesi Analiz Planına </w:t>
      </w:r>
      <w:r w:rsidR="00681E7B" w:rsidRPr="005D5A55">
        <w:rPr>
          <w:spacing w:val="-1"/>
          <w:sz w:val="24"/>
          <w:szCs w:val="24"/>
          <w:lang w:val="tr-TR"/>
        </w:rPr>
        <w:t>aktarılır.</w:t>
      </w:r>
    </w:p>
    <w:p w14:paraId="3A2657D8" w14:textId="256C772B" w:rsidR="00EB4D42" w:rsidRPr="005D5A55" w:rsidRDefault="00681E7B" w:rsidP="005D5A55">
      <w:pPr>
        <w:pStyle w:val="GvdeMetni"/>
        <w:numPr>
          <w:ilvl w:val="2"/>
          <w:numId w:val="14"/>
        </w:numPr>
        <w:tabs>
          <w:tab w:val="left" w:pos="426"/>
        </w:tabs>
        <w:spacing w:before="120" w:line="360" w:lineRule="auto"/>
        <w:ind w:left="0" w:firstLine="0"/>
        <w:rPr>
          <w:rFonts w:cs="Times New Roman"/>
          <w:b/>
          <w:sz w:val="24"/>
          <w:szCs w:val="24"/>
          <w:lang w:val="tr-TR"/>
        </w:rPr>
      </w:pPr>
      <w:r w:rsidRPr="005D5A55">
        <w:rPr>
          <w:b/>
          <w:spacing w:val="-1"/>
          <w:w w:val="110"/>
          <w:sz w:val="24"/>
          <w:szCs w:val="24"/>
          <w:lang w:val="tr-TR"/>
        </w:rPr>
        <w:t>R</w:t>
      </w:r>
      <w:r w:rsidRPr="005D5A55">
        <w:rPr>
          <w:b/>
          <w:spacing w:val="-2"/>
          <w:w w:val="110"/>
          <w:sz w:val="24"/>
          <w:szCs w:val="24"/>
          <w:lang w:val="tr-TR"/>
        </w:rPr>
        <w:t>is</w:t>
      </w:r>
      <w:r w:rsidRPr="005D5A55">
        <w:rPr>
          <w:b/>
          <w:spacing w:val="-1"/>
          <w:w w:val="110"/>
          <w:sz w:val="24"/>
          <w:szCs w:val="24"/>
          <w:lang w:val="tr-TR"/>
        </w:rPr>
        <w:t>k</w:t>
      </w:r>
      <w:r w:rsidRPr="005D5A55">
        <w:rPr>
          <w:b/>
          <w:spacing w:val="-22"/>
          <w:w w:val="110"/>
          <w:sz w:val="24"/>
          <w:szCs w:val="24"/>
          <w:lang w:val="tr-TR"/>
        </w:rPr>
        <w:t xml:space="preserve"> </w:t>
      </w:r>
      <w:r w:rsidRPr="005D5A55">
        <w:rPr>
          <w:b/>
          <w:spacing w:val="-2"/>
          <w:w w:val="110"/>
          <w:sz w:val="24"/>
          <w:szCs w:val="24"/>
          <w:lang w:val="tr-TR"/>
        </w:rPr>
        <w:t>Beli</w:t>
      </w:r>
      <w:r w:rsidRPr="005D5A55">
        <w:rPr>
          <w:b/>
          <w:spacing w:val="-1"/>
          <w:w w:val="110"/>
          <w:sz w:val="24"/>
          <w:szCs w:val="24"/>
          <w:lang w:val="tr-TR"/>
        </w:rPr>
        <w:t>r</w:t>
      </w:r>
      <w:r w:rsidRPr="005D5A55">
        <w:rPr>
          <w:b/>
          <w:spacing w:val="-2"/>
          <w:w w:val="110"/>
          <w:sz w:val="24"/>
          <w:szCs w:val="24"/>
          <w:lang w:val="tr-TR"/>
        </w:rPr>
        <w:t>le</w:t>
      </w:r>
      <w:r w:rsidRPr="005D5A55">
        <w:rPr>
          <w:b/>
          <w:spacing w:val="-1"/>
          <w:w w:val="110"/>
          <w:sz w:val="24"/>
          <w:szCs w:val="24"/>
          <w:lang w:val="tr-TR"/>
        </w:rPr>
        <w:t>m</w:t>
      </w:r>
      <w:r w:rsidRPr="005D5A55">
        <w:rPr>
          <w:b/>
          <w:spacing w:val="-2"/>
          <w:w w:val="110"/>
          <w:sz w:val="24"/>
          <w:szCs w:val="24"/>
          <w:lang w:val="tr-TR"/>
        </w:rPr>
        <w:t>e</w:t>
      </w:r>
      <w:r w:rsidRPr="005D5A55">
        <w:rPr>
          <w:b/>
          <w:spacing w:val="-1"/>
          <w:w w:val="110"/>
          <w:sz w:val="24"/>
          <w:szCs w:val="24"/>
          <w:lang w:val="tr-TR"/>
        </w:rPr>
        <w:t>d</w:t>
      </w:r>
      <w:r w:rsidRPr="005D5A55">
        <w:rPr>
          <w:b/>
          <w:spacing w:val="-2"/>
          <w:w w:val="110"/>
          <w:sz w:val="24"/>
          <w:szCs w:val="24"/>
          <w:lang w:val="tr-TR"/>
        </w:rPr>
        <w:t>e</w:t>
      </w:r>
      <w:r w:rsidRPr="005D5A55">
        <w:rPr>
          <w:b/>
          <w:spacing w:val="-20"/>
          <w:w w:val="110"/>
          <w:sz w:val="24"/>
          <w:szCs w:val="24"/>
          <w:lang w:val="tr-TR"/>
        </w:rPr>
        <w:t xml:space="preserve"> </w:t>
      </w:r>
      <w:r w:rsidRPr="005D5A55">
        <w:rPr>
          <w:b/>
          <w:w w:val="110"/>
          <w:sz w:val="24"/>
          <w:szCs w:val="24"/>
          <w:lang w:val="tr-TR"/>
        </w:rPr>
        <w:t>Tercih</w:t>
      </w:r>
      <w:r w:rsidRPr="005D5A55">
        <w:rPr>
          <w:b/>
          <w:spacing w:val="-21"/>
          <w:w w:val="110"/>
          <w:sz w:val="24"/>
          <w:szCs w:val="24"/>
          <w:lang w:val="tr-TR"/>
        </w:rPr>
        <w:t xml:space="preserve"> </w:t>
      </w:r>
      <w:r w:rsidRPr="005D5A55">
        <w:rPr>
          <w:b/>
          <w:spacing w:val="-1"/>
          <w:w w:val="110"/>
          <w:sz w:val="24"/>
          <w:szCs w:val="24"/>
          <w:lang w:val="tr-TR"/>
        </w:rPr>
        <w:t>Ed</w:t>
      </w:r>
      <w:r w:rsidRPr="005D5A55">
        <w:rPr>
          <w:b/>
          <w:spacing w:val="-2"/>
          <w:w w:val="110"/>
          <w:sz w:val="24"/>
          <w:szCs w:val="24"/>
          <w:lang w:val="tr-TR"/>
        </w:rPr>
        <w:t>ile</w:t>
      </w:r>
      <w:r w:rsidRPr="005D5A55">
        <w:rPr>
          <w:b/>
          <w:spacing w:val="-1"/>
          <w:w w:val="110"/>
          <w:sz w:val="24"/>
          <w:szCs w:val="24"/>
          <w:lang w:val="tr-TR"/>
        </w:rPr>
        <w:t>b</w:t>
      </w:r>
      <w:r w:rsidRPr="005D5A55">
        <w:rPr>
          <w:b/>
          <w:spacing w:val="-2"/>
          <w:w w:val="110"/>
          <w:sz w:val="24"/>
          <w:szCs w:val="24"/>
          <w:lang w:val="tr-TR"/>
        </w:rPr>
        <w:t>ilece</w:t>
      </w:r>
      <w:r w:rsidRPr="005D5A55">
        <w:rPr>
          <w:b/>
          <w:spacing w:val="-1"/>
          <w:w w:val="110"/>
          <w:sz w:val="24"/>
          <w:szCs w:val="24"/>
          <w:lang w:val="tr-TR"/>
        </w:rPr>
        <w:t>k</w:t>
      </w:r>
      <w:r w:rsidRPr="005D5A55">
        <w:rPr>
          <w:b/>
          <w:spacing w:val="-19"/>
          <w:w w:val="110"/>
          <w:sz w:val="24"/>
          <w:szCs w:val="24"/>
          <w:lang w:val="tr-TR"/>
        </w:rPr>
        <w:t xml:space="preserve"> </w:t>
      </w:r>
      <w:r w:rsidRPr="005D5A55">
        <w:rPr>
          <w:b/>
          <w:spacing w:val="-2"/>
          <w:w w:val="110"/>
          <w:sz w:val="24"/>
          <w:szCs w:val="24"/>
          <w:lang w:val="tr-TR"/>
        </w:rPr>
        <w:t>Seçe</w:t>
      </w:r>
      <w:r w:rsidRPr="005D5A55">
        <w:rPr>
          <w:b/>
          <w:spacing w:val="-1"/>
          <w:w w:val="110"/>
          <w:sz w:val="24"/>
          <w:szCs w:val="24"/>
          <w:lang w:val="tr-TR"/>
        </w:rPr>
        <w:t>n</w:t>
      </w:r>
      <w:r w:rsidRPr="005D5A55">
        <w:rPr>
          <w:b/>
          <w:spacing w:val="-2"/>
          <w:w w:val="110"/>
          <w:sz w:val="24"/>
          <w:szCs w:val="24"/>
          <w:lang w:val="tr-TR"/>
        </w:rPr>
        <w:t>e</w:t>
      </w:r>
      <w:r w:rsidRPr="005D5A55">
        <w:rPr>
          <w:b/>
          <w:spacing w:val="-1"/>
          <w:w w:val="110"/>
          <w:sz w:val="24"/>
          <w:szCs w:val="24"/>
          <w:lang w:val="tr-TR"/>
        </w:rPr>
        <w:t>k</w:t>
      </w:r>
      <w:r w:rsidRPr="005D5A55">
        <w:rPr>
          <w:b/>
          <w:spacing w:val="-2"/>
          <w:w w:val="110"/>
          <w:sz w:val="24"/>
          <w:szCs w:val="24"/>
          <w:lang w:val="tr-TR"/>
        </w:rPr>
        <w:t>le</w:t>
      </w:r>
      <w:r w:rsidRPr="005D5A55">
        <w:rPr>
          <w:b/>
          <w:spacing w:val="-1"/>
          <w:w w:val="110"/>
          <w:sz w:val="24"/>
          <w:szCs w:val="24"/>
          <w:lang w:val="tr-TR"/>
        </w:rPr>
        <w:t>r;</w:t>
      </w:r>
    </w:p>
    <w:p w14:paraId="6C04C18C" w14:textId="77777777" w:rsidR="00EB4D42" w:rsidRPr="005D5A55" w:rsidRDefault="00EB4D42" w:rsidP="005D5A55">
      <w:pPr>
        <w:tabs>
          <w:tab w:val="left" w:pos="426"/>
        </w:tabs>
        <w:spacing w:before="5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D820E06" w14:textId="77777777" w:rsidR="00EB4D42" w:rsidRPr="005D5A55" w:rsidRDefault="00681E7B" w:rsidP="005D5A55">
      <w:pPr>
        <w:pStyle w:val="GvdeMetni"/>
        <w:numPr>
          <w:ilvl w:val="3"/>
          <w:numId w:val="14"/>
        </w:numPr>
        <w:tabs>
          <w:tab w:val="left" w:pos="426"/>
          <w:tab w:val="left" w:pos="1572"/>
        </w:tabs>
        <w:spacing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Riskten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Kaçma,</w:t>
      </w:r>
    </w:p>
    <w:p w14:paraId="07D4B3F6" w14:textId="77777777" w:rsidR="00EB4D42" w:rsidRPr="005D5A55" w:rsidRDefault="00681E7B" w:rsidP="005D5A55">
      <w:pPr>
        <w:pStyle w:val="GvdeMetni"/>
        <w:numPr>
          <w:ilvl w:val="3"/>
          <w:numId w:val="14"/>
        </w:numPr>
        <w:tabs>
          <w:tab w:val="left" w:pos="426"/>
          <w:tab w:val="left" w:pos="1572"/>
        </w:tabs>
        <w:spacing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Fırsat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kovalarken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alma,</w:t>
      </w:r>
    </w:p>
    <w:p w14:paraId="1453F885" w14:textId="77777777" w:rsidR="00EB4D42" w:rsidRPr="005D5A55" w:rsidRDefault="00681E7B" w:rsidP="005D5A55">
      <w:pPr>
        <w:pStyle w:val="GvdeMetni"/>
        <w:numPr>
          <w:ilvl w:val="3"/>
          <w:numId w:val="14"/>
        </w:numPr>
        <w:tabs>
          <w:tab w:val="left" w:pos="426"/>
          <w:tab w:val="left" w:pos="1572"/>
        </w:tabs>
        <w:spacing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kaynağının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yok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edilmesi,</w:t>
      </w:r>
    </w:p>
    <w:p w14:paraId="4CEE1004" w14:textId="77777777" w:rsidR="00EB4D42" w:rsidRPr="005D5A55" w:rsidRDefault="00681E7B" w:rsidP="005D5A55">
      <w:pPr>
        <w:pStyle w:val="GvdeMetni"/>
        <w:numPr>
          <w:ilvl w:val="3"/>
          <w:numId w:val="14"/>
        </w:numPr>
        <w:tabs>
          <w:tab w:val="left" w:pos="426"/>
          <w:tab w:val="left" w:pos="1572"/>
        </w:tabs>
        <w:spacing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Faaliyetlerin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yürütülme</w:t>
      </w:r>
      <w:r w:rsidRPr="005D5A55">
        <w:rPr>
          <w:spacing w:val="2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şeklinin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değiştirilmesi,</w:t>
      </w:r>
    </w:p>
    <w:p w14:paraId="0928CA81" w14:textId="77777777" w:rsidR="00EB4D42" w:rsidRPr="005D5A55" w:rsidRDefault="00681E7B" w:rsidP="005D5A55">
      <w:pPr>
        <w:pStyle w:val="GvdeMetni"/>
        <w:numPr>
          <w:ilvl w:val="3"/>
          <w:numId w:val="14"/>
        </w:numPr>
        <w:tabs>
          <w:tab w:val="left" w:pos="426"/>
          <w:tab w:val="left" w:pos="1572"/>
        </w:tabs>
        <w:spacing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paylaşımı,</w:t>
      </w:r>
    </w:p>
    <w:p w14:paraId="3C518F0D" w14:textId="77777777" w:rsidR="00EB4D42" w:rsidRPr="005D5A55" w:rsidRDefault="00681E7B" w:rsidP="005D5A55">
      <w:pPr>
        <w:pStyle w:val="GvdeMetni"/>
        <w:numPr>
          <w:ilvl w:val="3"/>
          <w:numId w:val="14"/>
        </w:numPr>
        <w:tabs>
          <w:tab w:val="left" w:pos="426"/>
          <w:tab w:val="left" w:pos="1572"/>
        </w:tabs>
        <w:spacing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Bilgiye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dayanan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karar</w:t>
      </w:r>
      <w:r w:rsidRPr="005D5A55">
        <w:rPr>
          <w:spacing w:val="10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ile</w:t>
      </w:r>
      <w:r w:rsidRPr="005D5A55">
        <w:rPr>
          <w:spacing w:val="1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tespiti,</w:t>
      </w:r>
    </w:p>
    <w:p w14:paraId="1FE9C628" w14:textId="77777777" w:rsidR="00EB4D42" w:rsidRPr="005D5A55" w:rsidRDefault="00EB4D42" w:rsidP="005D5A55">
      <w:pPr>
        <w:tabs>
          <w:tab w:val="left" w:pos="426"/>
        </w:tabs>
        <w:spacing w:before="7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663BD9A" w14:textId="6A6E52D4" w:rsidR="00EB4D42" w:rsidRPr="005D5A55" w:rsidRDefault="00681E7B" w:rsidP="005D5A55">
      <w:pPr>
        <w:pStyle w:val="GvdeMetni"/>
        <w:numPr>
          <w:ilvl w:val="2"/>
          <w:numId w:val="12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cs="Times New Roman"/>
          <w:b/>
          <w:sz w:val="24"/>
          <w:szCs w:val="24"/>
          <w:lang w:val="tr-TR"/>
        </w:rPr>
      </w:pPr>
      <w:r w:rsidRPr="005D5A55">
        <w:rPr>
          <w:b/>
          <w:spacing w:val="-1"/>
          <w:w w:val="110"/>
          <w:sz w:val="24"/>
          <w:szCs w:val="24"/>
          <w:lang w:val="tr-TR"/>
        </w:rPr>
        <w:t>R</w:t>
      </w:r>
      <w:r w:rsidRPr="005D5A55">
        <w:rPr>
          <w:b/>
          <w:spacing w:val="-2"/>
          <w:w w:val="110"/>
          <w:sz w:val="24"/>
          <w:szCs w:val="24"/>
          <w:lang w:val="tr-TR"/>
        </w:rPr>
        <w:t>is</w:t>
      </w:r>
      <w:r w:rsidRPr="005D5A55">
        <w:rPr>
          <w:b/>
          <w:spacing w:val="-1"/>
          <w:w w:val="110"/>
          <w:sz w:val="24"/>
          <w:szCs w:val="24"/>
          <w:lang w:val="tr-TR"/>
        </w:rPr>
        <w:t>k</w:t>
      </w:r>
      <w:r w:rsidRPr="005D5A55">
        <w:rPr>
          <w:b/>
          <w:spacing w:val="1"/>
          <w:w w:val="110"/>
          <w:sz w:val="24"/>
          <w:szCs w:val="24"/>
          <w:lang w:val="tr-TR"/>
        </w:rPr>
        <w:t xml:space="preserve"> </w:t>
      </w:r>
      <w:r w:rsidRPr="005D5A55">
        <w:rPr>
          <w:b/>
          <w:spacing w:val="-2"/>
          <w:w w:val="110"/>
          <w:sz w:val="24"/>
          <w:szCs w:val="24"/>
          <w:lang w:val="tr-TR"/>
        </w:rPr>
        <w:t>A</w:t>
      </w:r>
      <w:r w:rsidRPr="005D5A55">
        <w:rPr>
          <w:b/>
          <w:spacing w:val="-1"/>
          <w:w w:val="110"/>
          <w:sz w:val="24"/>
          <w:szCs w:val="24"/>
          <w:lang w:val="tr-TR"/>
        </w:rPr>
        <w:t>na</w:t>
      </w:r>
      <w:r w:rsidRPr="005D5A55">
        <w:rPr>
          <w:b/>
          <w:spacing w:val="-2"/>
          <w:w w:val="110"/>
          <w:sz w:val="24"/>
          <w:szCs w:val="24"/>
          <w:lang w:val="tr-TR"/>
        </w:rPr>
        <w:t>lizi</w:t>
      </w:r>
      <w:r w:rsidRPr="005D5A55">
        <w:rPr>
          <w:b/>
          <w:spacing w:val="2"/>
          <w:w w:val="110"/>
          <w:sz w:val="24"/>
          <w:szCs w:val="24"/>
          <w:lang w:val="tr-TR"/>
        </w:rPr>
        <w:t xml:space="preserve"> </w:t>
      </w:r>
      <w:r w:rsidRPr="005D5A55">
        <w:rPr>
          <w:b/>
          <w:spacing w:val="-2"/>
          <w:w w:val="110"/>
          <w:sz w:val="24"/>
          <w:szCs w:val="24"/>
          <w:lang w:val="tr-TR"/>
        </w:rPr>
        <w:t>So</w:t>
      </w:r>
      <w:r w:rsidRPr="005D5A55">
        <w:rPr>
          <w:b/>
          <w:spacing w:val="-1"/>
          <w:w w:val="110"/>
          <w:sz w:val="24"/>
          <w:szCs w:val="24"/>
          <w:lang w:val="tr-TR"/>
        </w:rPr>
        <w:t>nu</w:t>
      </w:r>
      <w:r w:rsidRPr="005D5A55">
        <w:rPr>
          <w:b/>
          <w:spacing w:val="-2"/>
          <w:w w:val="110"/>
          <w:sz w:val="24"/>
          <w:szCs w:val="24"/>
          <w:lang w:val="tr-TR"/>
        </w:rPr>
        <w:t>c</w:t>
      </w:r>
      <w:r w:rsidRPr="005D5A55">
        <w:rPr>
          <w:b/>
          <w:spacing w:val="-1"/>
          <w:w w:val="110"/>
          <w:sz w:val="24"/>
          <w:szCs w:val="24"/>
          <w:lang w:val="tr-TR"/>
        </w:rPr>
        <w:t>u</w:t>
      </w:r>
      <w:r w:rsidRPr="005D5A55">
        <w:rPr>
          <w:b/>
          <w:w w:val="110"/>
          <w:sz w:val="24"/>
          <w:szCs w:val="24"/>
          <w:lang w:val="tr-TR"/>
        </w:rPr>
        <w:t xml:space="preserve"> Ortaya</w:t>
      </w:r>
      <w:r w:rsidRPr="005D5A55">
        <w:rPr>
          <w:b/>
          <w:spacing w:val="3"/>
          <w:w w:val="110"/>
          <w:sz w:val="24"/>
          <w:szCs w:val="24"/>
          <w:lang w:val="tr-TR"/>
        </w:rPr>
        <w:t xml:space="preserve"> </w:t>
      </w:r>
      <w:r w:rsidRPr="005D5A55">
        <w:rPr>
          <w:b/>
          <w:spacing w:val="-1"/>
          <w:w w:val="110"/>
          <w:sz w:val="24"/>
          <w:szCs w:val="24"/>
          <w:lang w:val="tr-TR"/>
        </w:rPr>
        <w:t>Ç</w:t>
      </w:r>
      <w:r w:rsidRPr="005D5A55">
        <w:rPr>
          <w:b/>
          <w:spacing w:val="-2"/>
          <w:w w:val="110"/>
          <w:sz w:val="24"/>
          <w:szCs w:val="24"/>
          <w:lang w:val="tr-TR"/>
        </w:rPr>
        <w:t>ı</w:t>
      </w:r>
      <w:r w:rsidRPr="005D5A55">
        <w:rPr>
          <w:b/>
          <w:spacing w:val="-1"/>
          <w:w w:val="110"/>
          <w:sz w:val="24"/>
          <w:szCs w:val="24"/>
          <w:lang w:val="tr-TR"/>
        </w:rPr>
        <w:t>kab</w:t>
      </w:r>
      <w:r w:rsidRPr="005D5A55">
        <w:rPr>
          <w:b/>
          <w:spacing w:val="-2"/>
          <w:w w:val="110"/>
          <w:sz w:val="24"/>
          <w:szCs w:val="24"/>
          <w:lang w:val="tr-TR"/>
        </w:rPr>
        <w:t>ilece</w:t>
      </w:r>
      <w:r w:rsidRPr="005D5A55">
        <w:rPr>
          <w:b/>
          <w:spacing w:val="-1"/>
          <w:w w:val="110"/>
          <w:sz w:val="24"/>
          <w:szCs w:val="24"/>
          <w:lang w:val="tr-TR"/>
        </w:rPr>
        <w:t>k</w:t>
      </w:r>
      <w:r w:rsidRPr="005D5A55">
        <w:rPr>
          <w:b/>
          <w:spacing w:val="-3"/>
          <w:w w:val="110"/>
          <w:sz w:val="24"/>
          <w:szCs w:val="24"/>
          <w:lang w:val="tr-TR"/>
        </w:rPr>
        <w:t xml:space="preserve"> </w:t>
      </w:r>
      <w:r w:rsidRPr="005D5A55">
        <w:rPr>
          <w:b/>
          <w:w w:val="110"/>
          <w:sz w:val="24"/>
          <w:szCs w:val="24"/>
          <w:lang w:val="tr-TR"/>
        </w:rPr>
        <w:t>Fırsatlar</w:t>
      </w:r>
      <w:r w:rsidRPr="005D5A55">
        <w:rPr>
          <w:b/>
          <w:spacing w:val="-1"/>
          <w:w w:val="110"/>
          <w:sz w:val="24"/>
          <w:szCs w:val="24"/>
          <w:lang w:val="tr-TR"/>
        </w:rPr>
        <w:t>;</w:t>
      </w:r>
    </w:p>
    <w:p w14:paraId="1B6DAB51" w14:textId="77777777" w:rsidR="00EB4D42" w:rsidRPr="005D5A55" w:rsidRDefault="00EB4D42" w:rsidP="005D5A55">
      <w:pPr>
        <w:tabs>
          <w:tab w:val="left" w:pos="426"/>
        </w:tabs>
        <w:spacing w:before="9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59520B41" w14:textId="77777777" w:rsidR="00EB4D42" w:rsidRPr="005D5A55" w:rsidRDefault="00681E7B" w:rsidP="005D5A55">
      <w:pPr>
        <w:pStyle w:val="GvdeMetni"/>
        <w:numPr>
          <w:ilvl w:val="3"/>
          <w:numId w:val="12"/>
        </w:numPr>
        <w:tabs>
          <w:tab w:val="left" w:pos="426"/>
          <w:tab w:val="left" w:pos="1572"/>
        </w:tabs>
        <w:spacing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Yeni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bölümlerin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/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uygulamaların</w:t>
      </w:r>
      <w:r w:rsidRPr="005D5A55">
        <w:rPr>
          <w:spacing w:val="15"/>
          <w:sz w:val="24"/>
          <w:szCs w:val="24"/>
          <w:lang w:val="tr-TR"/>
        </w:rPr>
        <w:t xml:space="preserve"> </w:t>
      </w:r>
      <w:proofErr w:type="gramStart"/>
      <w:r w:rsidRPr="005D5A55">
        <w:rPr>
          <w:spacing w:val="-1"/>
          <w:sz w:val="24"/>
          <w:szCs w:val="24"/>
          <w:lang w:val="tr-TR"/>
        </w:rPr>
        <w:t>adapte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edilmesi</w:t>
      </w:r>
      <w:proofErr w:type="gramEnd"/>
      <w:r w:rsidRPr="005D5A55">
        <w:rPr>
          <w:spacing w:val="-1"/>
          <w:sz w:val="24"/>
          <w:szCs w:val="24"/>
          <w:lang w:val="tr-TR"/>
        </w:rPr>
        <w:t>,</w:t>
      </w:r>
    </w:p>
    <w:p w14:paraId="38770D16" w14:textId="77777777" w:rsidR="00EB4D42" w:rsidRPr="005D5A55" w:rsidRDefault="00681E7B" w:rsidP="005D5A55">
      <w:pPr>
        <w:pStyle w:val="GvdeMetni"/>
        <w:numPr>
          <w:ilvl w:val="3"/>
          <w:numId w:val="12"/>
        </w:numPr>
        <w:tabs>
          <w:tab w:val="left" w:pos="426"/>
          <w:tab w:val="left" w:pos="1572"/>
        </w:tabs>
        <w:spacing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Yeni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hizmetlerin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tanıtımını</w:t>
      </w:r>
      <w:r w:rsidRPr="005D5A55">
        <w:rPr>
          <w:spacing w:val="2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yapmak,</w:t>
      </w:r>
    </w:p>
    <w:p w14:paraId="3F9DC574" w14:textId="77777777" w:rsidR="00EB4D42" w:rsidRPr="005D5A55" w:rsidRDefault="00681E7B" w:rsidP="005D5A55">
      <w:pPr>
        <w:pStyle w:val="GvdeMetni"/>
        <w:numPr>
          <w:ilvl w:val="3"/>
          <w:numId w:val="12"/>
        </w:numPr>
        <w:tabs>
          <w:tab w:val="left" w:pos="426"/>
          <w:tab w:val="left" w:pos="1572"/>
        </w:tabs>
        <w:spacing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Ortaklıklar</w:t>
      </w:r>
      <w:r w:rsidRPr="005D5A55">
        <w:rPr>
          <w:spacing w:val="3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kurma,</w:t>
      </w:r>
      <w:r w:rsidR="00505EF9" w:rsidRPr="005D5A55">
        <w:rPr>
          <w:spacing w:val="-1"/>
          <w:sz w:val="24"/>
          <w:szCs w:val="24"/>
          <w:lang w:val="tr-TR"/>
        </w:rPr>
        <w:t xml:space="preserve"> Enerji tasarrufu noktasında</w:t>
      </w:r>
    </w:p>
    <w:p w14:paraId="57BCA7D3" w14:textId="77777777" w:rsidR="00EB4D42" w:rsidRPr="005D5A55" w:rsidRDefault="00681E7B" w:rsidP="005D5A55">
      <w:pPr>
        <w:pStyle w:val="GvdeMetni"/>
        <w:numPr>
          <w:ilvl w:val="3"/>
          <w:numId w:val="12"/>
        </w:numPr>
        <w:tabs>
          <w:tab w:val="left" w:pos="426"/>
          <w:tab w:val="left" w:pos="1572"/>
        </w:tabs>
        <w:spacing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Yeni</w:t>
      </w:r>
      <w:r w:rsidRPr="005D5A55">
        <w:rPr>
          <w:spacing w:val="2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teknoloji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kullanımı,</w:t>
      </w:r>
    </w:p>
    <w:p w14:paraId="57CC2715" w14:textId="77777777" w:rsidR="00EB4D42" w:rsidRPr="005D5A55" w:rsidRDefault="00EB4D42" w:rsidP="005D5A55">
      <w:pPr>
        <w:tabs>
          <w:tab w:val="left" w:pos="426"/>
        </w:tabs>
        <w:spacing w:before="9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4E0431F6" w14:textId="77777777" w:rsidR="00EB4D42" w:rsidRPr="005D5A55" w:rsidRDefault="00681E7B" w:rsidP="005D5A55">
      <w:pPr>
        <w:pStyle w:val="GvdeMetni"/>
        <w:tabs>
          <w:tab w:val="left" w:pos="426"/>
        </w:tabs>
        <w:spacing w:before="117" w:line="360" w:lineRule="auto"/>
        <w:ind w:left="0" w:right="181"/>
        <w:jc w:val="both"/>
        <w:rPr>
          <w:sz w:val="24"/>
          <w:szCs w:val="24"/>
          <w:lang w:val="tr-TR"/>
        </w:rPr>
      </w:pPr>
      <w:r w:rsidRPr="005D5A55">
        <w:rPr>
          <w:b/>
          <w:spacing w:val="-1"/>
          <w:sz w:val="24"/>
          <w:szCs w:val="24"/>
          <w:lang w:val="tr-TR"/>
        </w:rPr>
        <w:t>4.1.3.</w:t>
      </w:r>
      <w:r w:rsidRPr="005D5A55">
        <w:rPr>
          <w:b/>
          <w:spacing w:val="52"/>
          <w:sz w:val="24"/>
          <w:szCs w:val="24"/>
          <w:lang w:val="tr-TR"/>
        </w:rPr>
        <w:t xml:space="preserve"> </w:t>
      </w:r>
      <w:r w:rsidRPr="005D5A55">
        <w:rPr>
          <w:b/>
          <w:sz w:val="24"/>
          <w:szCs w:val="24"/>
          <w:lang w:val="tr-TR"/>
        </w:rPr>
        <w:t>Risk</w:t>
      </w:r>
      <w:r w:rsidRPr="005D5A55">
        <w:rPr>
          <w:b/>
          <w:spacing w:val="49"/>
          <w:sz w:val="24"/>
          <w:szCs w:val="24"/>
          <w:lang w:val="tr-TR"/>
        </w:rPr>
        <w:t xml:space="preserve"> </w:t>
      </w:r>
      <w:r w:rsidRPr="005D5A55">
        <w:rPr>
          <w:b/>
          <w:spacing w:val="-1"/>
          <w:sz w:val="24"/>
          <w:szCs w:val="24"/>
          <w:lang w:val="tr-TR"/>
        </w:rPr>
        <w:t>Yönetiminin</w:t>
      </w:r>
      <w:r w:rsidRPr="005D5A55">
        <w:rPr>
          <w:b/>
          <w:spacing w:val="49"/>
          <w:sz w:val="24"/>
          <w:szCs w:val="24"/>
          <w:lang w:val="tr-TR"/>
        </w:rPr>
        <w:t xml:space="preserve"> </w:t>
      </w:r>
      <w:r w:rsidRPr="005D5A55">
        <w:rPr>
          <w:b/>
          <w:sz w:val="24"/>
          <w:szCs w:val="24"/>
          <w:lang w:val="tr-TR"/>
        </w:rPr>
        <w:t>Prensipleri;</w:t>
      </w:r>
      <w:r w:rsidRPr="005D5A55">
        <w:rPr>
          <w:spacing w:val="51"/>
          <w:sz w:val="24"/>
          <w:szCs w:val="24"/>
          <w:lang w:val="tr-TR"/>
        </w:rPr>
        <w:t xml:space="preserve"> </w:t>
      </w:r>
      <w:r w:rsidR="008C21B4" w:rsidRPr="005D5A55">
        <w:rPr>
          <w:spacing w:val="-1"/>
          <w:sz w:val="24"/>
          <w:szCs w:val="24"/>
          <w:lang w:val="tr-TR"/>
        </w:rPr>
        <w:t>Risk</w:t>
      </w:r>
      <w:r w:rsidR="008C21B4" w:rsidRPr="005D5A55">
        <w:rPr>
          <w:sz w:val="24"/>
          <w:szCs w:val="24"/>
          <w:lang w:val="tr-TR"/>
        </w:rPr>
        <w:t xml:space="preserve"> yönetiminin</w:t>
      </w:r>
      <w:r w:rsidRPr="005D5A55">
        <w:rPr>
          <w:spacing w:val="4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etkili</w:t>
      </w:r>
      <w:r w:rsidRPr="005D5A55">
        <w:rPr>
          <w:spacing w:val="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olması</w:t>
      </w:r>
      <w:r w:rsidRPr="005D5A55">
        <w:rPr>
          <w:spacing w:val="5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için,</w:t>
      </w:r>
      <w:r w:rsidRPr="005D5A55">
        <w:rPr>
          <w:spacing w:val="5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her</w:t>
      </w:r>
      <w:r w:rsidRPr="005D5A55">
        <w:rPr>
          <w:spacing w:val="4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seviyede</w:t>
      </w:r>
      <w:r w:rsidRPr="005D5A55">
        <w:rPr>
          <w:spacing w:val="5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aşağıdaki</w:t>
      </w:r>
      <w:r w:rsidRPr="005D5A55">
        <w:rPr>
          <w:spacing w:val="95"/>
          <w:w w:val="10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prensiplere</w:t>
      </w:r>
      <w:r w:rsidRPr="005D5A55">
        <w:rPr>
          <w:spacing w:val="24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uygun</w:t>
      </w:r>
      <w:r w:rsidRPr="005D5A55">
        <w:rPr>
          <w:spacing w:val="25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olarak</w:t>
      </w:r>
      <w:r w:rsidRPr="005D5A55">
        <w:rPr>
          <w:spacing w:val="2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çalışmalarımızı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yürütmekteyiz.</w:t>
      </w:r>
    </w:p>
    <w:p w14:paraId="11FD8256" w14:textId="77777777" w:rsidR="00EB4D42" w:rsidRPr="005D5A55" w:rsidRDefault="00681E7B" w:rsidP="005D5A55">
      <w:pPr>
        <w:pStyle w:val="GvdeMetni"/>
        <w:numPr>
          <w:ilvl w:val="0"/>
          <w:numId w:val="11"/>
        </w:numPr>
        <w:tabs>
          <w:tab w:val="left" w:pos="426"/>
          <w:tab w:val="left" w:pos="864"/>
        </w:tabs>
        <w:spacing w:before="118" w:line="360" w:lineRule="auto"/>
        <w:ind w:left="0" w:right="180" w:firstLine="0"/>
        <w:jc w:val="both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Risk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yönetimi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değer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yaratır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ve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korur: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Örnek</w:t>
      </w:r>
      <w:r w:rsidRPr="005D5A55">
        <w:rPr>
          <w:spacing w:val="2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olarak,</w:t>
      </w:r>
      <w:r w:rsidRPr="005D5A55">
        <w:rPr>
          <w:spacing w:val="23"/>
          <w:sz w:val="24"/>
          <w:szCs w:val="24"/>
          <w:lang w:val="tr-TR"/>
        </w:rPr>
        <w:t xml:space="preserve"> </w:t>
      </w:r>
      <w:r w:rsidR="00FA4559" w:rsidRPr="005D5A55">
        <w:rPr>
          <w:spacing w:val="23"/>
          <w:sz w:val="24"/>
          <w:szCs w:val="24"/>
          <w:lang w:val="tr-TR"/>
        </w:rPr>
        <w:t>Enerj</w:t>
      </w:r>
      <w:r w:rsidRPr="005D5A55">
        <w:rPr>
          <w:spacing w:val="-1"/>
          <w:sz w:val="24"/>
          <w:szCs w:val="24"/>
          <w:lang w:val="tr-TR"/>
        </w:rPr>
        <w:t>i</w:t>
      </w:r>
      <w:r w:rsidR="00FA4559" w:rsidRPr="005D5A55">
        <w:rPr>
          <w:spacing w:val="-1"/>
          <w:sz w:val="24"/>
          <w:szCs w:val="24"/>
          <w:lang w:val="tr-TR"/>
        </w:rPr>
        <w:t xml:space="preserve"> tasarrufu sağlanması ve korunması, i</w:t>
      </w:r>
      <w:r w:rsidRPr="005D5A55">
        <w:rPr>
          <w:spacing w:val="-1"/>
          <w:sz w:val="24"/>
          <w:szCs w:val="24"/>
          <w:lang w:val="tr-TR"/>
        </w:rPr>
        <w:t>nsan</w:t>
      </w:r>
      <w:r w:rsidRPr="005D5A55">
        <w:rPr>
          <w:spacing w:val="2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sağlığı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ve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güvenliği,</w:t>
      </w:r>
      <w:r w:rsidRPr="005D5A55">
        <w:rPr>
          <w:spacing w:val="2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yasal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55"/>
          <w:w w:val="10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mevzuatla</w:t>
      </w:r>
      <w:r w:rsidRPr="005D5A55">
        <w:rPr>
          <w:spacing w:val="3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ilgili</w:t>
      </w:r>
      <w:r w:rsidRPr="005D5A55">
        <w:rPr>
          <w:spacing w:val="4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uygunluğu,</w:t>
      </w:r>
      <w:r w:rsidRPr="005D5A55">
        <w:rPr>
          <w:spacing w:val="4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genel</w:t>
      </w:r>
      <w:r w:rsidRPr="005D5A55">
        <w:rPr>
          <w:spacing w:val="4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kabulü,</w:t>
      </w:r>
      <w:r w:rsidRPr="005D5A55">
        <w:rPr>
          <w:spacing w:val="40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çevresel</w:t>
      </w:r>
      <w:r w:rsidRPr="005D5A55">
        <w:rPr>
          <w:spacing w:val="4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korumayı,</w:t>
      </w:r>
      <w:r w:rsidRPr="005D5A55">
        <w:rPr>
          <w:spacing w:val="4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hizmet</w:t>
      </w:r>
      <w:r w:rsidRPr="005D5A55">
        <w:rPr>
          <w:spacing w:val="3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kalitesini,</w:t>
      </w:r>
      <w:r w:rsidRPr="005D5A55">
        <w:rPr>
          <w:spacing w:val="4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operasyonların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verimliliğini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idare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tanınmışlığı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içine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alan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amaçları</w:t>
      </w:r>
      <w:r w:rsidRPr="005D5A55">
        <w:rPr>
          <w:spacing w:val="2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gösterilebilir</w:t>
      </w:r>
      <w:r w:rsidRPr="005D5A55">
        <w:rPr>
          <w:spacing w:val="93"/>
          <w:w w:val="102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2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performans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iyileştirmelerine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katkıda</w:t>
      </w:r>
      <w:r w:rsidRPr="005D5A55">
        <w:rPr>
          <w:spacing w:val="2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bulunur.</w:t>
      </w:r>
    </w:p>
    <w:p w14:paraId="457DDA29" w14:textId="77777777" w:rsidR="00EB4D42" w:rsidRPr="005D5A55" w:rsidRDefault="00681E7B" w:rsidP="005D5A55">
      <w:pPr>
        <w:pStyle w:val="GvdeMetni"/>
        <w:numPr>
          <w:ilvl w:val="0"/>
          <w:numId w:val="11"/>
        </w:numPr>
        <w:tabs>
          <w:tab w:val="left" w:pos="426"/>
          <w:tab w:val="left" w:pos="841"/>
          <w:tab w:val="left" w:pos="882"/>
        </w:tabs>
        <w:spacing w:before="117" w:line="360" w:lineRule="auto"/>
        <w:ind w:left="0" w:right="183" w:firstLine="0"/>
        <w:jc w:val="both"/>
        <w:rPr>
          <w:spacing w:val="-2"/>
          <w:w w:val="105"/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yönetimi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="00FA4559" w:rsidRPr="005D5A55">
        <w:rPr>
          <w:spacing w:val="-1"/>
          <w:sz w:val="24"/>
          <w:szCs w:val="24"/>
          <w:lang w:val="tr-TR"/>
        </w:rPr>
        <w:t>rektörlüğümüzün</w:t>
      </w:r>
      <w:r w:rsidR="008C21B4" w:rsidRPr="005D5A55">
        <w:rPr>
          <w:spacing w:val="-1"/>
          <w:sz w:val="24"/>
          <w:szCs w:val="24"/>
          <w:lang w:val="tr-TR"/>
        </w:rPr>
        <w:t xml:space="preserve"> ilgili bütün süreçlerin ayrılmaz bir</w:t>
      </w:r>
      <w:r w:rsidRPr="005D5A55">
        <w:rPr>
          <w:spacing w:val="-1"/>
          <w:sz w:val="24"/>
          <w:szCs w:val="24"/>
          <w:lang w:val="tr-TR"/>
        </w:rPr>
        <w:t xml:space="preserve"> bütünüdür: Risk yönetimi, </w:t>
      </w:r>
      <w:r w:rsidR="00FA4559" w:rsidRPr="005D5A55">
        <w:rPr>
          <w:spacing w:val="-1"/>
          <w:sz w:val="24"/>
          <w:szCs w:val="24"/>
          <w:lang w:val="tr-TR"/>
        </w:rPr>
        <w:t xml:space="preserve">rektörlüğümüzün </w:t>
      </w:r>
      <w:r w:rsidRPr="005D5A55">
        <w:rPr>
          <w:spacing w:val="-1"/>
          <w:sz w:val="24"/>
          <w:szCs w:val="24"/>
          <w:lang w:val="tr-TR"/>
        </w:rPr>
        <w:t>ana faaliyetleri ve süreçlerinden ayrı tek başına bir faaliyet değildir. Risk yönetimi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yönetimin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sorumluluklarının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bir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bölümüdür.</w:t>
      </w:r>
      <w:r w:rsidRPr="005D5A55">
        <w:rPr>
          <w:spacing w:val="19"/>
          <w:sz w:val="24"/>
          <w:szCs w:val="24"/>
          <w:lang w:val="tr-TR"/>
        </w:rPr>
        <w:t xml:space="preserve"> </w:t>
      </w:r>
    </w:p>
    <w:p w14:paraId="08272439" w14:textId="7CAF04F5" w:rsidR="00EB4D42" w:rsidRPr="005D5A55" w:rsidRDefault="00681E7B" w:rsidP="005D5A55">
      <w:pPr>
        <w:pStyle w:val="GvdeMetni"/>
        <w:numPr>
          <w:ilvl w:val="0"/>
          <w:numId w:val="11"/>
        </w:numPr>
        <w:tabs>
          <w:tab w:val="left" w:pos="426"/>
          <w:tab w:val="left" w:pos="882"/>
        </w:tabs>
        <w:spacing w:before="117" w:line="360" w:lineRule="auto"/>
        <w:ind w:left="0" w:right="183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Risk yönetimi karar almanın b</w:t>
      </w:r>
      <w:r w:rsidR="00056FD2" w:rsidRPr="005D5A55">
        <w:rPr>
          <w:spacing w:val="-1"/>
          <w:sz w:val="24"/>
          <w:szCs w:val="24"/>
          <w:lang w:val="tr-TR"/>
        </w:rPr>
        <w:t>i</w:t>
      </w:r>
      <w:r w:rsidRPr="005D5A55">
        <w:rPr>
          <w:spacing w:val="-1"/>
          <w:sz w:val="24"/>
          <w:szCs w:val="24"/>
          <w:lang w:val="tr-TR"/>
        </w:rPr>
        <w:t>r bölümüdür: Risk yönetimi,</w:t>
      </w:r>
      <w:r w:rsidRPr="005D5A55">
        <w:rPr>
          <w:spacing w:val="39"/>
          <w:w w:val="10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karar alıcıların bilgilendirilm</w:t>
      </w:r>
      <w:r w:rsidR="00056FD2" w:rsidRPr="005D5A55">
        <w:rPr>
          <w:spacing w:val="-1"/>
          <w:sz w:val="24"/>
          <w:szCs w:val="24"/>
          <w:lang w:val="tr-TR"/>
        </w:rPr>
        <w:t>i</w:t>
      </w:r>
      <w:r w:rsidRPr="005D5A55">
        <w:rPr>
          <w:spacing w:val="-1"/>
          <w:sz w:val="24"/>
          <w:szCs w:val="24"/>
          <w:lang w:val="tr-TR"/>
        </w:rPr>
        <w:t>ş</w:t>
      </w:r>
      <w:r w:rsidRPr="005D5A55">
        <w:rPr>
          <w:spacing w:val="91"/>
          <w:w w:val="105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seçiml</w:t>
      </w:r>
      <w:r w:rsidR="00FA4559" w:rsidRPr="005D5A55">
        <w:rPr>
          <w:spacing w:val="38"/>
          <w:w w:val="105"/>
          <w:sz w:val="24"/>
          <w:szCs w:val="24"/>
          <w:lang w:val="tr-TR"/>
        </w:rPr>
        <w:t>e</w:t>
      </w:r>
      <w:r w:rsidRPr="005D5A55">
        <w:rPr>
          <w:spacing w:val="-2"/>
          <w:w w:val="105"/>
          <w:sz w:val="24"/>
          <w:szCs w:val="24"/>
          <w:lang w:val="tr-TR"/>
        </w:rPr>
        <w:t>r yapmaların</w:t>
      </w:r>
      <w:r w:rsidRPr="005D5A55">
        <w:rPr>
          <w:spacing w:val="40"/>
          <w:w w:val="105"/>
          <w:sz w:val="24"/>
          <w:szCs w:val="24"/>
          <w:lang w:val="tr-TR"/>
        </w:rPr>
        <w:t xml:space="preserve">a, </w:t>
      </w:r>
      <w:r w:rsidRPr="005D5A55">
        <w:rPr>
          <w:w w:val="105"/>
          <w:sz w:val="24"/>
          <w:szCs w:val="24"/>
          <w:lang w:val="tr-TR"/>
        </w:rPr>
        <w:t>faaliyetle</w:t>
      </w:r>
      <w:r w:rsidRPr="005D5A55">
        <w:rPr>
          <w:spacing w:val="38"/>
          <w:w w:val="105"/>
          <w:sz w:val="24"/>
          <w:szCs w:val="24"/>
          <w:lang w:val="tr-TR"/>
        </w:rPr>
        <w:t xml:space="preserve">ri </w:t>
      </w:r>
      <w:r w:rsidRPr="005D5A55">
        <w:rPr>
          <w:w w:val="105"/>
          <w:sz w:val="24"/>
          <w:szCs w:val="24"/>
          <w:lang w:val="tr-TR"/>
        </w:rPr>
        <w:t>öncel</w:t>
      </w:r>
      <w:r w:rsidRPr="005D5A55">
        <w:rPr>
          <w:spacing w:val="37"/>
          <w:w w:val="105"/>
          <w:sz w:val="24"/>
          <w:szCs w:val="24"/>
          <w:lang w:val="tr-TR"/>
        </w:rPr>
        <w:t>i</w:t>
      </w:r>
      <w:r w:rsidRPr="005D5A55">
        <w:rPr>
          <w:spacing w:val="-2"/>
          <w:w w:val="105"/>
          <w:sz w:val="24"/>
          <w:szCs w:val="24"/>
          <w:lang w:val="tr-TR"/>
        </w:rPr>
        <w:t xml:space="preserve">k </w:t>
      </w:r>
      <w:r w:rsidRPr="005D5A55">
        <w:rPr>
          <w:spacing w:val="-1"/>
          <w:sz w:val="24"/>
          <w:szCs w:val="24"/>
          <w:lang w:val="tr-TR"/>
        </w:rPr>
        <w:t>sıralaması yapmalarına ve alternatif faaliyet planları</w:t>
      </w:r>
      <w:r w:rsidRPr="005D5A55">
        <w:rPr>
          <w:spacing w:val="-2"/>
          <w:w w:val="105"/>
          <w:sz w:val="24"/>
          <w:szCs w:val="24"/>
          <w:lang w:val="tr-TR"/>
        </w:rPr>
        <w:t xml:space="preserve"> arasın</w:t>
      </w:r>
      <w:r w:rsidRPr="005D5A55">
        <w:rPr>
          <w:spacing w:val="-27"/>
          <w:w w:val="105"/>
          <w:sz w:val="24"/>
          <w:szCs w:val="24"/>
          <w:lang w:val="tr-TR"/>
        </w:rPr>
        <w:t>d</w:t>
      </w:r>
      <w:r w:rsidRPr="005D5A55">
        <w:rPr>
          <w:spacing w:val="-2"/>
          <w:w w:val="105"/>
          <w:sz w:val="24"/>
          <w:szCs w:val="24"/>
          <w:lang w:val="tr-TR"/>
        </w:rPr>
        <w:t xml:space="preserve">a </w:t>
      </w:r>
      <w:r w:rsidR="005D5A55" w:rsidRPr="005D5A55">
        <w:rPr>
          <w:spacing w:val="-2"/>
          <w:w w:val="105"/>
          <w:sz w:val="24"/>
          <w:szCs w:val="24"/>
          <w:lang w:val="tr-TR"/>
        </w:rPr>
        <w:t>seçicilikleri</w:t>
      </w:r>
      <w:r w:rsidR="005D5A55" w:rsidRPr="005D5A55">
        <w:rPr>
          <w:spacing w:val="-27"/>
          <w:w w:val="105"/>
          <w:sz w:val="24"/>
          <w:szCs w:val="24"/>
          <w:lang w:val="tr-TR"/>
        </w:rPr>
        <w:t>ne yardımcı</w:t>
      </w:r>
      <w:r w:rsidRPr="005D5A55">
        <w:rPr>
          <w:spacing w:val="-2"/>
          <w:w w:val="105"/>
          <w:sz w:val="24"/>
          <w:szCs w:val="24"/>
          <w:lang w:val="tr-TR"/>
        </w:rPr>
        <w:t xml:space="preserve"> olur.</w:t>
      </w:r>
    </w:p>
    <w:p w14:paraId="60A56391" w14:textId="77777777" w:rsidR="00EB4D42" w:rsidRPr="005D5A55" w:rsidRDefault="00681E7B" w:rsidP="005D5A55">
      <w:pPr>
        <w:pStyle w:val="GvdeMetni"/>
        <w:numPr>
          <w:ilvl w:val="0"/>
          <w:numId w:val="11"/>
        </w:numPr>
        <w:tabs>
          <w:tab w:val="left" w:pos="426"/>
          <w:tab w:val="left" w:pos="940"/>
        </w:tabs>
        <w:spacing w:before="118" w:line="360" w:lineRule="auto"/>
        <w:ind w:left="0" w:right="183" w:firstLine="0"/>
        <w:jc w:val="both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Risk</w:t>
      </w:r>
      <w:r w:rsidRPr="005D5A55">
        <w:rPr>
          <w:spacing w:val="3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yönetimi</w:t>
      </w:r>
      <w:r w:rsidRPr="005D5A55">
        <w:rPr>
          <w:spacing w:val="3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açık</w:t>
      </w:r>
      <w:r w:rsidRPr="005D5A55">
        <w:rPr>
          <w:spacing w:val="3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olarak</w:t>
      </w:r>
      <w:r w:rsidRPr="005D5A55">
        <w:rPr>
          <w:spacing w:val="3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belirsizliği</w:t>
      </w:r>
      <w:r w:rsidRPr="005D5A55">
        <w:rPr>
          <w:spacing w:val="3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belirtir:</w:t>
      </w:r>
      <w:r w:rsidRPr="005D5A55">
        <w:rPr>
          <w:spacing w:val="3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35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yönetimi</w:t>
      </w:r>
      <w:r w:rsidRPr="005D5A55">
        <w:rPr>
          <w:spacing w:val="3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açık</w:t>
      </w:r>
      <w:r w:rsidRPr="005D5A55">
        <w:rPr>
          <w:spacing w:val="3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olarak</w:t>
      </w:r>
      <w:r w:rsidRPr="005D5A55">
        <w:rPr>
          <w:spacing w:val="3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belirsizliği,</w:t>
      </w:r>
      <w:r w:rsidRPr="005D5A55">
        <w:rPr>
          <w:spacing w:val="3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bu</w:t>
      </w:r>
      <w:r w:rsidRPr="005D5A55">
        <w:rPr>
          <w:spacing w:val="87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belirsizliğin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doğasını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onun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nasıl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belirtileceğini</w:t>
      </w:r>
      <w:r w:rsidRPr="005D5A55">
        <w:rPr>
          <w:spacing w:val="1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dikkate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alır.</w:t>
      </w:r>
    </w:p>
    <w:p w14:paraId="43E988BE" w14:textId="77777777" w:rsidR="00EB4D42" w:rsidRPr="005D5A55" w:rsidRDefault="00681E7B" w:rsidP="005D5A55">
      <w:pPr>
        <w:pStyle w:val="GvdeMetni"/>
        <w:numPr>
          <w:ilvl w:val="0"/>
          <w:numId w:val="11"/>
        </w:numPr>
        <w:tabs>
          <w:tab w:val="left" w:pos="426"/>
          <w:tab w:val="left" w:pos="859"/>
        </w:tabs>
        <w:spacing w:before="120" w:line="360" w:lineRule="auto"/>
        <w:ind w:left="0" w:right="184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w w:val="105"/>
          <w:sz w:val="24"/>
          <w:szCs w:val="24"/>
          <w:lang w:val="tr-TR"/>
        </w:rPr>
        <w:t>R</w:t>
      </w:r>
      <w:r w:rsidRPr="005D5A55">
        <w:rPr>
          <w:spacing w:val="-2"/>
          <w:w w:val="105"/>
          <w:sz w:val="24"/>
          <w:szCs w:val="24"/>
          <w:lang w:val="tr-TR"/>
        </w:rPr>
        <w:t>is</w:t>
      </w:r>
      <w:r w:rsidRPr="005D5A55">
        <w:rPr>
          <w:spacing w:val="-1"/>
          <w:w w:val="105"/>
          <w:sz w:val="24"/>
          <w:szCs w:val="24"/>
          <w:lang w:val="tr-TR"/>
        </w:rPr>
        <w:t>k</w:t>
      </w:r>
      <w:r w:rsidRPr="005D5A55">
        <w:rPr>
          <w:spacing w:val="4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yö</w:t>
      </w:r>
      <w:r w:rsidRPr="005D5A55">
        <w:rPr>
          <w:spacing w:val="-1"/>
          <w:w w:val="105"/>
          <w:sz w:val="24"/>
          <w:szCs w:val="24"/>
          <w:lang w:val="tr-TR"/>
        </w:rPr>
        <w:t>n</w:t>
      </w:r>
      <w:r w:rsidRPr="005D5A55">
        <w:rPr>
          <w:spacing w:val="-2"/>
          <w:w w:val="105"/>
          <w:sz w:val="24"/>
          <w:szCs w:val="24"/>
          <w:lang w:val="tr-TR"/>
        </w:rPr>
        <w:t>e</w:t>
      </w:r>
      <w:r w:rsidRPr="005D5A55">
        <w:rPr>
          <w:spacing w:val="-1"/>
          <w:w w:val="105"/>
          <w:sz w:val="24"/>
          <w:szCs w:val="24"/>
          <w:lang w:val="tr-TR"/>
        </w:rPr>
        <w:t>t</w:t>
      </w:r>
      <w:r w:rsidRPr="005D5A55">
        <w:rPr>
          <w:spacing w:val="-2"/>
          <w:w w:val="105"/>
          <w:sz w:val="24"/>
          <w:szCs w:val="24"/>
          <w:lang w:val="tr-TR"/>
        </w:rPr>
        <w:t>i</w:t>
      </w:r>
      <w:r w:rsidRPr="005D5A55">
        <w:rPr>
          <w:spacing w:val="-1"/>
          <w:w w:val="105"/>
          <w:sz w:val="24"/>
          <w:szCs w:val="24"/>
          <w:lang w:val="tr-TR"/>
        </w:rPr>
        <w:t>m</w:t>
      </w:r>
      <w:r w:rsidRPr="005D5A55">
        <w:rPr>
          <w:spacing w:val="-2"/>
          <w:w w:val="105"/>
          <w:sz w:val="24"/>
          <w:szCs w:val="24"/>
          <w:lang w:val="tr-TR"/>
        </w:rPr>
        <w:t>i</w:t>
      </w:r>
      <w:r w:rsidRPr="005D5A55">
        <w:rPr>
          <w:spacing w:val="7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sis</w:t>
      </w:r>
      <w:r w:rsidRPr="005D5A55">
        <w:rPr>
          <w:spacing w:val="-1"/>
          <w:w w:val="105"/>
          <w:sz w:val="24"/>
          <w:szCs w:val="24"/>
          <w:lang w:val="tr-TR"/>
        </w:rPr>
        <w:t>t</w:t>
      </w:r>
      <w:r w:rsidRPr="005D5A55">
        <w:rPr>
          <w:spacing w:val="-2"/>
          <w:w w:val="105"/>
          <w:sz w:val="24"/>
          <w:szCs w:val="24"/>
          <w:lang w:val="tr-TR"/>
        </w:rPr>
        <w:t>e</w:t>
      </w:r>
      <w:r w:rsidRPr="005D5A55">
        <w:rPr>
          <w:spacing w:val="-1"/>
          <w:w w:val="105"/>
          <w:sz w:val="24"/>
          <w:szCs w:val="24"/>
          <w:lang w:val="tr-TR"/>
        </w:rPr>
        <w:t>mat</w:t>
      </w:r>
      <w:r w:rsidRPr="005D5A55">
        <w:rPr>
          <w:spacing w:val="-2"/>
          <w:w w:val="105"/>
          <w:sz w:val="24"/>
          <w:szCs w:val="24"/>
          <w:lang w:val="tr-TR"/>
        </w:rPr>
        <w:t>i</w:t>
      </w:r>
      <w:r w:rsidRPr="005D5A55">
        <w:rPr>
          <w:spacing w:val="-1"/>
          <w:w w:val="105"/>
          <w:sz w:val="24"/>
          <w:szCs w:val="24"/>
          <w:lang w:val="tr-TR"/>
        </w:rPr>
        <w:t>k</w:t>
      </w:r>
      <w:r w:rsidRPr="005D5A55">
        <w:rPr>
          <w:spacing w:val="-2"/>
          <w:w w:val="105"/>
          <w:sz w:val="24"/>
          <w:szCs w:val="24"/>
          <w:lang w:val="tr-TR"/>
        </w:rPr>
        <w:t>,</w:t>
      </w:r>
      <w:r w:rsidRPr="005D5A55">
        <w:rPr>
          <w:spacing w:val="7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y</w:t>
      </w:r>
      <w:r w:rsidRPr="005D5A55">
        <w:rPr>
          <w:spacing w:val="-1"/>
          <w:w w:val="105"/>
          <w:sz w:val="24"/>
          <w:szCs w:val="24"/>
          <w:lang w:val="tr-TR"/>
        </w:rPr>
        <w:t>ap</w:t>
      </w:r>
      <w:r w:rsidRPr="005D5A55">
        <w:rPr>
          <w:spacing w:val="-2"/>
          <w:w w:val="105"/>
          <w:sz w:val="24"/>
          <w:szCs w:val="24"/>
          <w:lang w:val="tr-TR"/>
        </w:rPr>
        <w:t>ıs</w:t>
      </w:r>
      <w:r w:rsidRPr="005D5A55">
        <w:rPr>
          <w:spacing w:val="-1"/>
          <w:w w:val="105"/>
          <w:sz w:val="24"/>
          <w:szCs w:val="24"/>
          <w:lang w:val="tr-TR"/>
        </w:rPr>
        <w:t>a</w:t>
      </w:r>
      <w:r w:rsidRPr="005D5A55">
        <w:rPr>
          <w:spacing w:val="-2"/>
          <w:w w:val="105"/>
          <w:sz w:val="24"/>
          <w:szCs w:val="24"/>
          <w:lang w:val="tr-TR"/>
        </w:rPr>
        <w:t>l</w:t>
      </w:r>
      <w:r w:rsidRPr="005D5A55">
        <w:rPr>
          <w:spacing w:val="7"/>
          <w:w w:val="105"/>
          <w:sz w:val="24"/>
          <w:szCs w:val="24"/>
          <w:lang w:val="tr-TR"/>
        </w:rPr>
        <w:t xml:space="preserve"> </w:t>
      </w:r>
      <w:r w:rsidRPr="005D5A55">
        <w:rPr>
          <w:spacing w:val="-3"/>
          <w:w w:val="105"/>
          <w:sz w:val="24"/>
          <w:szCs w:val="24"/>
          <w:lang w:val="tr-TR"/>
        </w:rPr>
        <w:t>ve</w:t>
      </w:r>
      <w:r w:rsidRPr="005D5A55">
        <w:rPr>
          <w:spacing w:val="8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z</w:t>
      </w:r>
      <w:r w:rsidRPr="005D5A55">
        <w:rPr>
          <w:spacing w:val="-1"/>
          <w:w w:val="105"/>
          <w:sz w:val="24"/>
          <w:szCs w:val="24"/>
          <w:lang w:val="tr-TR"/>
        </w:rPr>
        <w:t>aman</w:t>
      </w:r>
      <w:r w:rsidRPr="005D5A55">
        <w:rPr>
          <w:spacing w:val="-2"/>
          <w:w w:val="105"/>
          <w:sz w:val="24"/>
          <w:szCs w:val="24"/>
          <w:lang w:val="tr-TR"/>
        </w:rPr>
        <w:t>ı</w:t>
      </w:r>
      <w:r w:rsidRPr="005D5A55">
        <w:rPr>
          <w:spacing w:val="-1"/>
          <w:w w:val="105"/>
          <w:sz w:val="24"/>
          <w:szCs w:val="24"/>
          <w:lang w:val="tr-TR"/>
        </w:rPr>
        <w:t>ndad</w:t>
      </w:r>
      <w:r w:rsidRPr="005D5A55">
        <w:rPr>
          <w:spacing w:val="-2"/>
          <w:w w:val="105"/>
          <w:sz w:val="24"/>
          <w:szCs w:val="24"/>
          <w:lang w:val="tr-TR"/>
        </w:rPr>
        <w:t>ı</w:t>
      </w:r>
      <w:r w:rsidRPr="005D5A55">
        <w:rPr>
          <w:spacing w:val="-1"/>
          <w:w w:val="105"/>
          <w:sz w:val="24"/>
          <w:szCs w:val="24"/>
          <w:lang w:val="tr-TR"/>
        </w:rPr>
        <w:t>r:</w:t>
      </w:r>
      <w:r w:rsidRPr="005D5A55">
        <w:rPr>
          <w:spacing w:val="11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Risk</w:t>
      </w:r>
      <w:r w:rsidRPr="005D5A55">
        <w:rPr>
          <w:spacing w:val="7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yönetimine</w:t>
      </w:r>
      <w:r w:rsidRPr="005D5A55">
        <w:rPr>
          <w:spacing w:val="6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sistematik,</w:t>
      </w:r>
      <w:r w:rsidRPr="005D5A55">
        <w:rPr>
          <w:spacing w:val="9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zamanında</w:t>
      </w:r>
      <w:r w:rsidRPr="005D5A55">
        <w:rPr>
          <w:spacing w:val="8"/>
          <w:w w:val="105"/>
          <w:sz w:val="24"/>
          <w:szCs w:val="24"/>
          <w:lang w:val="tr-TR"/>
        </w:rPr>
        <w:t xml:space="preserve"> </w:t>
      </w:r>
      <w:r w:rsidRPr="005D5A55">
        <w:rPr>
          <w:spacing w:val="-4"/>
          <w:w w:val="105"/>
          <w:sz w:val="24"/>
          <w:szCs w:val="24"/>
          <w:lang w:val="tr-TR"/>
        </w:rPr>
        <w:t>ve</w:t>
      </w:r>
      <w:r w:rsidRPr="005D5A55">
        <w:rPr>
          <w:spacing w:val="115"/>
          <w:w w:val="102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yapısal</w:t>
      </w:r>
      <w:r w:rsidRPr="005D5A55">
        <w:rPr>
          <w:spacing w:val="-19"/>
          <w:w w:val="105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bir</w:t>
      </w:r>
      <w:r w:rsidRPr="005D5A55">
        <w:rPr>
          <w:spacing w:val="-19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yaklaşım,</w:t>
      </w:r>
      <w:r w:rsidRPr="005D5A55">
        <w:rPr>
          <w:spacing w:val="-16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verimliliğe</w:t>
      </w:r>
      <w:r w:rsidRPr="005D5A55">
        <w:rPr>
          <w:spacing w:val="-14"/>
          <w:w w:val="105"/>
          <w:sz w:val="24"/>
          <w:szCs w:val="24"/>
          <w:lang w:val="tr-TR"/>
        </w:rPr>
        <w:t xml:space="preserve"> </w:t>
      </w:r>
      <w:r w:rsidRPr="005D5A55">
        <w:rPr>
          <w:spacing w:val="-3"/>
          <w:w w:val="105"/>
          <w:sz w:val="24"/>
          <w:szCs w:val="24"/>
          <w:lang w:val="tr-TR"/>
        </w:rPr>
        <w:t>ve</w:t>
      </w:r>
      <w:r w:rsidRPr="005D5A55">
        <w:rPr>
          <w:spacing w:val="-14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tutarlı,</w:t>
      </w:r>
      <w:r w:rsidRPr="005D5A55">
        <w:rPr>
          <w:spacing w:val="-15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kıyaslamalı</w:t>
      </w:r>
      <w:r w:rsidRPr="005D5A55">
        <w:rPr>
          <w:spacing w:val="-19"/>
          <w:w w:val="105"/>
          <w:sz w:val="24"/>
          <w:szCs w:val="24"/>
          <w:lang w:val="tr-TR"/>
        </w:rPr>
        <w:t xml:space="preserve"> </w:t>
      </w:r>
      <w:r w:rsidRPr="005D5A55">
        <w:rPr>
          <w:spacing w:val="-3"/>
          <w:w w:val="105"/>
          <w:sz w:val="24"/>
          <w:szCs w:val="24"/>
          <w:lang w:val="tr-TR"/>
        </w:rPr>
        <w:t>ve</w:t>
      </w:r>
      <w:r w:rsidRPr="005D5A55">
        <w:rPr>
          <w:spacing w:val="-16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güvenilir</w:t>
      </w:r>
      <w:r w:rsidRPr="005D5A55">
        <w:rPr>
          <w:spacing w:val="-16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sonuçlara</w:t>
      </w:r>
      <w:r w:rsidRPr="005D5A55">
        <w:rPr>
          <w:spacing w:val="-14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katkıda</w:t>
      </w:r>
      <w:r w:rsidRPr="005D5A55">
        <w:rPr>
          <w:spacing w:val="-17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bulunur.</w:t>
      </w:r>
    </w:p>
    <w:p w14:paraId="712FBD68" w14:textId="77777777" w:rsidR="00EB4D42" w:rsidRPr="005D5A55" w:rsidRDefault="00681E7B" w:rsidP="005D5A55">
      <w:pPr>
        <w:pStyle w:val="GvdeMetni"/>
        <w:numPr>
          <w:ilvl w:val="0"/>
          <w:numId w:val="11"/>
        </w:numPr>
        <w:tabs>
          <w:tab w:val="left" w:pos="426"/>
          <w:tab w:val="left" w:pos="787"/>
        </w:tabs>
        <w:spacing w:before="122" w:line="360" w:lineRule="auto"/>
        <w:ind w:left="0" w:right="184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2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yönetimi</w:t>
      </w:r>
      <w:r w:rsidRPr="005D5A55">
        <w:rPr>
          <w:spacing w:val="3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mevcut</w:t>
      </w:r>
      <w:r w:rsidRPr="005D5A55">
        <w:rPr>
          <w:spacing w:val="3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en</w:t>
      </w:r>
      <w:r w:rsidRPr="005D5A55">
        <w:rPr>
          <w:spacing w:val="25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iyi</w:t>
      </w:r>
      <w:r w:rsidRPr="005D5A55">
        <w:rPr>
          <w:spacing w:val="2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bilgiyi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esas</w:t>
      </w:r>
      <w:r w:rsidRPr="005D5A55">
        <w:rPr>
          <w:spacing w:val="2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alır:</w:t>
      </w:r>
      <w:r w:rsidRPr="005D5A55">
        <w:rPr>
          <w:spacing w:val="2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Riski</w:t>
      </w:r>
      <w:r w:rsidRPr="005D5A55">
        <w:rPr>
          <w:spacing w:val="2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yönetme</w:t>
      </w:r>
      <w:r w:rsidRPr="005D5A55">
        <w:rPr>
          <w:spacing w:val="30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sürecine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ilişkin</w:t>
      </w:r>
      <w:r w:rsidRPr="005D5A55">
        <w:rPr>
          <w:spacing w:val="2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girdiler</w:t>
      </w:r>
      <w:r w:rsidRPr="005D5A55">
        <w:rPr>
          <w:spacing w:val="2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tarihi</w:t>
      </w:r>
      <w:r w:rsidRPr="005D5A55">
        <w:rPr>
          <w:spacing w:val="2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veri,</w:t>
      </w:r>
      <w:r w:rsidRPr="005D5A55">
        <w:rPr>
          <w:spacing w:val="69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tecrübe,</w:t>
      </w:r>
      <w:r w:rsidRPr="005D5A55">
        <w:rPr>
          <w:spacing w:val="4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paydaş</w:t>
      </w:r>
      <w:r w:rsidRPr="005D5A55">
        <w:rPr>
          <w:spacing w:val="3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geri</w:t>
      </w:r>
      <w:r w:rsidRPr="005D5A55">
        <w:rPr>
          <w:spacing w:val="4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beslemesi,</w:t>
      </w:r>
      <w:r w:rsidRPr="005D5A55">
        <w:rPr>
          <w:spacing w:val="3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gözlem,</w:t>
      </w:r>
      <w:r w:rsidRPr="005D5A55">
        <w:rPr>
          <w:spacing w:val="3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öngörü</w:t>
      </w:r>
      <w:r w:rsidRPr="005D5A55">
        <w:rPr>
          <w:spacing w:val="42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3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uzman</w:t>
      </w:r>
      <w:r w:rsidRPr="005D5A55">
        <w:rPr>
          <w:spacing w:val="3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yargısı</w:t>
      </w:r>
      <w:r w:rsidRPr="005D5A55">
        <w:rPr>
          <w:spacing w:val="40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gibi</w:t>
      </w:r>
      <w:r w:rsidRPr="005D5A55">
        <w:rPr>
          <w:spacing w:val="4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bilgi</w:t>
      </w:r>
      <w:r w:rsidRPr="005D5A55">
        <w:rPr>
          <w:spacing w:val="4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kaynaklarına</w:t>
      </w:r>
      <w:r w:rsidRPr="005D5A55">
        <w:rPr>
          <w:spacing w:val="3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dayanır.</w:t>
      </w:r>
      <w:r w:rsidRPr="005D5A55">
        <w:rPr>
          <w:spacing w:val="75"/>
          <w:w w:val="10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Bununla</w:t>
      </w:r>
      <w:r w:rsidRPr="005D5A55">
        <w:rPr>
          <w:spacing w:val="4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birlikte,</w:t>
      </w:r>
      <w:r w:rsidRPr="005D5A55">
        <w:rPr>
          <w:spacing w:val="4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karar</w:t>
      </w:r>
      <w:r w:rsidRPr="005D5A55">
        <w:rPr>
          <w:spacing w:val="4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alıcılar</w:t>
      </w:r>
      <w:r w:rsidRPr="005D5A55">
        <w:rPr>
          <w:spacing w:val="4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verilerin</w:t>
      </w:r>
      <w:r w:rsidRPr="005D5A55">
        <w:rPr>
          <w:spacing w:val="4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herhangi</w:t>
      </w:r>
      <w:r w:rsidRPr="005D5A55">
        <w:rPr>
          <w:spacing w:val="5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sınırlamaları</w:t>
      </w:r>
      <w:r w:rsidRPr="005D5A55">
        <w:rPr>
          <w:spacing w:val="47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veya</w:t>
      </w:r>
      <w:r w:rsidRPr="005D5A55">
        <w:rPr>
          <w:spacing w:val="5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kullanılan</w:t>
      </w:r>
      <w:r w:rsidRPr="005D5A55">
        <w:rPr>
          <w:spacing w:val="4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modellemesi</w:t>
      </w:r>
      <w:r w:rsidRPr="005D5A55">
        <w:rPr>
          <w:spacing w:val="51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veya</w:t>
      </w:r>
      <w:r w:rsidRPr="005D5A55">
        <w:rPr>
          <w:spacing w:val="97"/>
          <w:w w:val="10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uzmanlar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arasında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farklılıkların</w:t>
      </w:r>
      <w:r w:rsidRPr="005D5A55">
        <w:rPr>
          <w:spacing w:val="3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ihtimalini</w:t>
      </w:r>
      <w:r w:rsidRPr="005D5A55">
        <w:rPr>
          <w:spacing w:val="3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dikkate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almalı</w:t>
      </w:r>
      <w:r w:rsidRPr="005D5A55">
        <w:rPr>
          <w:spacing w:val="29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3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bunlar</w:t>
      </w:r>
      <w:r w:rsidRPr="005D5A55">
        <w:rPr>
          <w:spacing w:val="29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hakkında</w:t>
      </w:r>
      <w:r w:rsidRPr="005D5A55">
        <w:rPr>
          <w:spacing w:val="2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lastRenderedPageBreak/>
        <w:t>kendilerini</w:t>
      </w:r>
      <w:r w:rsidRPr="005D5A55">
        <w:rPr>
          <w:spacing w:val="67"/>
          <w:w w:val="10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bilgilendirmelidir.</w:t>
      </w:r>
    </w:p>
    <w:p w14:paraId="4F823D8F" w14:textId="77777777" w:rsidR="00EB4D42" w:rsidRPr="005D5A55" w:rsidRDefault="00681E7B" w:rsidP="005D5A55">
      <w:pPr>
        <w:pStyle w:val="GvdeMetni"/>
        <w:numPr>
          <w:ilvl w:val="0"/>
          <w:numId w:val="11"/>
        </w:numPr>
        <w:tabs>
          <w:tab w:val="left" w:pos="426"/>
          <w:tab w:val="left" w:pos="850"/>
        </w:tabs>
        <w:spacing w:before="118" w:line="360" w:lineRule="auto"/>
        <w:ind w:left="0" w:right="183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w w:val="105"/>
          <w:sz w:val="24"/>
          <w:szCs w:val="24"/>
          <w:lang w:val="tr-TR"/>
        </w:rPr>
        <w:t>R</w:t>
      </w:r>
      <w:r w:rsidRPr="005D5A55">
        <w:rPr>
          <w:spacing w:val="-2"/>
          <w:w w:val="105"/>
          <w:sz w:val="24"/>
          <w:szCs w:val="24"/>
          <w:lang w:val="tr-TR"/>
        </w:rPr>
        <w:t>is</w:t>
      </w:r>
      <w:r w:rsidRPr="005D5A55">
        <w:rPr>
          <w:spacing w:val="-1"/>
          <w:w w:val="105"/>
          <w:sz w:val="24"/>
          <w:szCs w:val="24"/>
          <w:lang w:val="tr-TR"/>
        </w:rPr>
        <w:t>k</w:t>
      </w:r>
      <w:r w:rsidRPr="005D5A55">
        <w:rPr>
          <w:spacing w:val="29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yö</w:t>
      </w:r>
      <w:r w:rsidRPr="005D5A55">
        <w:rPr>
          <w:spacing w:val="-1"/>
          <w:w w:val="105"/>
          <w:sz w:val="24"/>
          <w:szCs w:val="24"/>
          <w:lang w:val="tr-TR"/>
        </w:rPr>
        <w:t>n</w:t>
      </w:r>
      <w:r w:rsidRPr="005D5A55">
        <w:rPr>
          <w:spacing w:val="-2"/>
          <w:w w:val="105"/>
          <w:sz w:val="24"/>
          <w:szCs w:val="24"/>
          <w:lang w:val="tr-TR"/>
        </w:rPr>
        <w:t>e</w:t>
      </w:r>
      <w:r w:rsidRPr="005D5A55">
        <w:rPr>
          <w:spacing w:val="-1"/>
          <w:w w:val="105"/>
          <w:sz w:val="24"/>
          <w:szCs w:val="24"/>
          <w:lang w:val="tr-TR"/>
        </w:rPr>
        <w:t>t</w:t>
      </w:r>
      <w:r w:rsidRPr="005D5A55">
        <w:rPr>
          <w:spacing w:val="-2"/>
          <w:w w:val="105"/>
          <w:sz w:val="24"/>
          <w:szCs w:val="24"/>
          <w:lang w:val="tr-TR"/>
        </w:rPr>
        <w:t>i</w:t>
      </w:r>
      <w:r w:rsidRPr="005D5A55">
        <w:rPr>
          <w:spacing w:val="-1"/>
          <w:w w:val="105"/>
          <w:sz w:val="24"/>
          <w:szCs w:val="24"/>
          <w:lang w:val="tr-TR"/>
        </w:rPr>
        <w:t>m</w:t>
      </w:r>
      <w:r w:rsidRPr="005D5A55">
        <w:rPr>
          <w:spacing w:val="-2"/>
          <w:w w:val="105"/>
          <w:sz w:val="24"/>
          <w:szCs w:val="24"/>
          <w:lang w:val="tr-TR"/>
        </w:rPr>
        <w:t>i</w:t>
      </w:r>
      <w:r w:rsidRPr="005D5A55">
        <w:rPr>
          <w:spacing w:val="29"/>
          <w:w w:val="105"/>
          <w:sz w:val="24"/>
          <w:szCs w:val="24"/>
          <w:lang w:val="tr-TR"/>
        </w:rPr>
        <w:t xml:space="preserve"> </w:t>
      </w:r>
      <w:r w:rsidRPr="005D5A55">
        <w:rPr>
          <w:spacing w:val="-1"/>
          <w:w w:val="105"/>
          <w:sz w:val="24"/>
          <w:szCs w:val="24"/>
          <w:lang w:val="tr-TR"/>
        </w:rPr>
        <w:t>b</w:t>
      </w:r>
      <w:r w:rsidRPr="005D5A55">
        <w:rPr>
          <w:spacing w:val="-2"/>
          <w:w w:val="105"/>
          <w:sz w:val="24"/>
          <w:szCs w:val="24"/>
          <w:lang w:val="tr-TR"/>
        </w:rPr>
        <w:t>içi</w:t>
      </w:r>
      <w:r w:rsidRPr="005D5A55">
        <w:rPr>
          <w:spacing w:val="-1"/>
          <w:w w:val="105"/>
          <w:sz w:val="24"/>
          <w:szCs w:val="24"/>
          <w:lang w:val="tr-TR"/>
        </w:rPr>
        <w:t>m</w:t>
      </w:r>
      <w:r w:rsidRPr="005D5A55">
        <w:rPr>
          <w:spacing w:val="-2"/>
          <w:w w:val="105"/>
          <w:sz w:val="24"/>
          <w:szCs w:val="24"/>
          <w:lang w:val="tr-TR"/>
        </w:rPr>
        <w:t>sel</w:t>
      </w:r>
      <w:r w:rsidRPr="005D5A55">
        <w:rPr>
          <w:spacing w:val="-1"/>
          <w:w w:val="105"/>
          <w:sz w:val="24"/>
          <w:szCs w:val="24"/>
          <w:lang w:val="tr-TR"/>
        </w:rPr>
        <w:t>d</w:t>
      </w:r>
      <w:r w:rsidRPr="005D5A55">
        <w:rPr>
          <w:spacing w:val="-2"/>
          <w:w w:val="105"/>
          <w:sz w:val="24"/>
          <w:szCs w:val="24"/>
          <w:lang w:val="tr-TR"/>
        </w:rPr>
        <w:t>i</w:t>
      </w:r>
      <w:r w:rsidRPr="005D5A55">
        <w:rPr>
          <w:spacing w:val="-1"/>
          <w:w w:val="105"/>
          <w:sz w:val="24"/>
          <w:szCs w:val="24"/>
          <w:lang w:val="tr-TR"/>
        </w:rPr>
        <w:t>r:</w:t>
      </w:r>
      <w:r w:rsidRPr="005D5A55">
        <w:rPr>
          <w:spacing w:val="26"/>
          <w:w w:val="105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Risk</w:t>
      </w:r>
      <w:r w:rsidRPr="005D5A55">
        <w:rPr>
          <w:spacing w:val="28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yönetimi,</w:t>
      </w:r>
      <w:r w:rsidR="00E819AE" w:rsidRPr="005D5A55">
        <w:rPr>
          <w:spacing w:val="31"/>
          <w:w w:val="105"/>
          <w:sz w:val="24"/>
          <w:szCs w:val="24"/>
          <w:lang w:val="tr-TR"/>
        </w:rPr>
        <w:t xml:space="preserve"> </w:t>
      </w:r>
      <w:r w:rsidR="00FA4559" w:rsidRPr="005D5A55">
        <w:rPr>
          <w:spacing w:val="-1"/>
          <w:sz w:val="24"/>
          <w:szCs w:val="24"/>
          <w:lang w:val="tr-TR"/>
        </w:rPr>
        <w:t>rektörlüğümüzün</w:t>
      </w:r>
      <w:r w:rsidR="00E819AE" w:rsidRPr="005D5A55">
        <w:rPr>
          <w:spacing w:val="-1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iç-dış</w:t>
      </w:r>
      <w:r w:rsidRPr="005D5A55">
        <w:rPr>
          <w:spacing w:val="26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hususları</w:t>
      </w:r>
      <w:r w:rsidRPr="005D5A55">
        <w:rPr>
          <w:spacing w:val="27"/>
          <w:w w:val="105"/>
          <w:sz w:val="24"/>
          <w:szCs w:val="24"/>
          <w:lang w:val="tr-TR"/>
        </w:rPr>
        <w:t xml:space="preserve"> </w:t>
      </w:r>
      <w:r w:rsidRPr="005D5A55">
        <w:rPr>
          <w:spacing w:val="-3"/>
          <w:w w:val="105"/>
          <w:sz w:val="24"/>
          <w:szCs w:val="24"/>
          <w:lang w:val="tr-TR"/>
        </w:rPr>
        <w:t>ve</w:t>
      </w:r>
      <w:r w:rsidRPr="005D5A55">
        <w:rPr>
          <w:spacing w:val="30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risk</w:t>
      </w:r>
      <w:r w:rsidRPr="005D5A55">
        <w:rPr>
          <w:spacing w:val="28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profili</w:t>
      </w:r>
      <w:r w:rsidRPr="005D5A55">
        <w:rPr>
          <w:spacing w:val="29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ile</w:t>
      </w:r>
      <w:r w:rsidRPr="005D5A55">
        <w:rPr>
          <w:spacing w:val="83"/>
          <w:w w:val="102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ayarlanır.</w:t>
      </w:r>
    </w:p>
    <w:p w14:paraId="52807DAD" w14:textId="616260AF" w:rsidR="00EB4D42" w:rsidRPr="005D5A55" w:rsidRDefault="00681E7B" w:rsidP="005D5A55">
      <w:pPr>
        <w:pStyle w:val="GvdeMetni"/>
        <w:numPr>
          <w:ilvl w:val="0"/>
          <w:numId w:val="11"/>
        </w:numPr>
        <w:tabs>
          <w:tab w:val="left" w:pos="426"/>
          <w:tab w:val="left" w:pos="888"/>
        </w:tabs>
        <w:spacing w:before="76" w:line="360" w:lineRule="auto"/>
        <w:ind w:left="0" w:right="186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w w:val="105"/>
          <w:sz w:val="24"/>
          <w:szCs w:val="24"/>
          <w:lang w:val="tr-TR"/>
        </w:rPr>
        <w:t>R</w:t>
      </w:r>
      <w:r w:rsidRPr="005D5A55">
        <w:rPr>
          <w:spacing w:val="-2"/>
          <w:w w:val="105"/>
          <w:sz w:val="24"/>
          <w:szCs w:val="24"/>
          <w:lang w:val="tr-TR"/>
        </w:rPr>
        <w:t>is</w:t>
      </w:r>
      <w:r w:rsidRPr="005D5A55">
        <w:rPr>
          <w:spacing w:val="-1"/>
          <w:w w:val="105"/>
          <w:sz w:val="24"/>
          <w:szCs w:val="24"/>
          <w:lang w:val="tr-TR"/>
        </w:rPr>
        <w:t>k</w:t>
      </w:r>
      <w:r w:rsidRPr="005D5A55">
        <w:rPr>
          <w:spacing w:val="21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yö</w:t>
      </w:r>
      <w:r w:rsidRPr="005D5A55">
        <w:rPr>
          <w:spacing w:val="-1"/>
          <w:w w:val="105"/>
          <w:sz w:val="24"/>
          <w:szCs w:val="24"/>
          <w:lang w:val="tr-TR"/>
        </w:rPr>
        <w:t>n</w:t>
      </w:r>
      <w:r w:rsidRPr="005D5A55">
        <w:rPr>
          <w:spacing w:val="-2"/>
          <w:w w:val="105"/>
          <w:sz w:val="24"/>
          <w:szCs w:val="24"/>
          <w:lang w:val="tr-TR"/>
        </w:rPr>
        <w:t>e</w:t>
      </w:r>
      <w:r w:rsidRPr="005D5A55">
        <w:rPr>
          <w:spacing w:val="-1"/>
          <w:w w:val="105"/>
          <w:sz w:val="24"/>
          <w:szCs w:val="24"/>
          <w:lang w:val="tr-TR"/>
        </w:rPr>
        <w:t>t</w:t>
      </w:r>
      <w:r w:rsidRPr="005D5A55">
        <w:rPr>
          <w:spacing w:val="-2"/>
          <w:w w:val="105"/>
          <w:sz w:val="24"/>
          <w:szCs w:val="24"/>
          <w:lang w:val="tr-TR"/>
        </w:rPr>
        <w:t>i</w:t>
      </w:r>
      <w:r w:rsidRPr="005D5A55">
        <w:rPr>
          <w:spacing w:val="-1"/>
          <w:w w:val="105"/>
          <w:sz w:val="24"/>
          <w:szCs w:val="24"/>
          <w:lang w:val="tr-TR"/>
        </w:rPr>
        <w:t>m</w:t>
      </w:r>
      <w:r w:rsidRPr="005D5A55">
        <w:rPr>
          <w:spacing w:val="-2"/>
          <w:w w:val="105"/>
          <w:sz w:val="24"/>
          <w:szCs w:val="24"/>
          <w:lang w:val="tr-TR"/>
        </w:rPr>
        <w:t>i</w:t>
      </w:r>
      <w:r w:rsidRPr="005D5A55">
        <w:rPr>
          <w:spacing w:val="22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i</w:t>
      </w:r>
      <w:r w:rsidRPr="005D5A55">
        <w:rPr>
          <w:spacing w:val="-1"/>
          <w:w w:val="105"/>
          <w:sz w:val="24"/>
          <w:szCs w:val="24"/>
          <w:lang w:val="tr-TR"/>
        </w:rPr>
        <w:t>n</w:t>
      </w:r>
      <w:r w:rsidRPr="005D5A55">
        <w:rPr>
          <w:spacing w:val="-2"/>
          <w:w w:val="105"/>
          <w:sz w:val="24"/>
          <w:szCs w:val="24"/>
          <w:lang w:val="tr-TR"/>
        </w:rPr>
        <w:t>s</w:t>
      </w:r>
      <w:r w:rsidRPr="005D5A55">
        <w:rPr>
          <w:spacing w:val="-1"/>
          <w:w w:val="105"/>
          <w:sz w:val="24"/>
          <w:szCs w:val="24"/>
          <w:lang w:val="tr-TR"/>
        </w:rPr>
        <w:t>an</w:t>
      </w:r>
      <w:r w:rsidRPr="005D5A55">
        <w:rPr>
          <w:spacing w:val="20"/>
          <w:w w:val="105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ve</w:t>
      </w:r>
      <w:r w:rsidRPr="005D5A55">
        <w:rPr>
          <w:spacing w:val="19"/>
          <w:w w:val="105"/>
          <w:sz w:val="24"/>
          <w:szCs w:val="24"/>
          <w:lang w:val="tr-TR"/>
        </w:rPr>
        <w:t xml:space="preserve"> </w:t>
      </w:r>
      <w:r w:rsidRPr="005D5A55">
        <w:rPr>
          <w:spacing w:val="-1"/>
          <w:w w:val="105"/>
          <w:sz w:val="24"/>
          <w:szCs w:val="24"/>
          <w:lang w:val="tr-TR"/>
        </w:rPr>
        <w:t>kü</w:t>
      </w:r>
      <w:r w:rsidRPr="005D5A55">
        <w:rPr>
          <w:spacing w:val="-2"/>
          <w:w w:val="105"/>
          <w:sz w:val="24"/>
          <w:szCs w:val="24"/>
          <w:lang w:val="tr-TR"/>
        </w:rPr>
        <w:t>l</w:t>
      </w:r>
      <w:r w:rsidRPr="005D5A55">
        <w:rPr>
          <w:spacing w:val="-1"/>
          <w:w w:val="105"/>
          <w:sz w:val="24"/>
          <w:szCs w:val="24"/>
          <w:lang w:val="tr-TR"/>
        </w:rPr>
        <w:t>tür</w:t>
      </w:r>
      <w:r w:rsidRPr="005D5A55">
        <w:rPr>
          <w:spacing w:val="-2"/>
          <w:w w:val="105"/>
          <w:sz w:val="24"/>
          <w:szCs w:val="24"/>
          <w:lang w:val="tr-TR"/>
        </w:rPr>
        <w:t>el</w:t>
      </w:r>
      <w:r w:rsidRPr="005D5A55">
        <w:rPr>
          <w:spacing w:val="16"/>
          <w:w w:val="105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faktörleri</w:t>
      </w:r>
      <w:r w:rsidRPr="005D5A55">
        <w:rPr>
          <w:spacing w:val="16"/>
          <w:w w:val="105"/>
          <w:sz w:val="24"/>
          <w:szCs w:val="24"/>
          <w:lang w:val="tr-TR"/>
        </w:rPr>
        <w:t xml:space="preserve"> </w:t>
      </w:r>
      <w:r w:rsidRPr="005D5A55">
        <w:rPr>
          <w:spacing w:val="-1"/>
          <w:w w:val="105"/>
          <w:sz w:val="24"/>
          <w:szCs w:val="24"/>
          <w:lang w:val="tr-TR"/>
        </w:rPr>
        <w:t>d</w:t>
      </w:r>
      <w:r w:rsidRPr="005D5A55">
        <w:rPr>
          <w:spacing w:val="-2"/>
          <w:w w:val="105"/>
          <w:sz w:val="24"/>
          <w:szCs w:val="24"/>
          <w:lang w:val="tr-TR"/>
        </w:rPr>
        <w:t>i</w:t>
      </w:r>
      <w:r w:rsidRPr="005D5A55">
        <w:rPr>
          <w:spacing w:val="-1"/>
          <w:w w:val="105"/>
          <w:sz w:val="24"/>
          <w:szCs w:val="24"/>
          <w:lang w:val="tr-TR"/>
        </w:rPr>
        <w:t>kkat</w:t>
      </w:r>
      <w:r w:rsidRPr="005D5A55">
        <w:rPr>
          <w:spacing w:val="-2"/>
          <w:w w:val="105"/>
          <w:sz w:val="24"/>
          <w:szCs w:val="24"/>
          <w:lang w:val="tr-TR"/>
        </w:rPr>
        <w:t>e</w:t>
      </w:r>
      <w:r w:rsidRPr="005D5A55">
        <w:rPr>
          <w:spacing w:val="22"/>
          <w:w w:val="105"/>
          <w:sz w:val="24"/>
          <w:szCs w:val="24"/>
          <w:lang w:val="tr-TR"/>
        </w:rPr>
        <w:t xml:space="preserve"> </w:t>
      </w:r>
      <w:r w:rsidRPr="005D5A55">
        <w:rPr>
          <w:spacing w:val="-1"/>
          <w:w w:val="105"/>
          <w:sz w:val="24"/>
          <w:szCs w:val="24"/>
          <w:lang w:val="tr-TR"/>
        </w:rPr>
        <w:t>a</w:t>
      </w:r>
      <w:r w:rsidRPr="005D5A55">
        <w:rPr>
          <w:spacing w:val="-2"/>
          <w:w w:val="105"/>
          <w:sz w:val="24"/>
          <w:szCs w:val="24"/>
          <w:lang w:val="tr-TR"/>
        </w:rPr>
        <w:t>lı</w:t>
      </w:r>
      <w:r w:rsidRPr="005D5A55">
        <w:rPr>
          <w:spacing w:val="-1"/>
          <w:w w:val="105"/>
          <w:sz w:val="24"/>
          <w:szCs w:val="24"/>
          <w:lang w:val="tr-TR"/>
        </w:rPr>
        <w:t>r:</w:t>
      </w:r>
      <w:r w:rsidRPr="005D5A55">
        <w:rPr>
          <w:spacing w:val="17"/>
          <w:w w:val="105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Risk</w:t>
      </w:r>
      <w:r w:rsidRPr="005D5A55">
        <w:rPr>
          <w:spacing w:val="21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yönetimi,</w:t>
      </w:r>
      <w:r w:rsidR="00AA066D">
        <w:rPr>
          <w:spacing w:val="20"/>
          <w:w w:val="105"/>
          <w:sz w:val="24"/>
          <w:szCs w:val="24"/>
          <w:lang w:val="tr-TR"/>
        </w:rPr>
        <w:t xml:space="preserve"> </w:t>
      </w:r>
      <w:bookmarkStart w:id="0" w:name="_Hlk161486017"/>
      <w:r w:rsidR="00FA4559" w:rsidRPr="005D5A55">
        <w:rPr>
          <w:spacing w:val="-1"/>
          <w:sz w:val="24"/>
          <w:szCs w:val="24"/>
          <w:lang w:val="tr-TR"/>
        </w:rPr>
        <w:t>rektörlüğümüzün</w:t>
      </w:r>
      <w:bookmarkEnd w:id="0"/>
      <w:r w:rsidRPr="005D5A55">
        <w:rPr>
          <w:spacing w:val="67"/>
          <w:w w:val="102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amaçlarını</w:t>
      </w:r>
      <w:r w:rsidRPr="005D5A55">
        <w:rPr>
          <w:spacing w:val="-6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gerçekleştirebilen,</w:t>
      </w:r>
      <w:r w:rsidRPr="005D5A55">
        <w:rPr>
          <w:spacing w:val="-6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kolaylaştırabilen</w:t>
      </w:r>
      <w:r w:rsidRPr="005D5A55">
        <w:rPr>
          <w:spacing w:val="-6"/>
          <w:w w:val="105"/>
          <w:sz w:val="24"/>
          <w:szCs w:val="24"/>
          <w:lang w:val="tr-TR"/>
        </w:rPr>
        <w:t xml:space="preserve"> </w:t>
      </w:r>
      <w:r w:rsidRPr="005D5A55">
        <w:rPr>
          <w:spacing w:val="-3"/>
          <w:w w:val="105"/>
          <w:sz w:val="24"/>
          <w:szCs w:val="24"/>
          <w:lang w:val="tr-TR"/>
        </w:rPr>
        <w:t>veya</w:t>
      </w:r>
      <w:r w:rsidRPr="005D5A55">
        <w:rPr>
          <w:spacing w:val="-7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engelleyebilen</w:t>
      </w:r>
      <w:r w:rsidRPr="005D5A55">
        <w:rPr>
          <w:spacing w:val="-8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dış</w:t>
      </w:r>
      <w:r w:rsidRPr="005D5A55">
        <w:rPr>
          <w:spacing w:val="-8"/>
          <w:w w:val="105"/>
          <w:sz w:val="24"/>
          <w:szCs w:val="24"/>
          <w:lang w:val="tr-TR"/>
        </w:rPr>
        <w:t xml:space="preserve"> </w:t>
      </w:r>
      <w:r w:rsidRPr="005D5A55">
        <w:rPr>
          <w:spacing w:val="-3"/>
          <w:w w:val="105"/>
          <w:sz w:val="24"/>
          <w:szCs w:val="24"/>
          <w:lang w:val="tr-TR"/>
        </w:rPr>
        <w:t>ve</w:t>
      </w:r>
      <w:r w:rsidRPr="005D5A55">
        <w:rPr>
          <w:spacing w:val="-7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iç</w:t>
      </w:r>
      <w:r w:rsidRPr="005D5A55">
        <w:rPr>
          <w:spacing w:val="-4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hususların</w:t>
      </w:r>
      <w:r w:rsidRPr="005D5A55">
        <w:rPr>
          <w:spacing w:val="-7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yetenekleri,</w:t>
      </w:r>
      <w:r w:rsidRPr="005D5A55">
        <w:rPr>
          <w:spacing w:val="115"/>
          <w:w w:val="102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algılamaları</w:t>
      </w:r>
      <w:r w:rsidRPr="005D5A55">
        <w:rPr>
          <w:spacing w:val="-17"/>
          <w:w w:val="105"/>
          <w:sz w:val="24"/>
          <w:szCs w:val="24"/>
          <w:lang w:val="tr-TR"/>
        </w:rPr>
        <w:t xml:space="preserve"> </w:t>
      </w:r>
      <w:r w:rsidRPr="005D5A55">
        <w:rPr>
          <w:spacing w:val="-3"/>
          <w:w w:val="105"/>
          <w:sz w:val="24"/>
          <w:szCs w:val="24"/>
          <w:lang w:val="tr-TR"/>
        </w:rPr>
        <w:t>ve</w:t>
      </w:r>
      <w:r w:rsidRPr="005D5A55">
        <w:rPr>
          <w:spacing w:val="-17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niyetlerini</w:t>
      </w:r>
      <w:r w:rsidRPr="005D5A55">
        <w:rPr>
          <w:spacing w:val="-17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tanır.</w:t>
      </w:r>
    </w:p>
    <w:p w14:paraId="266230D0" w14:textId="36790FB3" w:rsidR="00EB4D42" w:rsidRPr="005D5A55" w:rsidRDefault="00681E7B" w:rsidP="005D5A55">
      <w:pPr>
        <w:pStyle w:val="GvdeMetni"/>
        <w:numPr>
          <w:ilvl w:val="0"/>
          <w:numId w:val="11"/>
        </w:numPr>
        <w:tabs>
          <w:tab w:val="left" w:pos="426"/>
          <w:tab w:val="left" w:pos="756"/>
        </w:tabs>
        <w:spacing w:before="118" w:line="360" w:lineRule="auto"/>
        <w:ind w:left="0" w:right="182" w:firstLine="0"/>
        <w:jc w:val="both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Risk</w:t>
      </w:r>
      <w:r w:rsidRPr="005D5A55">
        <w:rPr>
          <w:spacing w:val="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yönetimi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saydamdır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ve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içseldir: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="00AA066D">
        <w:rPr>
          <w:spacing w:val="-1"/>
          <w:sz w:val="24"/>
          <w:szCs w:val="24"/>
          <w:lang w:val="tr-TR"/>
        </w:rPr>
        <w:t>R</w:t>
      </w:r>
      <w:r w:rsidR="00AA066D" w:rsidRPr="005D5A55">
        <w:rPr>
          <w:spacing w:val="-1"/>
          <w:sz w:val="24"/>
          <w:szCs w:val="24"/>
          <w:lang w:val="tr-TR"/>
        </w:rPr>
        <w:t>ektörlüğümüzün</w:t>
      </w:r>
      <w:r w:rsidR="00E819AE" w:rsidRPr="005D5A55">
        <w:rPr>
          <w:spacing w:val="-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her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seviyesinde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paydaşların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özelde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karar</w:t>
      </w:r>
      <w:r w:rsidRPr="005D5A55">
        <w:rPr>
          <w:spacing w:val="101"/>
          <w:w w:val="10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alıcıların</w:t>
      </w:r>
      <w:r w:rsidRPr="005D5A55">
        <w:rPr>
          <w:spacing w:val="-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uygun</w:t>
      </w:r>
      <w:r w:rsidRPr="005D5A55">
        <w:rPr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zamanında</w:t>
      </w:r>
      <w:r w:rsidRPr="005D5A55">
        <w:rPr>
          <w:spacing w:val="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girişimi, risk</w:t>
      </w:r>
      <w:r w:rsidRPr="005D5A55">
        <w:rPr>
          <w:spacing w:val="-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yönetiminin</w:t>
      </w:r>
      <w:r w:rsidRPr="005D5A55">
        <w:rPr>
          <w:spacing w:val="-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ilgili</w:t>
      </w:r>
      <w:r w:rsidRPr="005D5A55">
        <w:rPr>
          <w:spacing w:val="-3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-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güncel</w:t>
      </w:r>
      <w:r w:rsidRPr="005D5A55">
        <w:rPr>
          <w:spacing w:val="-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kalmasını</w:t>
      </w:r>
      <w:r w:rsidRPr="005D5A55">
        <w:rPr>
          <w:spacing w:val="-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temin</w:t>
      </w:r>
      <w:r w:rsidRPr="005D5A55">
        <w:rPr>
          <w:spacing w:val="-4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eder.</w:t>
      </w:r>
      <w:r w:rsidRPr="005D5A55">
        <w:rPr>
          <w:spacing w:val="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Girişim</w:t>
      </w:r>
      <w:r w:rsidRPr="005D5A55">
        <w:rPr>
          <w:spacing w:val="89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aynı</w:t>
      </w:r>
      <w:r w:rsidRPr="005D5A55">
        <w:rPr>
          <w:spacing w:val="3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zamanda</w:t>
      </w:r>
      <w:r w:rsidRPr="005D5A55">
        <w:rPr>
          <w:spacing w:val="3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paydaşların</w:t>
      </w:r>
      <w:r w:rsidRPr="005D5A55">
        <w:rPr>
          <w:spacing w:val="3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uygun</w:t>
      </w:r>
      <w:r w:rsidRPr="005D5A55">
        <w:rPr>
          <w:spacing w:val="3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şekilde</w:t>
      </w:r>
      <w:r w:rsidRPr="005D5A55">
        <w:rPr>
          <w:spacing w:val="3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temsil</w:t>
      </w:r>
      <w:r w:rsidRPr="005D5A55">
        <w:rPr>
          <w:spacing w:val="3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edilmesine</w:t>
      </w:r>
      <w:r w:rsidRPr="005D5A55">
        <w:rPr>
          <w:spacing w:val="37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4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4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kriterlerini</w:t>
      </w:r>
      <w:r w:rsidRPr="005D5A55">
        <w:rPr>
          <w:spacing w:val="3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belirlemede</w:t>
      </w:r>
      <w:r w:rsidRPr="005D5A55">
        <w:rPr>
          <w:spacing w:val="3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onların</w:t>
      </w:r>
      <w:r w:rsidRPr="005D5A55">
        <w:rPr>
          <w:spacing w:val="95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görüşlerinin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dikkate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alınmasına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izin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verir.</w:t>
      </w:r>
    </w:p>
    <w:p w14:paraId="7091226B" w14:textId="77777777" w:rsidR="00EB4D42" w:rsidRPr="005D5A55" w:rsidRDefault="00681E7B" w:rsidP="005D5A55">
      <w:pPr>
        <w:pStyle w:val="GvdeMetni"/>
        <w:numPr>
          <w:ilvl w:val="0"/>
          <w:numId w:val="11"/>
        </w:numPr>
        <w:tabs>
          <w:tab w:val="left" w:pos="426"/>
          <w:tab w:val="left" w:pos="778"/>
        </w:tabs>
        <w:spacing w:before="120" w:line="360" w:lineRule="auto"/>
        <w:ind w:left="0" w:right="182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3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yönetimi</w:t>
      </w:r>
      <w:r w:rsidRPr="005D5A55">
        <w:rPr>
          <w:spacing w:val="3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dinamiktir,</w:t>
      </w:r>
      <w:r w:rsidRPr="005D5A55">
        <w:rPr>
          <w:spacing w:val="4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ardışıktır</w:t>
      </w:r>
      <w:r w:rsidRPr="005D5A55">
        <w:rPr>
          <w:spacing w:val="44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47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değişime</w:t>
      </w:r>
      <w:r w:rsidRPr="005D5A55">
        <w:rPr>
          <w:spacing w:val="4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tepkilidir:</w:t>
      </w:r>
      <w:r w:rsidRPr="005D5A55">
        <w:rPr>
          <w:spacing w:val="4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Risk</w:t>
      </w:r>
      <w:r w:rsidRPr="005D5A55">
        <w:rPr>
          <w:spacing w:val="4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yönetimi,</w:t>
      </w:r>
      <w:r w:rsidRPr="005D5A55">
        <w:rPr>
          <w:spacing w:val="4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değişikliği</w:t>
      </w:r>
      <w:r w:rsidRPr="005D5A55">
        <w:rPr>
          <w:spacing w:val="4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sezer</w:t>
      </w:r>
      <w:r w:rsidRPr="005D5A55">
        <w:rPr>
          <w:spacing w:val="39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87"/>
          <w:w w:val="10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tepki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gösterir.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Dış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2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iç</w:t>
      </w:r>
      <w:r w:rsidRPr="005D5A55">
        <w:rPr>
          <w:spacing w:val="2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olaylar</w:t>
      </w:r>
      <w:r w:rsidRPr="005D5A55">
        <w:rPr>
          <w:spacing w:val="2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vukuu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bulduğunda,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kapsam</w:t>
      </w:r>
      <w:r w:rsidRPr="005D5A55">
        <w:rPr>
          <w:spacing w:val="25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ve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bilgi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birikimi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değiştiğinde,</w:t>
      </w:r>
      <w:r w:rsidRPr="005D5A55">
        <w:rPr>
          <w:spacing w:val="2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risklerin</w:t>
      </w:r>
      <w:r w:rsidRPr="005D5A55">
        <w:rPr>
          <w:spacing w:val="95"/>
          <w:w w:val="10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izlenmesi</w:t>
      </w:r>
      <w:r w:rsidRPr="005D5A55">
        <w:rPr>
          <w:spacing w:val="2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gözden</w:t>
      </w:r>
      <w:r w:rsidRPr="005D5A55">
        <w:rPr>
          <w:spacing w:val="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geçirilmesi</w:t>
      </w:r>
      <w:r w:rsidRPr="005D5A55">
        <w:rPr>
          <w:spacing w:val="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oluştuğunda,</w:t>
      </w:r>
      <w:r w:rsidRPr="005D5A55">
        <w:rPr>
          <w:spacing w:val="5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yeni</w:t>
      </w:r>
      <w:r w:rsidRPr="005D5A55">
        <w:rPr>
          <w:spacing w:val="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riskler</w:t>
      </w:r>
      <w:r w:rsidRPr="005D5A55">
        <w:rPr>
          <w:spacing w:val="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ortaya</w:t>
      </w:r>
      <w:r w:rsidRPr="005D5A55">
        <w:rPr>
          <w:spacing w:val="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çıktığında,</w:t>
      </w:r>
      <w:r w:rsidRPr="005D5A55">
        <w:rPr>
          <w:spacing w:val="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bazısı</w:t>
      </w:r>
      <w:r w:rsidRPr="005D5A55">
        <w:rPr>
          <w:spacing w:val="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değişir</w:t>
      </w:r>
      <w:r w:rsidRPr="005D5A55">
        <w:rPr>
          <w:spacing w:val="1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diğerleri</w:t>
      </w:r>
      <w:r w:rsidRPr="005D5A55">
        <w:rPr>
          <w:spacing w:val="91"/>
          <w:w w:val="10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ortadan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kaybolur.</w:t>
      </w:r>
    </w:p>
    <w:p w14:paraId="0AE25D15" w14:textId="77777777" w:rsidR="00EB4D42" w:rsidRPr="005D5A55" w:rsidRDefault="00681E7B" w:rsidP="005D5A55">
      <w:pPr>
        <w:pStyle w:val="GvdeMetni"/>
        <w:numPr>
          <w:ilvl w:val="0"/>
          <w:numId w:val="11"/>
        </w:numPr>
        <w:tabs>
          <w:tab w:val="left" w:pos="426"/>
          <w:tab w:val="left" w:pos="841"/>
        </w:tabs>
        <w:spacing w:before="120" w:line="360" w:lineRule="auto"/>
        <w:ind w:left="0" w:right="182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w w:val="105"/>
          <w:sz w:val="24"/>
          <w:szCs w:val="24"/>
          <w:lang w:val="tr-TR"/>
        </w:rPr>
        <w:t>R</w:t>
      </w:r>
      <w:r w:rsidRPr="005D5A55">
        <w:rPr>
          <w:spacing w:val="-2"/>
          <w:w w:val="105"/>
          <w:sz w:val="24"/>
          <w:szCs w:val="24"/>
          <w:lang w:val="tr-TR"/>
        </w:rPr>
        <w:t>is</w:t>
      </w:r>
      <w:r w:rsidRPr="005D5A55">
        <w:rPr>
          <w:spacing w:val="-1"/>
          <w:w w:val="105"/>
          <w:sz w:val="24"/>
          <w:szCs w:val="24"/>
          <w:lang w:val="tr-TR"/>
        </w:rPr>
        <w:t>k</w:t>
      </w:r>
      <w:r w:rsidRPr="005D5A55">
        <w:rPr>
          <w:spacing w:val="36"/>
          <w:w w:val="105"/>
          <w:sz w:val="24"/>
          <w:szCs w:val="24"/>
          <w:lang w:val="tr-TR"/>
        </w:rPr>
        <w:t xml:space="preserve"> </w:t>
      </w:r>
      <w:r w:rsidR="00A61F63" w:rsidRPr="005D5A55">
        <w:rPr>
          <w:spacing w:val="-2"/>
          <w:w w:val="105"/>
          <w:sz w:val="24"/>
          <w:szCs w:val="24"/>
          <w:lang w:val="tr-TR"/>
        </w:rPr>
        <w:t>yö</w:t>
      </w:r>
      <w:r w:rsidR="00A61F63" w:rsidRPr="005D5A55">
        <w:rPr>
          <w:spacing w:val="-1"/>
          <w:w w:val="105"/>
          <w:sz w:val="24"/>
          <w:szCs w:val="24"/>
          <w:lang w:val="tr-TR"/>
        </w:rPr>
        <w:t>n</w:t>
      </w:r>
      <w:r w:rsidR="00A61F63" w:rsidRPr="005D5A55">
        <w:rPr>
          <w:spacing w:val="-2"/>
          <w:w w:val="105"/>
          <w:sz w:val="24"/>
          <w:szCs w:val="24"/>
          <w:lang w:val="tr-TR"/>
        </w:rPr>
        <w:t>e</w:t>
      </w:r>
      <w:r w:rsidR="00A61F63" w:rsidRPr="005D5A55">
        <w:rPr>
          <w:spacing w:val="-1"/>
          <w:w w:val="105"/>
          <w:sz w:val="24"/>
          <w:szCs w:val="24"/>
          <w:lang w:val="tr-TR"/>
        </w:rPr>
        <w:t>t</w:t>
      </w:r>
      <w:r w:rsidR="00A61F63" w:rsidRPr="005D5A55">
        <w:rPr>
          <w:spacing w:val="-2"/>
          <w:w w:val="105"/>
          <w:sz w:val="24"/>
          <w:szCs w:val="24"/>
          <w:lang w:val="tr-TR"/>
        </w:rPr>
        <w:t>i</w:t>
      </w:r>
      <w:r w:rsidR="00A61F63" w:rsidRPr="005D5A55">
        <w:rPr>
          <w:spacing w:val="-1"/>
          <w:w w:val="105"/>
          <w:sz w:val="24"/>
          <w:szCs w:val="24"/>
          <w:lang w:val="tr-TR"/>
        </w:rPr>
        <w:t>m</w:t>
      </w:r>
      <w:r w:rsidR="00A61F63" w:rsidRPr="005D5A55">
        <w:rPr>
          <w:spacing w:val="-2"/>
          <w:w w:val="105"/>
          <w:sz w:val="24"/>
          <w:szCs w:val="24"/>
          <w:lang w:val="tr-TR"/>
        </w:rPr>
        <w:t>i</w:t>
      </w:r>
      <w:r w:rsidR="00A61F63" w:rsidRPr="005D5A55">
        <w:rPr>
          <w:spacing w:val="36"/>
          <w:w w:val="105"/>
          <w:sz w:val="24"/>
          <w:szCs w:val="24"/>
          <w:lang w:val="tr-TR"/>
        </w:rPr>
        <w:t xml:space="preserve"> </w:t>
      </w:r>
      <w:r w:rsidR="00FA4559" w:rsidRPr="005D5A55">
        <w:rPr>
          <w:spacing w:val="-1"/>
          <w:sz w:val="24"/>
          <w:szCs w:val="24"/>
          <w:lang w:val="tr-TR"/>
        </w:rPr>
        <w:t xml:space="preserve">rektörlüğümüzün </w:t>
      </w:r>
      <w:r w:rsidRPr="005D5A55">
        <w:rPr>
          <w:spacing w:val="-2"/>
          <w:w w:val="105"/>
          <w:sz w:val="24"/>
          <w:szCs w:val="24"/>
          <w:lang w:val="tr-TR"/>
        </w:rPr>
        <w:t>s</w:t>
      </w:r>
      <w:r w:rsidRPr="005D5A55">
        <w:rPr>
          <w:spacing w:val="-1"/>
          <w:w w:val="105"/>
          <w:sz w:val="24"/>
          <w:szCs w:val="24"/>
          <w:lang w:val="tr-TR"/>
        </w:rPr>
        <w:t>ür</w:t>
      </w:r>
      <w:r w:rsidRPr="005D5A55">
        <w:rPr>
          <w:spacing w:val="-2"/>
          <w:w w:val="105"/>
          <w:sz w:val="24"/>
          <w:szCs w:val="24"/>
          <w:lang w:val="tr-TR"/>
        </w:rPr>
        <w:t>e</w:t>
      </w:r>
      <w:r w:rsidRPr="005D5A55">
        <w:rPr>
          <w:spacing w:val="-1"/>
          <w:w w:val="105"/>
          <w:sz w:val="24"/>
          <w:szCs w:val="24"/>
          <w:lang w:val="tr-TR"/>
        </w:rPr>
        <w:t>k</w:t>
      </w:r>
      <w:r w:rsidRPr="005D5A55">
        <w:rPr>
          <w:spacing w:val="-2"/>
          <w:w w:val="105"/>
          <w:sz w:val="24"/>
          <w:szCs w:val="24"/>
          <w:lang w:val="tr-TR"/>
        </w:rPr>
        <w:t>li</w:t>
      </w:r>
      <w:r w:rsidRPr="005D5A55">
        <w:rPr>
          <w:spacing w:val="36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ol</w:t>
      </w:r>
      <w:r w:rsidRPr="005D5A55">
        <w:rPr>
          <w:spacing w:val="-1"/>
          <w:w w:val="105"/>
          <w:sz w:val="24"/>
          <w:szCs w:val="24"/>
          <w:lang w:val="tr-TR"/>
        </w:rPr>
        <w:t>arak</w:t>
      </w:r>
      <w:r w:rsidRPr="005D5A55">
        <w:rPr>
          <w:spacing w:val="36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iyileş</w:t>
      </w:r>
      <w:r w:rsidRPr="005D5A55">
        <w:rPr>
          <w:spacing w:val="-1"/>
          <w:w w:val="105"/>
          <w:sz w:val="24"/>
          <w:szCs w:val="24"/>
          <w:lang w:val="tr-TR"/>
        </w:rPr>
        <w:t>t</w:t>
      </w:r>
      <w:r w:rsidRPr="005D5A55">
        <w:rPr>
          <w:spacing w:val="-2"/>
          <w:w w:val="105"/>
          <w:sz w:val="24"/>
          <w:szCs w:val="24"/>
          <w:lang w:val="tr-TR"/>
        </w:rPr>
        <w:t>i</w:t>
      </w:r>
      <w:r w:rsidRPr="005D5A55">
        <w:rPr>
          <w:spacing w:val="-1"/>
          <w:w w:val="105"/>
          <w:sz w:val="24"/>
          <w:szCs w:val="24"/>
          <w:lang w:val="tr-TR"/>
        </w:rPr>
        <w:t>r</w:t>
      </w:r>
      <w:r w:rsidRPr="005D5A55">
        <w:rPr>
          <w:spacing w:val="-2"/>
          <w:w w:val="105"/>
          <w:sz w:val="24"/>
          <w:szCs w:val="24"/>
          <w:lang w:val="tr-TR"/>
        </w:rPr>
        <w:t>il</w:t>
      </w:r>
      <w:r w:rsidRPr="005D5A55">
        <w:rPr>
          <w:spacing w:val="-1"/>
          <w:w w:val="105"/>
          <w:sz w:val="24"/>
          <w:szCs w:val="24"/>
          <w:lang w:val="tr-TR"/>
        </w:rPr>
        <w:t>m</w:t>
      </w:r>
      <w:r w:rsidRPr="005D5A55">
        <w:rPr>
          <w:spacing w:val="-2"/>
          <w:w w:val="105"/>
          <w:sz w:val="24"/>
          <w:szCs w:val="24"/>
          <w:lang w:val="tr-TR"/>
        </w:rPr>
        <w:t>esi</w:t>
      </w:r>
      <w:r w:rsidRPr="005D5A55">
        <w:rPr>
          <w:spacing w:val="-1"/>
          <w:w w:val="105"/>
          <w:sz w:val="24"/>
          <w:szCs w:val="24"/>
          <w:lang w:val="tr-TR"/>
        </w:rPr>
        <w:t>n</w:t>
      </w:r>
      <w:r w:rsidRPr="005D5A55">
        <w:rPr>
          <w:spacing w:val="-2"/>
          <w:w w:val="105"/>
          <w:sz w:val="24"/>
          <w:szCs w:val="24"/>
          <w:lang w:val="tr-TR"/>
        </w:rPr>
        <w:t>i</w:t>
      </w:r>
      <w:r w:rsidRPr="005D5A55">
        <w:rPr>
          <w:spacing w:val="39"/>
          <w:w w:val="105"/>
          <w:sz w:val="24"/>
          <w:szCs w:val="24"/>
          <w:lang w:val="tr-TR"/>
        </w:rPr>
        <w:t xml:space="preserve"> </w:t>
      </w:r>
      <w:r w:rsidRPr="005D5A55">
        <w:rPr>
          <w:spacing w:val="-1"/>
          <w:w w:val="105"/>
          <w:sz w:val="24"/>
          <w:szCs w:val="24"/>
          <w:lang w:val="tr-TR"/>
        </w:rPr>
        <w:t>k</w:t>
      </w:r>
      <w:r w:rsidRPr="005D5A55">
        <w:rPr>
          <w:spacing w:val="-2"/>
          <w:w w:val="105"/>
          <w:sz w:val="24"/>
          <w:szCs w:val="24"/>
          <w:lang w:val="tr-TR"/>
        </w:rPr>
        <w:t>ol</w:t>
      </w:r>
      <w:r w:rsidRPr="005D5A55">
        <w:rPr>
          <w:spacing w:val="-1"/>
          <w:w w:val="105"/>
          <w:sz w:val="24"/>
          <w:szCs w:val="24"/>
          <w:lang w:val="tr-TR"/>
        </w:rPr>
        <w:t>a</w:t>
      </w:r>
      <w:r w:rsidRPr="005D5A55">
        <w:rPr>
          <w:spacing w:val="-2"/>
          <w:w w:val="105"/>
          <w:sz w:val="24"/>
          <w:szCs w:val="24"/>
          <w:lang w:val="tr-TR"/>
        </w:rPr>
        <w:t>yl</w:t>
      </w:r>
      <w:r w:rsidRPr="005D5A55">
        <w:rPr>
          <w:spacing w:val="-1"/>
          <w:w w:val="105"/>
          <w:sz w:val="24"/>
          <w:szCs w:val="24"/>
          <w:lang w:val="tr-TR"/>
        </w:rPr>
        <w:t>a</w:t>
      </w:r>
      <w:r w:rsidRPr="005D5A55">
        <w:rPr>
          <w:spacing w:val="-2"/>
          <w:w w:val="105"/>
          <w:sz w:val="24"/>
          <w:szCs w:val="24"/>
          <w:lang w:val="tr-TR"/>
        </w:rPr>
        <w:t>ş</w:t>
      </w:r>
      <w:r w:rsidRPr="005D5A55">
        <w:rPr>
          <w:spacing w:val="-1"/>
          <w:w w:val="105"/>
          <w:sz w:val="24"/>
          <w:szCs w:val="24"/>
          <w:lang w:val="tr-TR"/>
        </w:rPr>
        <w:t>t</w:t>
      </w:r>
      <w:r w:rsidRPr="005D5A55">
        <w:rPr>
          <w:spacing w:val="-2"/>
          <w:w w:val="105"/>
          <w:sz w:val="24"/>
          <w:szCs w:val="24"/>
          <w:lang w:val="tr-TR"/>
        </w:rPr>
        <w:t>ı</w:t>
      </w:r>
      <w:r w:rsidRPr="005D5A55">
        <w:rPr>
          <w:spacing w:val="-1"/>
          <w:w w:val="105"/>
          <w:sz w:val="24"/>
          <w:szCs w:val="24"/>
          <w:lang w:val="tr-TR"/>
        </w:rPr>
        <w:t>r</w:t>
      </w:r>
      <w:r w:rsidRPr="005D5A55">
        <w:rPr>
          <w:spacing w:val="-2"/>
          <w:w w:val="105"/>
          <w:sz w:val="24"/>
          <w:szCs w:val="24"/>
          <w:lang w:val="tr-TR"/>
        </w:rPr>
        <w:t>ı</w:t>
      </w:r>
      <w:r w:rsidRPr="005D5A55">
        <w:rPr>
          <w:spacing w:val="-1"/>
          <w:w w:val="105"/>
          <w:sz w:val="24"/>
          <w:szCs w:val="24"/>
          <w:lang w:val="tr-TR"/>
        </w:rPr>
        <w:t>r:</w:t>
      </w:r>
      <w:r w:rsidRPr="005D5A55">
        <w:rPr>
          <w:spacing w:val="39"/>
          <w:w w:val="105"/>
          <w:sz w:val="24"/>
          <w:szCs w:val="24"/>
          <w:lang w:val="tr-TR"/>
        </w:rPr>
        <w:t xml:space="preserve"> </w:t>
      </w:r>
      <w:r w:rsidR="00FA4559" w:rsidRPr="005D5A55">
        <w:rPr>
          <w:spacing w:val="-1"/>
          <w:sz w:val="24"/>
          <w:szCs w:val="24"/>
          <w:lang w:val="tr-TR"/>
        </w:rPr>
        <w:t>rektörlüğümüzün</w:t>
      </w:r>
      <w:r w:rsidRPr="005D5A55">
        <w:rPr>
          <w:spacing w:val="111"/>
          <w:w w:val="102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bütün</w:t>
      </w:r>
      <w:r w:rsidRPr="005D5A55">
        <w:rPr>
          <w:spacing w:val="37"/>
          <w:w w:val="105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diğer</w:t>
      </w:r>
      <w:r w:rsidRPr="005D5A55">
        <w:rPr>
          <w:spacing w:val="37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hususları</w:t>
      </w:r>
      <w:r w:rsidRPr="005D5A55">
        <w:rPr>
          <w:spacing w:val="37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çerçevesinde</w:t>
      </w:r>
      <w:r w:rsidRPr="005D5A55">
        <w:rPr>
          <w:spacing w:val="41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kendi</w:t>
      </w:r>
      <w:r w:rsidRPr="005D5A55">
        <w:rPr>
          <w:spacing w:val="39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risk</w:t>
      </w:r>
      <w:r w:rsidRPr="005D5A55">
        <w:rPr>
          <w:spacing w:val="36"/>
          <w:w w:val="105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yönetim</w:t>
      </w:r>
      <w:r w:rsidRPr="005D5A55">
        <w:rPr>
          <w:spacing w:val="40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olgunluğunu</w:t>
      </w:r>
      <w:r w:rsidRPr="005D5A55">
        <w:rPr>
          <w:spacing w:val="40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iyileştirmek</w:t>
      </w:r>
      <w:r w:rsidRPr="005D5A55">
        <w:rPr>
          <w:spacing w:val="36"/>
          <w:w w:val="105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için</w:t>
      </w:r>
      <w:r w:rsidRPr="005D5A55">
        <w:rPr>
          <w:spacing w:val="38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stratejiler</w:t>
      </w:r>
      <w:r w:rsidRPr="005D5A55">
        <w:rPr>
          <w:spacing w:val="87"/>
          <w:w w:val="102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geliştirmeli</w:t>
      </w:r>
      <w:r w:rsidRPr="005D5A55">
        <w:rPr>
          <w:spacing w:val="-19"/>
          <w:w w:val="105"/>
          <w:sz w:val="24"/>
          <w:szCs w:val="24"/>
          <w:lang w:val="tr-TR"/>
        </w:rPr>
        <w:t xml:space="preserve"> </w:t>
      </w:r>
      <w:r w:rsidRPr="005D5A55">
        <w:rPr>
          <w:spacing w:val="-3"/>
          <w:w w:val="105"/>
          <w:sz w:val="24"/>
          <w:szCs w:val="24"/>
          <w:lang w:val="tr-TR"/>
        </w:rPr>
        <w:t>ve</w:t>
      </w:r>
      <w:r w:rsidRPr="005D5A55">
        <w:rPr>
          <w:spacing w:val="-20"/>
          <w:w w:val="105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tesis</w:t>
      </w:r>
      <w:r w:rsidRPr="005D5A55">
        <w:rPr>
          <w:spacing w:val="-22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etmelidir.</w:t>
      </w:r>
    </w:p>
    <w:p w14:paraId="71428950" w14:textId="77777777" w:rsidR="005D5A55" w:rsidRPr="005D5A55" w:rsidRDefault="005D5A55" w:rsidP="005D5A55">
      <w:pPr>
        <w:pStyle w:val="GvdeMetni"/>
        <w:tabs>
          <w:tab w:val="left" w:pos="426"/>
          <w:tab w:val="left" w:pos="841"/>
        </w:tabs>
        <w:spacing w:before="120" w:line="360" w:lineRule="auto"/>
        <w:ind w:left="0" w:right="182"/>
        <w:jc w:val="both"/>
        <w:rPr>
          <w:sz w:val="24"/>
          <w:szCs w:val="24"/>
          <w:lang w:val="tr-TR"/>
        </w:rPr>
      </w:pPr>
    </w:p>
    <w:p w14:paraId="2919ABFF" w14:textId="77777777" w:rsidR="00EB4D42" w:rsidRPr="005D5A55" w:rsidRDefault="00681E7B" w:rsidP="005D5A55">
      <w:pPr>
        <w:pStyle w:val="GvdeMetni"/>
        <w:numPr>
          <w:ilvl w:val="1"/>
          <w:numId w:val="10"/>
        </w:numPr>
        <w:tabs>
          <w:tab w:val="left" w:pos="426"/>
          <w:tab w:val="left" w:pos="967"/>
        </w:tabs>
        <w:spacing w:before="118" w:line="360" w:lineRule="auto"/>
        <w:ind w:left="0" w:firstLine="0"/>
        <w:jc w:val="both"/>
        <w:rPr>
          <w:rFonts w:cs="Times New Roman"/>
          <w:b/>
          <w:sz w:val="24"/>
          <w:szCs w:val="24"/>
          <w:lang w:val="tr-TR"/>
        </w:rPr>
      </w:pPr>
      <w:r w:rsidRPr="005D5A55">
        <w:rPr>
          <w:b/>
          <w:spacing w:val="-1"/>
          <w:w w:val="110"/>
          <w:sz w:val="24"/>
          <w:szCs w:val="24"/>
          <w:lang w:val="tr-TR"/>
        </w:rPr>
        <w:t>R</w:t>
      </w:r>
      <w:r w:rsidRPr="005D5A55">
        <w:rPr>
          <w:b/>
          <w:spacing w:val="-2"/>
          <w:w w:val="110"/>
          <w:sz w:val="24"/>
          <w:szCs w:val="24"/>
          <w:lang w:val="tr-TR"/>
        </w:rPr>
        <w:t>is</w:t>
      </w:r>
      <w:r w:rsidRPr="005D5A55">
        <w:rPr>
          <w:b/>
          <w:spacing w:val="-1"/>
          <w:w w:val="110"/>
          <w:sz w:val="24"/>
          <w:szCs w:val="24"/>
          <w:lang w:val="tr-TR"/>
        </w:rPr>
        <w:t>k</w:t>
      </w:r>
      <w:r w:rsidRPr="005D5A55">
        <w:rPr>
          <w:b/>
          <w:spacing w:val="6"/>
          <w:w w:val="110"/>
          <w:sz w:val="24"/>
          <w:szCs w:val="24"/>
          <w:lang w:val="tr-TR"/>
        </w:rPr>
        <w:t xml:space="preserve"> </w:t>
      </w:r>
      <w:r w:rsidRPr="005D5A55">
        <w:rPr>
          <w:b/>
          <w:spacing w:val="-3"/>
          <w:w w:val="110"/>
          <w:sz w:val="24"/>
          <w:szCs w:val="24"/>
          <w:lang w:val="tr-TR"/>
        </w:rPr>
        <w:t>ve</w:t>
      </w:r>
      <w:r w:rsidRPr="005D5A55">
        <w:rPr>
          <w:b/>
          <w:spacing w:val="10"/>
          <w:w w:val="110"/>
          <w:sz w:val="24"/>
          <w:szCs w:val="24"/>
          <w:lang w:val="tr-TR"/>
        </w:rPr>
        <w:t xml:space="preserve"> </w:t>
      </w:r>
      <w:r w:rsidRPr="005D5A55">
        <w:rPr>
          <w:b/>
          <w:spacing w:val="-1"/>
          <w:w w:val="110"/>
          <w:sz w:val="24"/>
          <w:szCs w:val="24"/>
          <w:lang w:val="tr-TR"/>
        </w:rPr>
        <w:t>F</w:t>
      </w:r>
      <w:r w:rsidRPr="005D5A55">
        <w:rPr>
          <w:b/>
          <w:spacing w:val="-2"/>
          <w:w w:val="110"/>
          <w:sz w:val="24"/>
          <w:szCs w:val="24"/>
          <w:lang w:val="tr-TR"/>
        </w:rPr>
        <w:t>ı</w:t>
      </w:r>
      <w:r w:rsidRPr="005D5A55">
        <w:rPr>
          <w:b/>
          <w:spacing w:val="-1"/>
          <w:w w:val="110"/>
          <w:sz w:val="24"/>
          <w:szCs w:val="24"/>
          <w:lang w:val="tr-TR"/>
        </w:rPr>
        <w:t>r</w:t>
      </w:r>
      <w:r w:rsidRPr="005D5A55">
        <w:rPr>
          <w:b/>
          <w:spacing w:val="-2"/>
          <w:w w:val="110"/>
          <w:sz w:val="24"/>
          <w:szCs w:val="24"/>
          <w:lang w:val="tr-TR"/>
        </w:rPr>
        <w:t>s</w:t>
      </w:r>
      <w:r w:rsidRPr="005D5A55">
        <w:rPr>
          <w:b/>
          <w:spacing w:val="-1"/>
          <w:w w:val="110"/>
          <w:sz w:val="24"/>
          <w:szCs w:val="24"/>
          <w:lang w:val="tr-TR"/>
        </w:rPr>
        <w:t>at</w:t>
      </w:r>
      <w:r w:rsidRPr="005D5A55">
        <w:rPr>
          <w:b/>
          <w:spacing w:val="-2"/>
          <w:w w:val="110"/>
          <w:sz w:val="24"/>
          <w:szCs w:val="24"/>
          <w:lang w:val="tr-TR"/>
        </w:rPr>
        <w:t>l</w:t>
      </w:r>
      <w:r w:rsidRPr="005D5A55">
        <w:rPr>
          <w:b/>
          <w:spacing w:val="-1"/>
          <w:w w:val="110"/>
          <w:sz w:val="24"/>
          <w:szCs w:val="24"/>
          <w:lang w:val="tr-TR"/>
        </w:rPr>
        <w:t>ar</w:t>
      </w:r>
      <w:r w:rsidRPr="005D5A55">
        <w:rPr>
          <w:b/>
          <w:spacing w:val="-2"/>
          <w:w w:val="110"/>
          <w:sz w:val="24"/>
          <w:szCs w:val="24"/>
          <w:lang w:val="tr-TR"/>
        </w:rPr>
        <w:t>ı</w:t>
      </w:r>
      <w:r w:rsidRPr="005D5A55">
        <w:rPr>
          <w:b/>
          <w:spacing w:val="-1"/>
          <w:w w:val="110"/>
          <w:sz w:val="24"/>
          <w:szCs w:val="24"/>
          <w:lang w:val="tr-TR"/>
        </w:rPr>
        <w:t>n</w:t>
      </w:r>
      <w:r w:rsidRPr="005D5A55">
        <w:rPr>
          <w:b/>
          <w:spacing w:val="3"/>
          <w:w w:val="110"/>
          <w:sz w:val="24"/>
          <w:szCs w:val="24"/>
          <w:lang w:val="tr-TR"/>
        </w:rPr>
        <w:t xml:space="preserve"> </w:t>
      </w:r>
      <w:r w:rsidRPr="005D5A55">
        <w:rPr>
          <w:b/>
          <w:spacing w:val="-1"/>
          <w:w w:val="110"/>
          <w:sz w:val="24"/>
          <w:szCs w:val="24"/>
          <w:lang w:val="tr-TR"/>
        </w:rPr>
        <w:t>P</w:t>
      </w:r>
      <w:r w:rsidRPr="005D5A55">
        <w:rPr>
          <w:b/>
          <w:spacing w:val="-2"/>
          <w:w w:val="110"/>
          <w:sz w:val="24"/>
          <w:szCs w:val="24"/>
          <w:lang w:val="tr-TR"/>
        </w:rPr>
        <w:t>l</w:t>
      </w:r>
      <w:r w:rsidRPr="005D5A55">
        <w:rPr>
          <w:b/>
          <w:spacing w:val="-1"/>
          <w:w w:val="110"/>
          <w:sz w:val="24"/>
          <w:szCs w:val="24"/>
          <w:lang w:val="tr-TR"/>
        </w:rPr>
        <w:t>an</w:t>
      </w:r>
      <w:r w:rsidRPr="005D5A55">
        <w:rPr>
          <w:b/>
          <w:spacing w:val="-2"/>
          <w:w w:val="110"/>
          <w:sz w:val="24"/>
          <w:szCs w:val="24"/>
          <w:lang w:val="tr-TR"/>
        </w:rPr>
        <w:t>l</w:t>
      </w:r>
      <w:r w:rsidRPr="005D5A55">
        <w:rPr>
          <w:b/>
          <w:spacing w:val="-1"/>
          <w:w w:val="110"/>
          <w:sz w:val="24"/>
          <w:szCs w:val="24"/>
          <w:lang w:val="tr-TR"/>
        </w:rPr>
        <w:t>anma</w:t>
      </w:r>
      <w:r w:rsidRPr="005D5A55">
        <w:rPr>
          <w:b/>
          <w:spacing w:val="-2"/>
          <w:w w:val="110"/>
          <w:sz w:val="24"/>
          <w:szCs w:val="24"/>
          <w:lang w:val="tr-TR"/>
        </w:rPr>
        <w:t>sı</w:t>
      </w:r>
      <w:r w:rsidRPr="005D5A55">
        <w:rPr>
          <w:b/>
          <w:spacing w:val="-1"/>
          <w:w w:val="110"/>
          <w:sz w:val="24"/>
          <w:szCs w:val="24"/>
          <w:lang w:val="tr-TR"/>
        </w:rPr>
        <w:t>:</w:t>
      </w:r>
    </w:p>
    <w:p w14:paraId="58E82669" w14:textId="77777777" w:rsidR="00EB4D42" w:rsidRPr="005D5A55" w:rsidRDefault="00EB4D42" w:rsidP="005D5A55">
      <w:pPr>
        <w:tabs>
          <w:tab w:val="left" w:pos="426"/>
        </w:tabs>
        <w:spacing w:before="7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5D165CA4" w14:textId="77777777" w:rsidR="00EB4D42" w:rsidRPr="005D5A55" w:rsidRDefault="00681E7B" w:rsidP="005D5A55">
      <w:pPr>
        <w:pStyle w:val="GvdeMetni"/>
        <w:tabs>
          <w:tab w:val="left" w:pos="426"/>
        </w:tabs>
        <w:spacing w:line="360" w:lineRule="auto"/>
        <w:ind w:left="0" w:right="182"/>
        <w:jc w:val="both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Riskin</w:t>
      </w:r>
      <w:r w:rsidRPr="005D5A55">
        <w:rPr>
          <w:spacing w:val="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yönetimine</w:t>
      </w:r>
      <w:r w:rsidRPr="005D5A55">
        <w:rPr>
          <w:spacing w:val="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uygulanan</w:t>
      </w:r>
      <w:r w:rsidRPr="005D5A55">
        <w:rPr>
          <w:spacing w:val="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yaklaşımı,</w:t>
      </w:r>
      <w:r w:rsidRPr="005D5A55">
        <w:rPr>
          <w:spacing w:val="5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 xml:space="preserve">yönetim </w:t>
      </w:r>
      <w:r w:rsidRPr="005D5A55">
        <w:rPr>
          <w:spacing w:val="-1"/>
          <w:sz w:val="24"/>
          <w:szCs w:val="24"/>
          <w:lang w:val="tr-TR"/>
        </w:rPr>
        <w:t>bileşenlerini</w:t>
      </w:r>
      <w:r w:rsidRPr="005D5A55">
        <w:rPr>
          <w:spacing w:val="5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(işlemleri,</w:t>
      </w:r>
      <w:r w:rsidRPr="005D5A55">
        <w:rPr>
          <w:spacing w:val="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uygulamaları,</w:t>
      </w:r>
      <w:r w:rsidRPr="005D5A55">
        <w:rPr>
          <w:spacing w:val="99"/>
          <w:w w:val="10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sorumlulukların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dağıtımını,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faaliyetlerin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sırası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zamanlamasını)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kaynakları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belirleyen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107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</w:t>
      </w:r>
      <w:r w:rsidRPr="005D5A55">
        <w:rPr>
          <w:spacing w:val="3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çerçevesi</w:t>
      </w:r>
      <w:r w:rsidRPr="005D5A55">
        <w:rPr>
          <w:spacing w:val="3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içindeki</w:t>
      </w:r>
      <w:r w:rsidRPr="005D5A55">
        <w:rPr>
          <w:spacing w:val="3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şemadır.</w:t>
      </w:r>
      <w:r w:rsidRPr="005D5A55">
        <w:rPr>
          <w:spacing w:val="3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Risk</w:t>
      </w:r>
      <w:r w:rsidRPr="005D5A55">
        <w:rPr>
          <w:spacing w:val="3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</w:t>
      </w:r>
      <w:r w:rsidRPr="005D5A55">
        <w:rPr>
          <w:spacing w:val="3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planı</w:t>
      </w:r>
      <w:r w:rsidRPr="005D5A55">
        <w:rPr>
          <w:spacing w:val="3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özel</w:t>
      </w:r>
      <w:r w:rsidRPr="005D5A55">
        <w:rPr>
          <w:spacing w:val="3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bir</w:t>
      </w:r>
      <w:r w:rsidRPr="005D5A55">
        <w:rPr>
          <w:spacing w:val="3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ürüne,</w:t>
      </w:r>
      <w:r w:rsidRPr="005D5A55">
        <w:rPr>
          <w:spacing w:val="3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sürece,</w:t>
      </w:r>
      <w:r w:rsidRPr="005D5A55">
        <w:rPr>
          <w:spacing w:val="3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projeye</w:t>
      </w:r>
      <w:r w:rsidRPr="005D5A55">
        <w:rPr>
          <w:spacing w:val="3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ve</w:t>
      </w:r>
      <w:r w:rsidRPr="005D5A55">
        <w:rPr>
          <w:spacing w:val="3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kısmen</w:t>
      </w:r>
      <w:r w:rsidRPr="005D5A55">
        <w:rPr>
          <w:spacing w:val="85"/>
          <w:w w:val="102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veya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bütün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olarak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kuruluşa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uygulanabilir.</w:t>
      </w:r>
    </w:p>
    <w:p w14:paraId="3DECD8E5" w14:textId="77777777" w:rsidR="00EB4D42" w:rsidRPr="005D5A55" w:rsidRDefault="00681E7B" w:rsidP="005D5A55">
      <w:pPr>
        <w:pStyle w:val="GvdeMetni"/>
        <w:numPr>
          <w:ilvl w:val="2"/>
          <w:numId w:val="10"/>
        </w:numPr>
        <w:tabs>
          <w:tab w:val="left" w:pos="426"/>
          <w:tab w:val="left" w:pos="709"/>
          <w:tab w:val="left" w:pos="1305"/>
        </w:tabs>
        <w:spacing w:before="120"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Fırsatları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belirleme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faaliyetleri,</w:t>
      </w:r>
    </w:p>
    <w:p w14:paraId="1B375BA7" w14:textId="77777777" w:rsidR="00EB4D42" w:rsidRPr="005D5A55" w:rsidRDefault="00681E7B" w:rsidP="005D5A55">
      <w:pPr>
        <w:pStyle w:val="GvdeMetni"/>
        <w:numPr>
          <w:ilvl w:val="2"/>
          <w:numId w:val="10"/>
        </w:numPr>
        <w:tabs>
          <w:tab w:val="left" w:pos="426"/>
          <w:tab w:val="left" w:pos="709"/>
          <w:tab w:val="left" w:pos="1316"/>
        </w:tabs>
        <w:spacing w:line="360" w:lineRule="auto"/>
        <w:ind w:left="0" w:right="229" w:firstLine="0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Risk</w:t>
      </w:r>
      <w:r w:rsidRPr="005D5A55">
        <w:rPr>
          <w:spacing w:val="25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2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Fırsatları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belirleme</w:t>
      </w:r>
      <w:r w:rsidRPr="005D5A55">
        <w:rPr>
          <w:spacing w:val="2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faaliyetlerini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="00FA4559" w:rsidRPr="005D5A55">
        <w:rPr>
          <w:spacing w:val="-1"/>
          <w:sz w:val="24"/>
          <w:szCs w:val="24"/>
          <w:lang w:val="tr-TR"/>
        </w:rPr>
        <w:t xml:space="preserve">Enerji </w:t>
      </w:r>
      <w:r w:rsidRPr="005D5A55">
        <w:rPr>
          <w:sz w:val="24"/>
          <w:szCs w:val="24"/>
          <w:lang w:val="tr-TR"/>
        </w:rPr>
        <w:t>Yönetim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Sistemi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proseslerine</w:t>
      </w:r>
      <w:r w:rsidRPr="005D5A55">
        <w:rPr>
          <w:spacing w:val="2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nasıl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lastRenderedPageBreak/>
        <w:t>entegre</w:t>
      </w:r>
      <w:r w:rsidR="007E79D6" w:rsidRPr="005D5A55">
        <w:rPr>
          <w:spacing w:val="109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edeceği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2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uygulayacağı</w:t>
      </w:r>
    </w:p>
    <w:p w14:paraId="35C3E146" w14:textId="5D5C0FAE" w:rsidR="00EB4D42" w:rsidRPr="005D5A55" w:rsidRDefault="00681E7B" w:rsidP="005D5A55">
      <w:pPr>
        <w:pStyle w:val="GvdeMetni"/>
        <w:numPr>
          <w:ilvl w:val="2"/>
          <w:numId w:val="10"/>
        </w:numPr>
        <w:tabs>
          <w:tab w:val="left" w:pos="426"/>
          <w:tab w:val="left" w:pos="709"/>
          <w:tab w:val="left" w:pos="1305"/>
        </w:tabs>
        <w:spacing w:before="115"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2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Fırsatları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belirleme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faaliyetlerinin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etkinliğini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nasıl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değerlendireceğini,</w:t>
      </w:r>
      <w:r w:rsidR="008C21B4" w:rsidRPr="005D5A55">
        <w:rPr>
          <w:sz w:val="24"/>
          <w:szCs w:val="24"/>
          <w:lang w:val="tr-TR"/>
        </w:rPr>
        <w:t xml:space="preserve"> </w:t>
      </w:r>
      <w:r w:rsidR="00FA4559" w:rsidRPr="005D5A55">
        <w:rPr>
          <w:spacing w:val="-1"/>
          <w:sz w:val="24"/>
          <w:szCs w:val="24"/>
          <w:lang w:val="tr-TR"/>
        </w:rPr>
        <w:t>Risk</w:t>
      </w:r>
      <w:r w:rsidR="00FA4559" w:rsidRPr="005D5A55">
        <w:rPr>
          <w:sz w:val="24"/>
          <w:szCs w:val="24"/>
          <w:lang w:val="tr-TR"/>
        </w:rPr>
        <w:t xml:space="preserve"> </w:t>
      </w:r>
      <w:r w:rsidR="00FA4559" w:rsidRPr="005D5A55">
        <w:rPr>
          <w:spacing w:val="24"/>
          <w:sz w:val="24"/>
          <w:szCs w:val="24"/>
          <w:lang w:val="tr-TR"/>
        </w:rPr>
        <w:t>ve</w:t>
      </w:r>
      <w:r w:rsidR="00FA4559" w:rsidRPr="005D5A55">
        <w:rPr>
          <w:sz w:val="24"/>
          <w:szCs w:val="24"/>
          <w:lang w:val="tr-TR"/>
        </w:rPr>
        <w:t xml:space="preserve"> </w:t>
      </w:r>
      <w:r w:rsidR="00FA4559" w:rsidRPr="005D5A55">
        <w:rPr>
          <w:spacing w:val="27"/>
          <w:sz w:val="24"/>
          <w:szCs w:val="24"/>
          <w:lang w:val="tr-TR"/>
        </w:rPr>
        <w:t>fırsatları</w:t>
      </w:r>
      <w:r w:rsidR="00FA4559" w:rsidRPr="005D5A55">
        <w:rPr>
          <w:sz w:val="24"/>
          <w:szCs w:val="24"/>
          <w:lang w:val="tr-TR"/>
        </w:rPr>
        <w:t xml:space="preserve"> </w:t>
      </w:r>
      <w:r w:rsidR="00FA4559" w:rsidRPr="005D5A55">
        <w:rPr>
          <w:spacing w:val="23"/>
          <w:sz w:val="24"/>
          <w:szCs w:val="24"/>
          <w:lang w:val="tr-TR"/>
        </w:rPr>
        <w:t>ele</w:t>
      </w:r>
      <w:r w:rsidR="00FA4559" w:rsidRPr="005D5A55">
        <w:rPr>
          <w:sz w:val="24"/>
          <w:szCs w:val="24"/>
          <w:lang w:val="tr-TR"/>
        </w:rPr>
        <w:t xml:space="preserve"> </w:t>
      </w:r>
      <w:r w:rsidR="00FA4559" w:rsidRPr="005D5A55">
        <w:rPr>
          <w:spacing w:val="25"/>
          <w:sz w:val="24"/>
          <w:szCs w:val="24"/>
          <w:lang w:val="tr-TR"/>
        </w:rPr>
        <w:t>alma</w:t>
      </w:r>
      <w:r w:rsidR="00FA4559" w:rsidRPr="005D5A55">
        <w:rPr>
          <w:sz w:val="24"/>
          <w:szCs w:val="24"/>
          <w:lang w:val="tr-TR"/>
        </w:rPr>
        <w:t xml:space="preserve"> </w:t>
      </w:r>
      <w:r w:rsidR="00FA4559" w:rsidRPr="005D5A55">
        <w:rPr>
          <w:spacing w:val="27"/>
          <w:sz w:val="24"/>
          <w:szCs w:val="24"/>
          <w:lang w:val="tr-TR"/>
        </w:rPr>
        <w:t>faaliyetleri</w:t>
      </w:r>
      <w:r w:rsidRPr="005D5A55">
        <w:rPr>
          <w:spacing w:val="-1"/>
          <w:sz w:val="24"/>
          <w:szCs w:val="24"/>
          <w:lang w:val="tr-TR"/>
        </w:rPr>
        <w:t>,</w:t>
      </w:r>
      <w:r w:rsidRPr="005D5A55">
        <w:rPr>
          <w:sz w:val="24"/>
          <w:szCs w:val="24"/>
          <w:lang w:val="tr-TR"/>
        </w:rPr>
        <w:t xml:space="preserve"> </w:t>
      </w:r>
      <w:r w:rsidR="00FA4559" w:rsidRPr="005D5A55">
        <w:rPr>
          <w:spacing w:val="-1"/>
          <w:sz w:val="24"/>
          <w:szCs w:val="24"/>
          <w:lang w:val="tr-TR"/>
        </w:rPr>
        <w:t>ürünlerin</w:t>
      </w:r>
      <w:r w:rsidR="00FA4559" w:rsidRPr="005D5A55">
        <w:rPr>
          <w:sz w:val="24"/>
          <w:szCs w:val="24"/>
          <w:lang w:val="tr-TR"/>
        </w:rPr>
        <w:t xml:space="preserve"> </w:t>
      </w:r>
      <w:r w:rsidR="00FA4559" w:rsidRPr="005D5A55">
        <w:rPr>
          <w:spacing w:val="28"/>
          <w:sz w:val="24"/>
          <w:szCs w:val="24"/>
          <w:lang w:val="tr-TR"/>
        </w:rPr>
        <w:t>uygunluğuna</w:t>
      </w:r>
      <w:r w:rsidR="00FA4559" w:rsidRPr="005D5A55">
        <w:rPr>
          <w:sz w:val="24"/>
          <w:szCs w:val="24"/>
          <w:lang w:val="tr-TR"/>
        </w:rPr>
        <w:t xml:space="preserve"> </w:t>
      </w:r>
      <w:r w:rsidR="00FA4559" w:rsidRPr="005D5A55">
        <w:rPr>
          <w:spacing w:val="29"/>
          <w:sz w:val="24"/>
          <w:szCs w:val="24"/>
          <w:lang w:val="tr-TR"/>
        </w:rPr>
        <w:t>potansiyel</w:t>
      </w:r>
      <w:r w:rsidR="00FA4559" w:rsidRPr="005D5A55">
        <w:rPr>
          <w:sz w:val="24"/>
          <w:szCs w:val="24"/>
          <w:lang w:val="tr-TR"/>
        </w:rPr>
        <w:t xml:space="preserve"> </w:t>
      </w:r>
      <w:r w:rsidR="00FA4559" w:rsidRPr="005D5A55">
        <w:rPr>
          <w:spacing w:val="26"/>
          <w:sz w:val="24"/>
          <w:szCs w:val="24"/>
          <w:lang w:val="tr-TR"/>
        </w:rPr>
        <w:t>etkisi</w:t>
      </w:r>
      <w:r w:rsidR="00FA4559" w:rsidRPr="005D5A55">
        <w:rPr>
          <w:sz w:val="24"/>
          <w:szCs w:val="24"/>
          <w:lang w:val="tr-TR"/>
        </w:rPr>
        <w:t xml:space="preserve"> </w:t>
      </w:r>
      <w:r w:rsidR="00FA4559" w:rsidRPr="005D5A55">
        <w:rPr>
          <w:spacing w:val="25"/>
          <w:sz w:val="24"/>
          <w:szCs w:val="24"/>
          <w:lang w:val="tr-TR"/>
        </w:rPr>
        <w:t>ile</w:t>
      </w:r>
      <w:r w:rsidR="00FA4559" w:rsidRPr="005D5A55">
        <w:rPr>
          <w:sz w:val="24"/>
          <w:szCs w:val="24"/>
          <w:lang w:val="tr-TR"/>
        </w:rPr>
        <w:t xml:space="preserve"> </w:t>
      </w:r>
      <w:r w:rsidR="00FA4559" w:rsidRPr="005D5A55">
        <w:rPr>
          <w:spacing w:val="25"/>
          <w:sz w:val="24"/>
          <w:szCs w:val="24"/>
          <w:lang w:val="tr-TR"/>
        </w:rPr>
        <w:t>orantılı</w:t>
      </w:r>
      <w:r w:rsidRPr="005D5A55">
        <w:rPr>
          <w:spacing w:val="79"/>
          <w:w w:val="10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olmalıdır.</w:t>
      </w:r>
    </w:p>
    <w:p w14:paraId="03A0F29E" w14:textId="77777777" w:rsidR="00EB4D42" w:rsidRPr="005D5A55" w:rsidRDefault="00681E7B" w:rsidP="005D5A55">
      <w:pPr>
        <w:pStyle w:val="GvdeMetni"/>
        <w:numPr>
          <w:ilvl w:val="1"/>
          <w:numId w:val="10"/>
        </w:numPr>
        <w:tabs>
          <w:tab w:val="left" w:pos="426"/>
          <w:tab w:val="left" w:pos="967"/>
        </w:tabs>
        <w:spacing w:before="76" w:line="360" w:lineRule="auto"/>
        <w:ind w:left="0" w:firstLine="0"/>
        <w:jc w:val="both"/>
        <w:rPr>
          <w:rFonts w:cs="Times New Roman"/>
          <w:b/>
          <w:sz w:val="24"/>
          <w:szCs w:val="24"/>
          <w:lang w:val="tr-TR"/>
        </w:rPr>
      </w:pPr>
      <w:r w:rsidRPr="005D5A55">
        <w:rPr>
          <w:b/>
          <w:spacing w:val="-1"/>
          <w:w w:val="105"/>
          <w:sz w:val="24"/>
          <w:szCs w:val="24"/>
          <w:lang w:val="tr-TR"/>
        </w:rPr>
        <w:t>R</w:t>
      </w:r>
      <w:r w:rsidRPr="005D5A55">
        <w:rPr>
          <w:b/>
          <w:spacing w:val="-2"/>
          <w:w w:val="105"/>
          <w:sz w:val="24"/>
          <w:szCs w:val="24"/>
          <w:lang w:val="tr-TR"/>
        </w:rPr>
        <w:t>is</w:t>
      </w:r>
      <w:r w:rsidRPr="005D5A55">
        <w:rPr>
          <w:b/>
          <w:spacing w:val="-1"/>
          <w:w w:val="105"/>
          <w:sz w:val="24"/>
          <w:szCs w:val="24"/>
          <w:lang w:val="tr-TR"/>
        </w:rPr>
        <w:t>k</w:t>
      </w:r>
      <w:r w:rsidRPr="005D5A55">
        <w:rPr>
          <w:b/>
          <w:spacing w:val="35"/>
          <w:w w:val="105"/>
          <w:sz w:val="24"/>
          <w:szCs w:val="24"/>
          <w:lang w:val="tr-TR"/>
        </w:rPr>
        <w:t xml:space="preserve"> </w:t>
      </w:r>
      <w:r w:rsidRPr="005D5A55">
        <w:rPr>
          <w:b/>
          <w:spacing w:val="-2"/>
          <w:w w:val="105"/>
          <w:sz w:val="24"/>
          <w:szCs w:val="24"/>
          <w:lang w:val="tr-TR"/>
        </w:rPr>
        <w:t>Yö</w:t>
      </w:r>
      <w:r w:rsidRPr="005D5A55">
        <w:rPr>
          <w:b/>
          <w:spacing w:val="-1"/>
          <w:w w:val="105"/>
          <w:sz w:val="24"/>
          <w:szCs w:val="24"/>
          <w:lang w:val="tr-TR"/>
        </w:rPr>
        <w:t>n</w:t>
      </w:r>
      <w:r w:rsidRPr="005D5A55">
        <w:rPr>
          <w:b/>
          <w:spacing w:val="-2"/>
          <w:w w:val="105"/>
          <w:sz w:val="24"/>
          <w:szCs w:val="24"/>
          <w:lang w:val="tr-TR"/>
        </w:rPr>
        <w:t>e</w:t>
      </w:r>
      <w:r w:rsidRPr="005D5A55">
        <w:rPr>
          <w:b/>
          <w:spacing w:val="-1"/>
          <w:w w:val="105"/>
          <w:sz w:val="24"/>
          <w:szCs w:val="24"/>
          <w:lang w:val="tr-TR"/>
        </w:rPr>
        <w:t>t</w:t>
      </w:r>
      <w:r w:rsidRPr="005D5A55">
        <w:rPr>
          <w:b/>
          <w:spacing w:val="-2"/>
          <w:w w:val="105"/>
          <w:sz w:val="24"/>
          <w:szCs w:val="24"/>
          <w:lang w:val="tr-TR"/>
        </w:rPr>
        <w:t>i</w:t>
      </w:r>
      <w:r w:rsidRPr="005D5A55">
        <w:rPr>
          <w:b/>
          <w:spacing w:val="-1"/>
          <w:w w:val="105"/>
          <w:sz w:val="24"/>
          <w:szCs w:val="24"/>
          <w:lang w:val="tr-TR"/>
        </w:rPr>
        <w:t>m</w:t>
      </w:r>
      <w:r w:rsidRPr="005D5A55">
        <w:rPr>
          <w:b/>
          <w:spacing w:val="-2"/>
          <w:w w:val="105"/>
          <w:sz w:val="24"/>
          <w:szCs w:val="24"/>
          <w:lang w:val="tr-TR"/>
        </w:rPr>
        <w:t>i</w:t>
      </w:r>
      <w:r w:rsidRPr="005D5A55">
        <w:rPr>
          <w:b/>
          <w:spacing w:val="-1"/>
          <w:w w:val="105"/>
          <w:sz w:val="24"/>
          <w:szCs w:val="24"/>
          <w:lang w:val="tr-TR"/>
        </w:rPr>
        <w:t>n</w:t>
      </w:r>
      <w:r w:rsidRPr="005D5A55">
        <w:rPr>
          <w:b/>
          <w:spacing w:val="-2"/>
          <w:w w:val="105"/>
          <w:sz w:val="24"/>
          <w:szCs w:val="24"/>
          <w:lang w:val="tr-TR"/>
        </w:rPr>
        <w:t>i</w:t>
      </w:r>
      <w:r w:rsidRPr="005D5A55">
        <w:rPr>
          <w:b/>
          <w:spacing w:val="-1"/>
          <w:w w:val="105"/>
          <w:sz w:val="24"/>
          <w:szCs w:val="24"/>
          <w:lang w:val="tr-TR"/>
        </w:rPr>
        <w:t>n</w:t>
      </w:r>
      <w:r w:rsidRPr="005D5A55">
        <w:rPr>
          <w:b/>
          <w:spacing w:val="35"/>
          <w:w w:val="105"/>
          <w:sz w:val="24"/>
          <w:szCs w:val="24"/>
          <w:lang w:val="tr-TR"/>
        </w:rPr>
        <w:t xml:space="preserve"> </w:t>
      </w:r>
      <w:r w:rsidRPr="005D5A55">
        <w:rPr>
          <w:b/>
          <w:spacing w:val="-1"/>
          <w:w w:val="105"/>
          <w:sz w:val="24"/>
          <w:szCs w:val="24"/>
          <w:lang w:val="tr-TR"/>
        </w:rPr>
        <w:t>Ç</w:t>
      </w:r>
      <w:r w:rsidRPr="005D5A55">
        <w:rPr>
          <w:b/>
          <w:spacing w:val="-2"/>
          <w:w w:val="105"/>
          <w:sz w:val="24"/>
          <w:szCs w:val="24"/>
          <w:lang w:val="tr-TR"/>
        </w:rPr>
        <w:t>e</w:t>
      </w:r>
      <w:r w:rsidRPr="005D5A55">
        <w:rPr>
          <w:b/>
          <w:spacing w:val="-1"/>
          <w:w w:val="105"/>
          <w:sz w:val="24"/>
          <w:szCs w:val="24"/>
          <w:lang w:val="tr-TR"/>
        </w:rPr>
        <w:t>r</w:t>
      </w:r>
      <w:r w:rsidRPr="005D5A55">
        <w:rPr>
          <w:b/>
          <w:spacing w:val="-2"/>
          <w:w w:val="105"/>
          <w:sz w:val="24"/>
          <w:szCs w:val="24"/>
          <w:lang w:val="tr-TR"/>
        </w:rPr>
        <w:t>çevesi</w:t>
      </w:r>
      <w:r w:rsidRPr="005D5A55">
        <w:rPr>
          <w:b/>
          <w:spacing w:val="-1"/>
          <w:w w:val="105"/>
          <w:sz w:val="24"/>
          <w:szCs w:val="24"/>
          <w:lang w:val="tr-TR"/>
        </w:rPr>
        <w:t>:</w:t>
      </w:r>
    </w:p>
    <w:p w14:paraId="50884DB9" w14:textId="77777777" w:rsidR="00EB4D42" w:rsidRPr="005D5A55" w:rsidRDefault="00EB4D42" w:rsidP="005D5A55">
      <w:pPr>
        <w:tabs>
          <w:tab w:val="left" w:pos="426"/>
        </w:tabs>
        <w:spacing w:before="7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181A8023" w14:textId="77777777" w:rsidR="00EB4D42" w:rsidRPr="005D5A55" w:rsidRDefault="00681E7B" w:rsidP="005D5A55">
      <w:pPr>
        <w:pStyle w:val="GvdeMetni"/>
        <w:numPr>
          <w:ilvl w:val="2"/>
          <w:numId w:val="10"/>
        </w:numPr>
        <w:tabs>
          <w:tab w:val="left" w:pos="426"/>
          <w:tab w:val="left" w:pos="567"/>
        </w:tabs>
        <w:spacing w:line="360" w:lineRule="auto"/>
        <w:ind w:left="0" w:right="182" w:firstLine="0"/>
        <w:jc w:val="both"/>
        <w:rPr>
          <w:sz w:val="24"/>
          <w:szCs w:val="24"/>
          <w:lang w:val="tr-TR"/>
        </w:rPr>
      </w:pPr>
      <w:r w:rsidRPr="005D5A55">
        <w:rPr>
          <w:b/>
          <w:sz w:val="24"/>
          <w:szCs w:val="24"/>
          <w:lang w:val="tr-TR"/>
        </w:rPr>
        <w:t>Genel:</w:t>
      </w:r>
      <w:r w:rsidRPr="005D5A55">
        <w:rPr>
          <w:spacing w:val="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Risk</w:t>
      </w:r>
      <w:r w:rsidRPr="005D5A55">
        <w:rPr>
          <w:spacing w:val="1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yönetiminin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başarısı,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her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seviyede</w:t>
      </w:r>
      <w:r w:rsidRPr="005D5A55">
        <w:rPr>
          <w:spacing w:val="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yerleştirilecek</w:t>
      </w:r>
      <w:r w:rsidRPr="005D5A55">
        <w:rPr>
          <w:spacing w:val="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altyapılar</w:t>
      </w:r>
      <w:r w:rsidRPr="005D5A55">
        <w:rPr>
          <w:spacing w:val="10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düzenlemeler</w:t>
      </w:r>
      <w:r w:rsidRPr="005D5A55">
        <w:rPr>
          <w:spacing w:val="97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sağlayan</w:t>
      </w:r>
      <w:r w:rsidRPr="005D5A55">
        <w:rPr>
          <w:spacing w:val="30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yönetim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çerçevesinin</w:t>
      </w:r>
      <w:r w:rsidRPr="005D5A55">
        <w:rPr>
          <w:spacing w:val="2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etkinliğine</w:t>
      </w:r>
      <w:r w:rsidRPr="005D5A55">
        <w:rPr>
          <w:spacing w:val="3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bağlı</w:t>
      </w:r>
      <w:r w:rsidRPr="005D5A55">
        <w:rPr>
          <w:spacing w:val="3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olacaktır.</w:t>
      </w:r>
      <w:r w:rsidRPr="005D5A55">
        <w:rPr>
          <w:spacing w:val="2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Bu</w:t>
      </w:r>
      <w:r w:rsidRPr="005D5A55">
        <w:rPr>
          <w:spacing w:val="3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çerçeve</w:t>
      </w:r>
      <w:r w:rsidRPr="005D5A55">
        <w:rPr>
          <w:spacing w:val="3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değişen</w:t>
      </w:r>
      <w:r w:rsidRPr="005D5A55">
        <w:rPr>
          <w:spacing w:val="3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seviyelerde</w:t>
      </w:r>
      <w:r w:rsidRPr="005D5A55">
        <w:rPr>
          <w:spacing w:val="30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="00E819AE" w:rsidRPr="005D5A55">
        <w:rPr>
          <w:spacing w:val="97"/>
          <w:w w:val="102"/>
          <w:sz w:val="24"/>
          <w:szCs w:val="24"/>
          <w:lang w:val="tr-TR"/>
        </w:rPr>
        <w:t xml:space="preserve"> </w:t>
      </w:r>
      <w:r w:rsidR="007E79D6" w:rsidRPr="005D5A55">
        <w:rPr>
          <w:spacing w:val="-1"/>
          <w:sz w:val="24"/>
          <w:szCs w:val="24"/>
          <w:lang w:val="tr-TR"/>
        </w:rPr>
        <w:t>rektörlüğümüzün</w:t>
      </w:r>
      <w:r w:rsidRPr="005D5A55">
        <w:rPr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belli</w:t>
      </w:r>
      <w:r w:rsidRPr="005D5A55">
        <w:rPr>
          <w:spacing w:val="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kapsamları</w:t>
      </w:r>
      <w:r w:rsidRPr="005D5A55">
        <w:rPr>
          <w:spacing w:val="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içinde</w:t>
      </w:r>
      <w:r w:rsidRPr="005D5A55">
        <w:rPr>
          <w:spacing w:val="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</w:t>
      </w:r>
      <w:r w:rsidRPr="005D5A55">
        <w:rPr>
          <w:spacing w:val="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sürecinin</w:t>
      </w:r>
      <w:r w:rsidRPr="005D5A55">
        <w:rPr>
          <w:spacing w:val="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uygulanması</w:t>
      </w:r>
      <w:r w:rsidRPr="005D5A55">
        <w:rPr>
          <w:spacing w:val="-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boyunca</w:t>
      </w:r>
      <w:r w:rsidRPr="005D5A55">
        <w:rPr>
          <w:spacing w:val="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 xml:space="preserve">etkili </w:t>
      </w:r>
      <w:r w:rsidRPr="005D5A55">
        <w:rPr>
          <w:sz w:val="24"/>
          <w:szCs w:val="24"/>
          <w:lang w:val="tr-TR"/>
        </w:rPr>
        <w:t>bir</w:t>
      </w:r>
      <w:r w:rsidRPr="005D5A55">
        <w:rPr>
          <w:spacing w:val="-1"/>
          <w:sz w:val="24"/>
          <w:szCs w:val="24"/>
          <w:lang w:val="tr-TR"/>
        </w:rPr>
        <w:t xml:space="preserve"> şekilde</w:t>
      </w:r>
      <w:r w:rsidRPr="005D5A55">
        <w:rPr>
          <w:spacing w:val="123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riski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yönetmede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yardımcı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olur.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Bu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çerçeve,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sürecinin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bütün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ilgili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kuruluş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seviyelerinde</w:t>
      </w:r>
      <w:r w:rsidRPr="005D5A55">
        <w:rPr>
          <w:spacing w:val="103"/>
          <w:w w:val="10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karar</w:t>
      </w:r>
      <w:r w:rsidRPr="005D5A55">
        <w:rPr>
          <w:spacing w:val="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almak</w:t>
      </w:r>
      <w:r w:rsidRPr="005D5A55">
        <w:rPr>
          <w:spacing w:val="10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sorumluluk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için</w:t>
      </w:r>
      <w:r w:rsidRPr="005D5A55">
        <w:rPr>
          <w:spacing w:val="10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bir</w:t>
      </w:r>
      <w:r w:rsidRPr="005D5A55">
        <w:rPr>
          <w:spacing w:val="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temel</w:t>
      </w:r>
      <w:r w:rsidRPr="005D5A55">
        <w:rPr>
          <w:spacing w:val="1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olarak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kullanılmasından</w:t>
      </w:r>
      <w:r w:rsidRPr="005D5A55">
        <w:rPr>
          <w:spacing w:val="9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yeterli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bir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şekilde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rapor</w:t>
      </w:r>
      <w:r w:rsidRPr="005D5A55">
        <w:rPr>
          <w:spacing w:val="97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edilmesinden</w:t>
      </w:r>
      <w:r w:rsidRPr="005D5A55">
        <w:rPr>
          <w:spacing w:val="1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türetilen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hakkında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bilgi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temin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eder.</w:t>
      </w:r>
    </w:p>
    <w:p w14:paraId="4BB26E98" w14:textId="601FE42E" w:rsidR="00EB4D42" w:rsidRPr="005D5A55" w:rsidRDefault="005D5A55" w:rsidP="005D5A55">
      <w:pPr>
        <w:pStyle w:val="GvdeMetni"/>
        <w:tabs>
          <w:tab w:val="left" w:pos="426"/>
        </w:tabs>
        <w:spacing w:before="120" w:line="360" w:lineRule="auto"/>
        <w:ind w:left="0" w:right="182"/>
        <w:jc w:val="both"/>
        <w:rPr>
          <w:sz w:val="24"/>
          <w:szCs w:val="24"/>
          <w:lang w:val="tr-TR"/>
        </w:rPr>
      </w:pPr>
      <w:r w:rsidRPr="005D5A55">
        <w:rPr>
          <w:b/>
          <w:spacing w:val="-1"/>
          <w:sz w:val="24"/>
          <w:szCs w:val="24"/>
          <w:lang w:val="tr-TR"/>
        </w:rPr>
        <w:t>4</w:t>
      </w:r>
      <w:r w:rsidR="00681E7B" w:rsidRPr="005D5A55">
        <w:rPr>
          <w:b/>
          <w:spacing w:val="-1"/>
          <w:sz w:val="24"/>
          <w:szCs w:val="24"/>
          <w:lang w:val="tr-TR"/>
        </w:rPr>
        <w:t>.3.2.</w:t>
      </w:r>
      <w:r w:rsidR="00681E7B" w:rsidRPr="005D5A55">
        <w:rPr>
          <w:b/>
          <w:spacing w:val="25"/>
          <w:sz w:val="24"/>
          <w:szCs w:val="24"/>
          <w:lang w:val="tr-TR"/>
        </w:rPr>
        <w:t xml:space="preserve"> </w:t>
      </w:r>
      <w:r w:rsidR="00681E7B" w:rsidRPr="005D5A55">
        <w:rPr>
          <w:b/>
          <w:spacing w:val="-1"/>
          <w:sz w:val="24"/>
          <w:szCs w:val="24"/>
          <w:lang w:val="tr-TR"/>
        </w:rPr>
        <w:t>Vekâlet</w:t>
      </w:r>
      <w:r w:rsidR="00681E7B" w:rsidRPr="005D5A55">
        <w:rPr>
          <w:b/>
          <w:spacing w:val="24"/>
          <w:sz w:val="24"/>
          <w:szCs w:val="24"/>
          <w:lang w:val="tr-TR"/>
        </w:rPr>
        <w:t xml:space="preserve"> </w:t>
      </w:r>
      <w:r w:rsidR="00681E7B" w:rsidRPr="005D5A55">
        <w:rPr>
          <w:b/>
          <w:spacing w:val="-2"/>
          <w:sz w:val="24"/>
          <w:szCs w:val="24"/>
          <w:lang w:val="tr-TR"/>
        </w:rPr>
        <w:t>ve</w:t>
      </w:r>
      <w:r w:rsidR="00681E7B" w:rsidRPr="005D5A55">
        <w:rPr>
          <w:b/>
          <w:spacing w:val="24"/>
          <w:sz w:val="24"/>
          <w:szCs w:val="24"/>
          <w:lang w:val="tr-TR"/>
        </w:rPr>
        <w:t xml:space="preserve"> </w:t>
      </w:r>
      <w:r w:rsidR="00681E7B" w:rsidRPr="005D5A55">
        <w:rPr>
          <w:b/>
          <w:spacing w:val="-1"/>
          <w:sz w:val="24"/>
          <w:szCs w:val="24"/>
          <w:lang w:val="tr-TR"/>
        </w:rPr>
        <w:t>Taahhüt:</w:t>
      </w:r>
      <w:r w:rsidR="00681E7B" w:rsidRPr="005D5A55">
        <w:rPr>
          <w:spacing w:val="24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Risk</w:t>
      </w:r>
      <w:r w:rsidR="00681E7B" w:rsidRPr="005D5A55">
        <w:rPr>
          <w:spacing w:val="25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yönetiminin</w:t>
      </w:r>
      <w:r w:rsidR="00681E7B" w:rsidRPr="005D5A55">
        <w:rPr>
          <w:spacing w:val="20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konulması</w:t>
      </w:r>
      <w:r w:rsidR="00681E7B" w:rsidRPr="005D5A55">
        <w:rPr>
          <w:spacing w:val="27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sz w:val="24"/>
          <w:szCs w:val="24"/>
          <w:lang w:val="tr-TR"/>
        </w:rPr>
        <w:t>ve</w:t>
      </w:r>
      <w:r w:rsidR="00681E7B" w:rsidRPr="005D5A55">
        <w:rPr>
          <w:spacing w:val="23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süregelen</w:t>
      </w:r>
      <w:r w:rsidR="00681E7B" w:rsidRPr="005D5A55">
        <w:rPr>
          <w:spacing w:val="21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etkinliğinin</w:t>
      </w:r>
      <w:r w:rsidR="00681E7B" w:rsidRPr="005D5A55">
        <w:rPr>
          <w:spacing w:val="23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temini,</w:t>
      </w:r>
      <w:r w:rsidR="00681E7B" w:rsidRPr="005D5A55">
        <w:rPr>
          <w:spacing w:val="22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her</w:t>
      </w:r>
      <w:r w:rsidR="00681E7B" w:rsidRPr="005D5A55">
        <w:rPr>
          <w:spacing w:val="71"/>
          <w:w w:val="102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seviyedeki</w:t>
      </w:r>
      <w:r w:rsidR="00681E7B" w:rsidRPr="005D5A55">
        <w:rPr>
          <w:spacing w:val="22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taahhüttü</w:t>
      </w:r>
      <w:r w:rsidR="00681E7B" w:rsidRPr="005D5A55">
        <w:rPr>
          <w:spacing w:val="21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yerine</w:t>
      </w:r>
      <w:r w:rsidR="00681E7B" w:rsidRPr="005D5A55">
        <w:rPr>
          <w:spacing w:val="26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getirmek</w:t>
      </w:r>
      <w:r w:rsidR="00681E7B" w:rsidRPr="005D5A55">
        <w:rPr>
          <w:spacing w:val="24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için</w:t>
      </w:r>
      <w:r w:rsidR="00681E7B" w:rsidRPr="005D5A55">
        <w:rPr>
          <w:spacing w:val="21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stratejik</w:t>
      </w:r>
      <w:r w:rsidR="00681E7B" w:rsidRPr="005D5A55">
        <w:rPr>
          <w:spacing w:val="21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sz w:val="24"/>
          <w:szCs w:val="24"/>
          <w:lang w:val="tr-TR"/>
        </w:rPr>
        <w:t>ve</w:t>
      </w:r>
      <w:r w:rsidR="00681E7B" w:rsidRPr="005D5A55">
        <w:rPr>
          <w:spacing w:val="26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özenli</w:t>
      </w:r>
      <w:r w:rsidR="00681E7B" w:rsidRPr="005D5A55">
        <w:rPr>
          <w:spacing w:val="19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planlamanın</w:t>
      </w:r>
      <w:r w:rsidR="00681E7B" w:rsidRPr="005D5A55">
        <w:rPr>
          <w:spacing w:val="21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yanı</w:t>
      </w:r>
      <w:r w:rsidR="00681E7B" w:rsidRPr="005D5A55">
        <w:rPr>
          <w:spacing w:val="25"/>
          <w:sz w:val="24"/>
          <w:szCs w:val="24"/>
          <w:lang w:val="tr-TR"/>
        </w:rPr>
        <w:t xml:space="preserve"> </w:t>
      </w:r>
      <w:proofErr w:type="gramStart"/>
      <w:r w:rsidR="00681E7B" w:rsidRPr="005D5A55">
        <w:rPr>
          <w:spacing w:val="-1"/>
          <w:sz w:val="24"/>
          <w:szCs w:val="24"/>
          <w:lang w:val="tr-TR"/>
        </w:rPr>
        <w:t>sıra,</w:t>
      </w:r>
      <w:r w:rsidR="00681E7B" w:rsidRPr="005D5A55">
        <w:rPr>
          <w:spacing w:val="23"/>
          <w:sz w:val="24"/>
          <w:szCs w:val="24"/>
          <w:lang w:val="tr-TR"/>
        </w:rPr>
        <w:t xml:space="preserve"> </w:t>
      </w:r>
      <w:r w:rsidR="00E819AE" w:rsidRPr="005D5A55">
        <w:rPr>
          <w:spacing w:val="-1"/>
          <w:sz w:val="24"/>
          <w:szCs w:val="24"/>
          <w:lang w:val="tr-TR"/>
        </w:rPr>
        <w:t xml:space="preserve">  </w:t>
      </w:r>
      <w:proofErr w:type="gramEnd"/>
      <w:r w:rsidR="00E819AE" w:rsidRPr="005D5A55">
        <w:rPr>
          <w:spacing w:val="-1"/>
          <w:sz w:val="24"/>
          <w:szCs w:val="24"/>
          <w:lang w:val="tr-TR"/>
        </w:rPr>
        <w:t xml:space="preserve">  </w:t>
      </w:r>
      <w:r w:rsidR="007E79D6" w:rsidRPr="005D5A55">
        <w:rPr>
          <w:spacing w:val="-1"/>
          <w:sz w:val="24"/>
          <w:szCs w:val="24"/>
          <w:lang w:val="tr-TR"/>
        </w:rPr>
        <w:t>rektörlüğümüzün</w:t>
      </w:r>
      <w:r w:rsidR="00681E7B" w:rsidRPr="005D5A55">
        <w:rPr>
          <w:spacing w:val="95"/>
          <w:w w:val="102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yönetimi</w:t>
      </w:r>
      <w:r w:rsidR="00681E7B" w:rsidRPr="005D5A55">
        <w:rPr>
          <w:spacing w:val="11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tarafından</w:t>
      </w:r>
      <w:r w:rsidR="00681E7B" w:rsidRPr="005D5A55">
        <w:rPr>
          <w:spacing w:val="13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kuvvetli</w:t>
      </w:r>
      <w:r w:rsidR="00681E7B" w:rsidRPr="005D5A55">
        <w:rPr>
          <w:spacing w:val="11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sz w:val="24"/>
          <w:szCs w:val="24"/>
          <w:lang w:val="tr-TR"/>
        </w:rPr>
        <w:t>ve</w:t>
      </w:r>
      <w:r w:rsidR="00681E7B" w:rsidRPr="005D5A55">
        <w:rPr>
          <w:spacing w:val="16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sürdürülebilir</w:t>
      </w:r>
      <w:r w:rsidR="00681E7B" w:rsidRPr="005D5A55">
        <w:rPr>
          <w:spacing w:val="13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taahhüdü</w:t>
      </w:r>
      <w:r w:rsidR="00681E7B" w:rsidRPr="005D5A55">
        <w:rPr>
          <w:spacing w:val="16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gerektirir.</w:t>
      </w:r>
      <w:r w:rsidR="00681E7B" w:rsidRPr="005D5A55">
        <w:rPr>
          <w:spacing w:val="17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Yönetim</w:t>
      </w:r>
      <w:r w:rsidR="00681E7B" w:rsidRPr="005D5A55">
        <w:rPr>
          <w:spacing w:val="8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aşağıdakileri</w:t>
      </w:r>
      <w:r w:rsidR="00681E7B" w:rsidRPr="005D5A55">
        <w:rPr>
          <w:spacing w:val="11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içermelidir:</w:t>
      </w:r>
    </w:p>
    <w:p w14:paraId="174999AF" w14:textId="77777777" w:rsidR="00EB4D42" w:rsidRPr="005D5A55" w:rsidRDefault="00681E7B" w:rsidP="005D5A55">
      <w:pPr>
        <w:pStyle w:val="GvdeMetni"/>
        <w:numPr>
          <w:ilvl w:val="0"/>
          <w:numId w:val="9"/>
        </w:numPr>
        <w:tabs>
          <w:tab w:val="left" w:pos="426"/>
          <w:tab w:val="left" w:pos="760"/>
        </w:tabs>
        <w:spacing w:before="118"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Risk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politikası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tanımlanmalı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onaylanmalıdır,</w:t>
      </w:r>
    </w:p>
    <w:p w14:paraId="05F3B4D4" w14:textId="5D015168" w:rsidR="00EB4D42" w:rsidRPr="005D5A55" w:rsidRDefault="007E79D6" w:rsidP="005D5A55">
      <w:pPr>
        <w:pStyle w:val="GvdeMetni"/>
        <w:numPr>
          <w:ilvl w:val="0"/>
          <w:numId w:val="9"/>
        </w:numPr>
        <w:tabs>
          <w:tab w:val="left" w:pos="426"/>
          <w:tab w:val="left" w:pos="760"/>
        </w:tabs>
        <w:spacing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Rektörlüğümüzün enerji</w:t>
      </w:r>
      <w:r w:rsidR="00681E7B" w:rsidRPr="005D5A55">
        <w:rPr>
          <w:spacing w:val="19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kültürü</w:t>
      </w:r>
      <w:r w:rsidR="00681E7B" w:rsidRPr="005D5A55">
        <w:rPr>
          <w:spacing w:val="18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sz w:val="24"/>
          <w:szCs w:val="24"/>
          <w:lang w:val="tr-TR"/>
        </w:rPr>
        <w:t>ve</w:t>
      </w:r>
      <w:r w:rsidR="00681E7B" w:rsidRPr="005D5A55">
        <w:rPr>
          <w:spacing w:val="16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risk</w:t>
      </w:r>
      <w:r w:rsidR="00681E7B" w:rsidRPr="005D5A55">
        <w:rPr>
          <w:spacing w:val="15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yönetim</w:t>
      </w:r>
      <w:r w:rsidR="00681E7B" w:rsidRPr="005D5A55">
        <w:rPr>
          <w:spacing w:val="15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politikasının</w:t>
      </w:r>
      <w:r w:rsidR="00681E7B" w:rsidRPr="005D5A55">
        <w:rPr>
          <w:spacing w:val="15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uyumlu</w:t>
      </w:r>
      <w:r w:rsidR="00681E7B" w:rsidRPr="005D5A55">
        <w:rPr>
          <w:spacing w:val="15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olmasını</w:t>
      </w:r>
      <w:r w:rsidR="00681E7B" w:rsidRPr="005D5A55">
        <w:rPr>
          <w:spacing w:val="19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temin</w:t>
      </w:r>
      <w:r w:rsidR="00681E7B" w:rsidRPr="005D5A55">
        <w:rPr>
          <w:spacing w:val="14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etmelidir,</w:t>
      </w:r>
    </w:p>
    <w:p w14:paraId="74787D53" w14:textId="77777777" w:rsidR="005D5A55" w:rsidRPr="005D5A55" w:rsidRDefault="007E79D6" w:rsidP="002B188E">
      <w:pPr>
        <w:pStyle w:val="GvdeMetni"/>
        <w:numPr>
          <w:ilvl w:val="0"/>
          <w:numId w:val="9"/>
        </w:numPr>
        <w:tabs>
          <w:tab w:val="left" w:pos="426"/>
          <w:tab w:val="left" w:pos="789"/>
        </w:tabs>
        <w:spacing w:before="115" w:line="360" w:lineRule="auto"/>
        <w:ind w:left="0" w:right="183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Rektörlüğümüzün</w:t>
      </w:r>
      <w:r w:rsidR="00681E7B" w:rsidRPr="005D5A55">
        <w:rPr>
          <w:spacing w:val="41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performans</w:t>
      </w:r>
      <w:r w:rsidR="00681E7B" w:rsidRPr="005D5A55">
        <w:rPr>
          <w:spacing w:val="47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göstergeleri</w:t>
      </w:r>
      <w:r w:rsidR="00681E7B" w:rsidRPr="005D5A55">
        <w:rPr>
          <w:spacing w:val="43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ile</w:t>
      </w:r>
      <w:r w:rsidR="00681E7B" w:rsidRPr="005D5A55">
        <w:rPr>
          <w:spacing w:val="46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uyumlu</w:t>
      </w:r>
      <w:r w:rsidR="00681E7B" w:rsidRPr="005D5A55">
        <w:rPr>
          <w:spacing w:val="46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olan</w:t>
      </w:r>
      <w:r w:rsidR="00681E7B" w:rsidRPr="005D5A55">
        <w:rPr>
          <w:spacing w:val="46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risk</w:t>
      </w:r>
      <w:r w:rsidR="00681E7B" w:rsidRPr="005D5A55">
        <w:rPr>
          <w:spacing w:val="44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yönetimi</w:t>
      </w:r>
      <w:r w:rsidR="00681E7B" w:rsidRPr="005D5A55">
        <w:rPr>
          <w:spacing w:val="45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performans</w:t>
      </w:r>
      <w:r w:rsidR="00681E7B" w:rsidRPr="005D5A55">
        <w:rPr>
          <w:spacing w:val="47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göstergeleri</w:t>
      </w:r>
      <w:r w:rsidR="00681E7B" w:rsidRPr="005D5A55">
        <w:rPr>
          <w:spacing w:val="113"/>
          <w:w w:val="101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belirlenmelidir,</w:t>
      </w:r>
    </w:p>
    <w:p w14:paraId="7F65FDEE" w14:textId="667A14AF" w:rsidR="00EB4D42" w:rsidRPr="005D5A55" w:rsidRDefault="00681E7B" w:rsidP="002B188E">
      <w:pPr>
        <w:pStyle w:val="GvdeMetni"/>
        <w:numPr>
          <w:ilvl w:val="0"/>
          <w:numId w:val="9"/>
        </w:numPr>
        <w:tabs>
          <w:tab w:val="left" w:pos="426"/>
          <w:tab w:val="left" w:pos="789"/>
        </w:tabs>
        <w:spacing w:before="115" w:line="360" w:lineRule="auto"/>
        <w:ind w:left="0" w:right="183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="00A61F63" w:rsidRPr="005D5A55">
        <w:rPr>
          <w:sz w:val="24"/>
          <w:szCs w:val="24"/>
          <w:lang w:val="tr-TR"/>
        </w:rPr>
        <w:t>amaçları</w:t>
      </w:r>
      <w:r w:rsidR="00A61F63" w:rsidRPr="005D5A55">
        <w:rPr>
          <w:spacing w:val="12"/>
          <w:sz w:val="24"/>
          <w:szCs w:val="24"/>
          <w:lang w:val="tr-TR"/>
        </w:rPr>
        <w:t xml:space="preserve"> </w:t>
      </w:r>
      <w:r w:rsidR="007E79D6" w:rsidRPr="005D5A55">
        <w:rPr>
          <w:spacing w:val="-1"/>
          <w:sz w:val="24"/>
          <w:szCs w:val="24"/>
          <w:lang w:val="tr-TR"/>
        </w:rPr>
        <w:t>rektörlüğümüzün</w:t>
      </w:r>
      <w:r w:rsidR="00E819AE" w:rsidRPr="005D5A55">
        <w:rPr>
          <w:spacing w:val="-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amaçları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ve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stratejileri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ile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uyumlu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hale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getirilmelidir,</w:t>
      </w:r>
    </w:p>
    <w:p w14:paraId="4990E23A" w14:textId="77777777" w:rsidR="00EB4D42" w:rsidRPr="005D5A55" w:rsidRDefault="00681E7B" w:rsidP="005D5A55">
      <w:pPr>
        <w:pStyle w:val="GvdeMetni"/>
        <w:numPr>
          <w:ilvl w:val="0"/>
          <w:numId w:val="9"/>
        </w:numPr>
        <w:tabs>
          <w:tab w:val="left" w:pos="426"/>
          <w:tab w:val="left" w:pos="704"/>
        </w:tabs>
        <w:spacing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Yasal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mevzuatla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ilgili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uygunluk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temin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edilmelidir,</w:t>
      </w:r>
    </w:p>
    <w:p w14:paraId="7E1CD92A" w14:textId="77777777" w:rsidR="00EB4D42" w:rsidRPr="005D5A55" w:rsidRDefault="00681E7B" w:rsidP="005D5A55">
      <w:pPr>
        <w:pStyle w:val="GvdeMetni"/>
        <w:numPr>
          <w:ilvl w:val="0"/>
          <w:numId w:val="9"/>
        </w:numPr>
        <w:tabs>
          <w:tab w:val="left" w:pos="426"/>
          <w:tab w:val="left" w:pos="704"/>
        </w:tabs>
        <w:spacing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Kuruluş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içinde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yükümlülükler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sorumluluklar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uygun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seviyelerde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tahsis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edilmelidir,</w:t>
      </w:r>
    </w:p>
    <w:p w14:paraId="04BC9073" w14:textId="77777777" w:rsidR="00EB4D42" w:rsidRPr="005D5A55" w:rsidRDefault="00681E7B" w:rsidP="005D5A55">
      <w:pPr>
        <w:pStyle w:val="GvdeMetni"/>
        <w:numPr>
          <w:ilvl w:val="0"/>
          <w:numId w:val="9"/>
        </w:numPr>
        <w:tabs>
          <w:tab w:val="left" w:pos="426"/>
          <w:tab w:val="left" w:pos="704"/>
        </w:tabs>
        <w:spacing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yönetimine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gerekli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kaynakların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tahsis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edildiği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temin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edilmelidir,</w:t>
      </w:r>
    </w:p>
    <w:p w14:paraId="45F584F7" w14:textId="77777777" w:rsidR="00EB4D42" w:rsidRPr="005D5A55" w:rsidRDefault="00681E7B" w:rsidP="005D5A55">
      <w:pPr>
        <w:pStyle w:val="GvdeMetni"/>
        <w:numPr>
          <w:ilvl w:val="0"/>
          <w:numId w:val="9"/>
        </w:numPr>
        <w:tabs>
          <w:tab w:val="left" w:pos="426"/>
          <w:tab w:val="left" w:pos="704"/>
        </w:tabs>
        <w:spacing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yönetiminin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faydaları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bütün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paydaşlara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aktarılmalıdır,</w:t>
      </w:r>
    </w:p>
    <w:p w14:paraId="0ED684C2" w14:textId="77777777" w:rsidR="00EB4D42" w:rsidRPr="005D5A55" w:rsidRDefault="00681E7B" w:rsidP="005D5A55">
      <w:pPr>
        <w:pStyle w:val="GvdeMetni"/>
        <w:numPr>
          <w:ilvl w:val="0"/>
          <w:numId w:val="9"/>
        </w:numPr>
        <w:tabs>
          <w:tab w:val="left" w:pos="426"/>
          <w:tab w:val="left" w:pos="704"/>
        </w:tabs>
        <w:spacing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lastRenderedPageBreak/>
        <w:t>Riski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yönetme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ile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ilgili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çerçevenin</w:t>
      </w:r>
      <w:r w:rsidRPr="005D5A55">
        <w:rPr>
          <w:spacing w:val="1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uygun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olarak</w:t>
      </w:r>
      <w:r w:rsidRPr="005D5A55">
        <w:rPr>
          <w:spacing w:val="1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devam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ettiği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temin</w:t>
      </w:r>
      <w:r w:rsidRPr="005D5A55">
        <w:rPr>
          <w:spacing w:val="1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edilmelidir.</w:t>
      </w:r>
    </w:p>
    <w:p w14:paraId="56AFC0D8" w14:textId="77777777" w:rsidR="00EB4D42" w:rsidRPr="005D5A55" w:rsidRDefault="00EB4D42" w:rsidP="005D5A55">
      <w:pPr>
        <w:tabs>
          <w:tab w:val="left" w:pos="426"/>
        </w:tabs>
        <w:spacing w:before="5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F860B6A" w14:textId="77777777" w:rsidR="00EB4D42" w:rsidRPr="005D5A55" w:rsidRDefault="00681E7B" w:rsidP="005D5A55">
      <w:pPr>
        <w:pStyle w:val="GvdeMetni"/>
        <w:numPr>
          <w:ilvl w:val="2"/>
          <w:numId w:val="8"/>
        </w:numPr>
        <w:tabs>
          <w:tab w:val="left" w:pos="426"/>
          <w:tab w:val="left" w:pos="709"/>
        </w:tabs>
        <w:spacing w:line="360" w:lineRule="auto"/>
        <w:ind w:left="0" w:firstLine="0"/>
        <w:jc w:val="both"/>
        <w:rPr>
          <w:rFonts w:cs="Times New Roman"/>
          <w:b/>
          <w:sz w:val="24"/>
          <w:szCs w:val="24"/>
          <w:lang w:val="tr-TR"/>
        </w:rPr>
      </w:pPr>
      <w:r w:rsidRPr="005D5A55">
        <w:rPr>
          <w:b/>
          <w:spacing w:val="-1"/>
          <w:w w:val="110"/>
          <w:sz w:val="24"/>
          <w:szCs w:val="24"/>
          <w:lang w:val="tr-TR"/>
        </w:rPr>
        <w:t>R</w:t>
      </w:r>
      <w:r w:rsidRPr="005D5A55">
        <w:rPr>
          <w:b/>
          <w:spacing w:val="-2"/>
          <w:w w:val="110"/>
          <w:sz w:val="24"/>
          <w:szCs w:val="24"/>
          <w:lang w:val="tr-TR"/>
        </w:rPr>
        <w:t>is</w:t>
      </w:r>
      <w:r w:rsidRPr="005D5A55">
        <w:rPr>
          <w:b/>
          <w:spacing w:val="-1"/>
          <w:w w:val="110"/>
          <w:sz w:val="24"/>
          <w:szCs w:val="24"/>
          <w:lang w:val="tr-TR"/>
        </w:rPr>
        <w:t>k</w:t>
      </w:r>
      <w:r w:rsidRPr="005D5A55">
        <w:rPr>
          <w:b/>
          <w:spacing w:val="-2"/>
          <w:w w:val="110"/>
          <w:sz w:val="24"/>
          <w:szCs w:val="24"/>
          <w:lang w:val="tr-TR"/>
        </w:rPr>
        <w:t>i</w:t>
      </w:r>
      <w:r w:rsidRPr="005D5A55">
        <w:rPr>
          <w:b/>
          <w:spacing w:val="-17"/>
          <w:w w:val="110"/>
          <w:sz w:val="24"/>
          <w:szCs w:val="24"/>
          <w:lang w:val="tr-TR"/>
        </w:rPr>
        <w:t xml:space="preserve"> </w:t>
      </w:r>
      <w:r w:rsidRPr="005D5A55">
        <w:rPr>
          <w:b/>
          <w:spacing w:val="-2"/>
          <w:w w:val="110"/>
          <w:sz w:val="24"/>
          <w:szCs w:val="24"/>
          <w:lang w:val="tr-TR"/>
        </w:rPr>
        <w:t>Yö</w:t>
      </w:r>
      <w:r w:rsidRPr="005D5A55">
        <w:rPr>
          <w:b/>
          <w:spacing w:val="-1"/>
          <w:w w:val="110"/>
          <w:sz w:val="24"/>
          <w:szCs w:val="24"/>
          <w:lang w:val="tr-TR"/>
        </w:rPr>
        <w:t>n</w:t>
      </w:r>
      <w:r w:rsidRPr="005D5A55">
        <w:rPr>
          <w:b/>
          <w:spacing w:val="-2"/>
          <w:w w:val="110"/>
          <w:sz w:val="24"/>
          <w:szCs w:val="24"/>
          <w:lang w:val="tr-TR"/>
        </w:rPr>
        <w:t>e</w:t>
      </w:r>
      <w:r w:rsidRPr="005D5A55">
        <w:rPr>
          <w:b/>
          <w:spacing w:val="-1"/>
          <w:w w:val="110"/>
          <w:sz w:val="24"/>
          <w:szCs w:val="24"/>
          <w:lang w:val="tr-TR"/>
        </w:rPr>
        <w:t>tm</w:t>
      </w:r>
      <w:r w:rsidRPr="005D5A55">
        <w:rPr>
          <w:b/>
          <w:spacing w:val="-2"/>
          <w:w w:val="110"/>
          <w:sz w:val="24"/>
          <w:szCs w:val="24"/>
          <w:lang w:val="tr-TR"/>
        </w:rPr>
        <w:t>e</w:t>
      </w:r>
      <w:r w:rsidRPr="005D5A55">
        <w:rPr>
          <w:b/>
          <w:spacing w:val="-16"/>
          <w:w w:val="110"/>
          <w:sz w:val="24"/>
          <w:szCs w:val="24"/>
          <w:lang w:val="tr-TR"/>
        </w:rPr>
        <w:t xml:space="preserve"> </w:t>
      </w:r>
      <w:r w:rsidRPr="005D5A55">
        <w:rPr>
          <w:b/>
          <w:spacing w:val="-2"/>
          <w:w w:val="110"/>
          <w:sz w:val="24"/>
          <w:szCs w:val="24"/>
          <w:lang w:val="tr-TR"/>
        </w:rPr>
        <w:t>ile</w:t>
      </w:r>
      <w:r w:rsidRPr="005D5A55">
        <w:rPr>
          <w:b/>
          <w:spacing w:val="-16"/>
          <w:w w:val="110"/>
          <w:sz w:val="24"/>
          <w:szCs w:val="24"/>
          <w:lang w:val="tr-TR"/>
        </w:rPr>
        <w:t xml:space="preserve"> </w:t>
      </w:r>
      <w:r w:rsidRPr="005D5A55">
        <w:rPr>
          <w:b/>
          <w:spacing w:val="-2"/>
          <w:w w:val="110"/>
          <w:sz w:val="24"/>
          <w:szCs w:val="24"/>
          <w:lang w:val="tr-TR"/>
        </w:rPr>
        <w:t>ilgili</w:t>
      </w:r>
      <w:r w:rsidRPr="005D5A55">
        <w:rPr>
          <w:b/>
          <w:spacing w:val="-21"/>
          <w:w w:val="110"/>
          <w:sz w:val="24"/>
          <w:szCs w:val="24"/>
          <w:lang w:val="tr-TR"/>
        </w:rPr>
        <w:t xml:space="preserve"> </w:t>
      </w:r>
      <w:r w:rsidRPr="005D5A55">
        <w:rPr>
          <w:b/>
          <w:spacing w:val="-1"/>
          <w:w w:val="110"/>
          <w:sz w:val="24"/>
          <w:szCs w:val="24"/>
          <w:lang w:val="tr-TR"/>
        </w:rPr>
        <w:t>Ç</w:t>
      </w:r>
      <w:r w:rsidRPr="005D5A55">
        <w:rPr>
          <w:b/>
          <w:spacing w:val="-2"/>
          <w:w w:val="110"/>
          <w:sz w:val="24"/>
          <w:szCs w:val="24"/>
          <w:lang w:val="tr-TR"/>
        </w:rPr>
        <w:t>e</w:t>
      </w:r>
      <w:r w:rsidRPr="005D5A55">
        <w:rPr>
          <w:b/>
          <w:spacing w:val="-1"/>
          <w:w w:val="110"/>
          <w:sz w:val="24"/>
          <w:szCs w:val="24"/>
          <w:lang w:val="tr-TR"/>
        </w:rPr>
        <w:t>r</w:t>
      </w:r>
      <w:r w:rsidRPr="005D5A55">
        <w:rPr>
          <w:b/>
          <w:spacing w:val="-2"/>
          <w:w w:val="110"/>
          <w:sz w:val="24"/>
          <w:szCs w:val="24"/>
          <w:lang w:val="tr-TR"/>
        </w:rPr>
        <w:t>çeve</w:t>
      </w:r>
      <w:r w:rsidRPr="005D5A55">
        <w:rPr>
          <w:b/>
          <w:spacing w:val="-1"/>
          <w:w w:val="110"/>
          <w:sz w:val="24"/>
          <w:szCs w:val="24"/>
          <w:lang w:val="tr-TR"/>
        </w:rPr>
        <w:t>n</w:t>
      </w:r>
      <w:r w:rsidRPr="005D5A55">
        <w:rPr>
          <w:b/>
          <w:spacing w:val="-2"/>
          <w:w w:val="110"/>
          <w:sz w:val="24"/>
          <w:szCs w:val="24"/>
          <w:lang w:val="tr-TR"/>
        </w:rPr>
        <w:t>i</w:t>
      </w:r>
      <w:r w:rsidRPr="005D5A55">
        <w:rPr>
          <w:b/>
          <w:spacing w:val="-1"/>
          <w:w w:val="110"/>
          <w:sz w:val="24"/>
          <w:szCs w:val="24"/>
          <w:lang w:val="tr-TR"/>
        </w:rPr>
        <w:t>n</w:t>
      </w:r>
      <w:r w:rsidRPr="005D5A55">
        <w:rPr>
          <w:b/>
          <w:spacing w:val="-18"/>
          <w:w w:val="110"/>
          <w:sz w:val="24"/>
          <w:szCs w:val="24"/>
          <w:lang w:val="tr-TR"/>
        </w:rPr>
        <w:t xml:space="preserve"> </w:t>
      </w:r>
      <w:r w:rsidRPr="005D5A55">
        <w:rPr>
          <w:b/>
          <w:spacing w:val="-1"/>
          <w:w w:val="110"/>
          <w:sz w:val="24"/>
          <w:szCs w:val="24"/>
          <w:lang w:val="tr-TR"/>
        </w:rPr>
        <w:t>Ta</w:t>
      </w:r>
      <w:r w:rsidRPr="005D5A55">
        <w:rPr>
          <w:b/>
          <w:spacing w:val="-2"/>
          <w:w w:val="110"/>
          <w:sz w:val="24"/>
          <w:szCs w:val="24"/>
          <w:lang w:val="tr-TR"/>
        </w:rPr>
        <w:t>s</w:t>
      </w:r>
      <w:r w:rsidRPr="005D5A55">
        <w:rPr>
          <w:b/>
          <w:spacing w:val="-1"/>
          <w:w w:val="110"/>
          <w:sz w:val="24"/>
          <w:szCs w:val="24"/>
          <w:lang w:val="tr-TR"/>
        </w:rPr>
        <w:t>ar</w:t>
      </w:r>
      <w:r w:rsidRPr="005D5A55">
        <w:rPr>
          <w:b/>
          <w:spacing w:val="-2"/>
          <w:w w:val="110"/>
          <w:sz w:val="24"/>
          <w:szCs w:val="24"/>
          <w:lang w:val="tr-TR"/>
        </w:rPr>
        <w:t>ı</w:t>
      </w:r>
      <w:r w:rsidRPr="005D5A55">
        <w:rPr>
          <w:b/>
          <w:spacing w:val="-1"/>
          <w:w w:val="110"/>
          <w:sz w:val="24"/>
          <w:szCs w:val="24"/>
          <w:lang w:val="tr-TR"/>
        </w:rPr>
        <w:t>m</w:t>
      </w:r>
      <w:r w:rsidRPr="005D5A55">
        <w:rPr>
          <w:b/>
          <w:spacing w:val="-2"/>
          <w:w w:val="110"/>
          <w:sz w:val="24"/>
          <w:szCs w:val="24"/>
          <w:lang w:val="tr-TR"/>
        </w:rPr>
        <w:t>ı</w:t>
      </w:r>
      <w:r w:rsidRPr="005D5A55">
        <w:rPr>
          <w:b/>
          <w:spacing w:val="-1"/>
          <w:w w:val="110"/>
          <w:sz w:val="24"/>
          <w:szCs w:val="24"/>
          <w:lang w:val="tr-TR"/>
        </w:rPr>
        <w:t>:</w:t>
      </w:r>
    </w:p>
    <w:p w14:paraId="4470BF65" w14:textId="77777777" w:rsidR="00EB4D42" w:rsidRPr="005D5A55" w:rsidRDefault="00EB4D42" w:rsidP="005D5A55">
      <w:pPr>
        <w:tabs>
          <w:tab w:val="left" w:pos="426"/>
        </w:tabs>
        <w:spacing w:before="9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346B5005" w14:textId="77777777" w:rsidR="00EB4D42" w:rsidRPr="005D5A55" w:rsidRDefault="00E819AE" w:rsidP="005D5A55">
      <w:pPr>
        <w:pStyle w:val="GvdeMetni"/>
        <w:numPr>
          <w:ilvl w:val="3"/>
          <w:numId w:val="8"/>
        </w:numPr>
        <w:tabs>
          <w:tab w:val="left" w:pos="426"/>
          <w:tab w:val="left" w:pos="709"/>
        </w:tabs>
        <w:spacing w:line="360" w:lineRule="auto"/>
        <w:ind w:left="0" w:right="18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 xml:space="preserve">    </w:t>
      </w:r>
      <w:r w:rsidR="00632AE8" w:rsidRPr="005D5A55">
        <w:rPr>
          <w:spacing w:val="-1"/>
          <w:sz w:val="24"/>
          <w:szCs w:val="24"/>
          <w:lang w:val="tr-TR"/>
        </w:rPr>
        <w:t>Rektörlüğümüzün</w:t>
      </w:r>
      <w:r w:rsidR="00681E7B" w:rsidRPr="005D5A55">
        <w:rPr>
          <w:spacing w:val="30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ve</w:t>
      </w:r>
      <w:r w:rsidR="00681E7B" w:rsidRPr="005D5A55">
        <w:rPr>
          <w:spacing w:val="35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kapsamının</w:t>
      </w:r>
      <w:r w:rsidR="00681E7B" w:rsidRPr="005D5A55">
        <w:rPr>
          <w:spacing w:val="35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anlaşılması:</w:t>
      </w:r>
      <w:r w:rsidR="00681E7B" w:rsidRPr="005D5A55">
        <w:rPr>
          <w:spacing w:val="31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Riski</w:t>
      </w:r>
      <w:r w:rsidR="00681E7B" w:rsidRPr="005D5A55">
        <w:rPr>
          <w:spacing w:val="33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yönetmekle</w:t>
      </w:r>
      <w:r w:rsidR="00681E7B" w:rsidRPr="005D5A55">
        <w:rPr>
          <w:spacing w:val="32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ilgili</w:t>
      </w:r>
      <w:r w:rsidR="00681E7B" w:rsidRPr="005D5A55">
        <w:rPr>
          <w:spacing w:val="31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çerçevenin</w:t>
      </w:r>
      <w:r w:rsidR="00681E7B" w:rsidRPr="005D5A55">
        <w:rPr>
          <w:spacing w:val="33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tasarımı</w:t>
      </w:r>
      <w:r w:rsidR="00681E7B" w:rsidRPr="005D5A55">
        <w:rPr>
          <w:spacing w:val="34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sz w:val="24"/>
          <w:szCs w:val="24"/>
          <w:lang w:val="tr-TR"/>
        </w:rPr>
        <w:t>ve</w:t>
      </w:r>
      <w:r w:rsidR="00681E7B" w:rsidRPr="005D5A55">
        <w:rPr>
          <w:spacing w:val="101"/>
          <w:w w:val="102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gerçekleştirilmesinden</w:t>
      </w:r>
      <w:r w:rsidR="00681E7B" w:rsidRPr="005D5A55">
        <w:rPr>
          <w:spacing w:val="23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önce,</w:t>
      </w:r>
      <w:r w:rsidR="00681E7B" w:rsidRPr="005D5A55">
        <w:rPr>
          <w:spacing w:val="25"/>
          <w:sz w:val="24"/>
          <w:szCs w:val="24"/>
          <w:lang w:val="tr-TR"/>
        </w:rPr>
        <w:t xml:space="preserve"> </w:t>
      </w:r>
      <w:r w:rsidR="00A61F63" w:rsidRPr="005D5A55">
        <w:rPr>
          <w:spacing w:val="-1"/>
          <w:sz w:val="24"/>
          <w:szCs w:val="24"/>
          <w:lang w:val="tr-TR"/>
        </w:rPr>
        <w:t>fakültemizin</w:t>
      </w:r>
      <w:r w:rsidR="00681E7B" w:rsidRPr="005D5A55">
        <w:rPr>
          <w:spacing w:val="26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sz w:val="24"/>
          <w:szCs w:val="24"/>
          <w:lang w:val="tr-TR"/>
        </w:rPr>
        <w:t>dış</w:t>
      </w:r>
      <w:r w:rsidR="00681E7B" w:rsidRPr="005D5A55">
        <w:rPr>
          <w:spacing w:val="25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sz w:val="24"/>
          <w:szCs w:val="24"/>
          <w:lang w:val="tr-TR"/>
        </w:rPr>
        <w:t>ve</w:t>
      </w:r>
      <w:r w:rsidR="00681E7B" w:rsidRPr="005D5A55">
        <w:rPr>
          <w:spacing w:val="25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iç</w:t>
      </w:r>
      <w:r w:rsidR="00681E7B" w:rsidRPr="005D5A55">
        <w:rPr>
          <w:spacing w:val="24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hususlarını</w:t>
      </w:r>
      <w:r w:rsidR="00681E7B" w:rsidRPr="005D5A55">
        <w:rPr>
          <w:spacing w:val="24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değerlendirmek</w:t>
      </w:r>
      <w:r w:rsidR="00681E7B" w:rsidRPr="005D5A55">
        <w:rPr>
          <w:spacing w:val="18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ve</w:t>
      </w:r>
      <w:r w:rsidR="00681E7B" w:rsidRPr="005D5A55">
        <w:rPr>
          <w:spacing w:val="24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anlamak</w:t>
      </w:r>
      <w:r w:rsidR="00681E7B" w:rsidRPr="005D5A55">
        <w:rPr>
          <w:spacing w:val="119"/>
          <w:w w:val="102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önemlidir,</w:t>
      </w:r>
      <w:r w:rsidR="00681E7B" w:rsidRPr="005D5A55">
        <w:rPr>
          <w:spacing w:val="16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çünkü</w:t>
      </w:r>
      <w:r w:rsidR="00681E7B" w:rsidRPr="005D5A55">
        <w:rPr>
          <w:spacing w:val="16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bunlar</w:t>
      </w:r>
      <w:r w:rsidR="00681E7B" w:rsidRPr="005D5A55">
        <w:rPr>
          <w:spacing w:val="17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çerçeve</w:t>
      </w:r>
      <w:r w:rsidR="00681E7B" w:rsidRPr="005D5A55">
        <w:rPr>
          <w:spacing w:val="21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tasarımını</w:t>
      </w:r>
      <w:r w:rsidR="00681E7B" w:rsidRPr="005D5A55">
        <w:rPr>
          <w:spacing w:val="14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önemli</w:t>
      </w:r>
      <w:r w:rsidR="00681E7B" w:rsidRPr="005D5A55">
        <w:rPr>
          <w:spacing w:val="16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ölçüde</w:t>
      </w:r>
      <w:r w:rsidR="00681E7B" w:rsidRPr="005D5A55">
        <w:rPr>
          <w:spacing w:val="18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etkileyebilir.</w:t>
      </w:r>
    </w:p>
    <w:p w14:paraId="13E9B0DA" w14:textId="77777777" w:rsidR="00EB4D42" w:rsidRPr="005D5A55" w:rsidRDefault="00E819AE" w:rsidP="005D5A55">
      <w:pPr>
        <w:pStyle w:val="GvdeMetni"/>
        <w:numPr>
          <w:ilvl w:val="0"/>
          <w:numId w:val="16"/>
        </w:numPr>
        <w:tabs>
          <w:tab w:val="left" w:pos="426"/>
          <w:tab w:val="left" w:pos="837"/>
        </w:tabs>
        <w:spacing w:before="138" w:line="360" w:lineRule="auto"/>
        <w:ind w:left="0" w:right="229" w:firstLine="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 xml:space="preserve"> </w:t>
      </w:r>
      <w:r w:rsidR="00632AE8" w:rsidRPr="005D5A55">
        <w:rPr>
          <w:spacing w:val="-1"/>
          <w:sz w:val="24"/>
          <w:szCs w:val="24"/>
          <w:lang w:val="tr-TR"/>
        </w:rPr>
        <w:t>Rektörlüğümüzün</w:t>
      </w:r>
      <w:r w:rsidR="00681E7B" w:rsidRPr="005D5A55">
        <w:rPr>
          <w:spacing w:val="56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w w:val="105"/>
          <w:sz w:val="24"/>
          <w:szCs w:val="24"/>
          <w:lang w:val="tr-TR"/>
        </w:rPr>
        <w:t>d</w:t>
      </w:r>
      <w:r w:rsidR="00681E7B" w:rsidRPr="005D5A55">
        <w:rPr>
          <w:spacing w:val="-2"/>
          <w:w w:val="105"/>
          <w:sz w:val="24"/>
          <w:szCs w:val="24"/>
          <w:lang w:val="tr-TR"/>
        </w:rPr>
        <w:t>ış</w:t>
      </w:r>
      <w:r w:rsidR="00681E7B" w:rsidRPr="005D5A55">
        <w:rPr>
          <w:spacing w:val="56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w w:val="105"/>
          <w:sz w:val="24"/>
          <w:szCs w:val="24"/>
          <w:lang w:val="tr-TR"/>
        </w:rPr>
        <w:t>hu</w:t>
      </w:r>
      <w:r w:rsidR="00681E7B" w:rsidRPr="005D5A55">
        <w:rPr>
          <w:spacing w:val="-2"/>
          <w:w w:val="105"/>
          <w:sz w:val="24"/>
          <w:szCs w:val="24"/>
          <w:lang w:val="tr-TR"/>
        </w:rPr>
        <w:t>s</w:t>
      </w:r>
      <w:r w:rsidR="00681E7B" w:rsidRPr="005D5A55">
        <w:rPr>
          <w:spacing w:val="-1"/>
          <w:w w:val="105"/>
          <w:sz w:val="24"/>
          <w:szCs w:val="24"/>
          <w:lang w:val="tr-TR"/>
        </w:rPr>
        <w:t>u</w:t>
      </w:r>
      <w:r w:rsidR="00681E7B" w:rsidRPr="005D5A55">
        <w:rPr>
          <w:spacing w:val="-2"/>
          <w:w w:val="105"/>
          <w:sz w:val="24"/>
          <w:szCs w:val="24"/>
          <w:lang w:val="tr-TR"/>
        </w:rPr>
        <w:t>sl</w:t>
      </w:r>
      <w:r w:rsidR="00681E7B" w:rsidRPr="005D5A55">
        <w:rPr>
          <w:spacing w:val="-1"/>
          <w:w w:val="105"/>
          <w:sz w:val="24"/>
          <w:szCs w:val="24"/>
          <w:lang w:val="tr-TR"/>
        </w:rPr>
        <w:t>ar</w:t>
      </w:r>
      <w:r w:rsidR="00681E7B" w:rsidRPr="005D5A55">
        <w:rPr>
          <w:spacing w:val="-2"/>
          <w:w w:val="105"/>
          <w:sz w:val="24"/>
          <w:szCs w:val="24"/>
          <w:lang w:val="tr-TR"/>
        </w:rPr>
        <w:t>ı</w:t>
      </w:r>
      <w:r w:rsidR="00681E7B" w:rsidRPr="005D5A55">
        <w:rPr>
          <w:spacing w:val="-1"/>
          <w:w w:val="105"/>
          <w:sz w:val="24"/>
          <w:szCs w:val="24"/>
          <w:lang w:val="tr-TR"/>
        </w:rPr>
        <w:t>n</w:t>
      </w:r>
      <w:r w:rsidR="00681E7B" w:rsidRPr="005D5A55">
        <w:rPr>
          <w:spacing w:val="57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w w:val="105"/>
          <w:sz w:val="24"/>
          <w:szCs w:val="24"/>
          <w:lang w:val="tr-TR"/>
        </w:rPr>
        <w:t>d</w:t>
      </w:r>
      <w:r w:rsidR="00681E7B" w:rsidRPr="005D5A55">
        <w:rPr>
          <w:spacing w:val="-2"/>
          <w:w w:val="105"/>
          <w:sz w:val="24"/>
          <w:szCs w:val="24"/>
          <w:lang w:val="tr-TR"/>
        </w:rPr>
        <w:t>eğe</w:t>
      </w:r>
      <w:r w:rsidR="00681E7B" w:rsidRPr="005D5A55">
        <w:rPr>
          <w:spacing w:val="-1"/>
          <w:w w:val="105"/>
          <w:sz w:val="24"/>
          <w:szCs w:val="24"/>
          <w:lang w:val="tr-TR"/>
        </w:rPr>
        <w:t>r</w:t>
      </w:r>
      <w:r w:rsidR="00681E7B" w:rsidRPr="005D5A55">
        <w:rPr>
          <w:spacing w:val="-2"/>
          <w:w w:val="105"/>
          <w:sz w:val="24"/>
          <w:szCs w:val="24"/>
          <w:lang w:val="tr-TR"/>
        </w:rPr>
        <w:t>le</w:t>
      </w:r>
      <w:r w:rsidR="00681E7B" w:rsidRPr="005D5A55">
        <w:rPr>
          <w:spacing w:val="-1"/>
          <w:w w:val="105"/>
          <w:sz w:val="24"/>
          <w:szCs w:val="24"/>
          <w:lang w:val="tr-TR"/>
        </w:rPr>
        <w:t>nd</w:t>
      </w:r>
      <w:r w:rsidR="00681E7B" w:rsidRPr="005D5A55">
        <w:rPr>
          <w:spacing w:val="-2"/>
          <w:w w:val="105"/>
          <w:sz w:val="24"/>
          <w:szCs w:val="24"/>
          <w:lang w:val="tr-TR"/>
        </w:rPr>
        <w:t>i</w:t>
      </w:r>
      <w:r w:rsidR="00681E7B" w:rsidRPr="005D5A55">
        <w:rPr>
          <w:spacing w:val="-1"/>
          <w:w w:val="105"/>
          <w:sz w:val="24"/>
          <w:szCs w:val="24"/>
          <w:lang w:val="tr-TR"/>
        </w:rPr>
        <w:t>r</w:t>
      </w:r>
      <w:r w:rsidR="00681E7B" w:rsidRPr="005D5A55">
        <w:rPr>
          <w:spacing w:val="-2"/>
          <w:w w:val="105"/>
          <w:sz w:val="24"/>
          <w:szCs w:val="24"/>
          <w:lang w:val="tr-TR"/>
        </w:rPr>
        <w:t>il</w:t>
      </w:r>
      <w:r w:rsidR="00681E7B" w:rsidRPr="005D5A55">
        <w:rPr>
          <w:spacing w:val="-1"/>
          <w:w w:val="105"/>
          <w:sz w:val="24"/>
          <w:szCs w:val="24"/>
          <w:lang w:val="tr-TR"/>
        </w:rPr>
        <w:t>m</w:t>
      </w:r>
      <w:r w:rsidR="00681E7B" w:rsidRPr="005D5A55">
        <w:rPr>
          <w:spacing w:val="-2"/>
          <w:w w:val="105"/>
          <w:sz w:val="24"/>
          <w:szCs w:val="24"/>
          <w:lang w:val="tr-TR"/>
        </w:rPr>
        <w:t>esi</w:t>
      </w:r>
      <w:r w:rsidR="00681E7B" w:rsidRPr="005D5A55">
        <w:rPr>
          <w:spacing w:val="56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aşağıdakileri</w:t>
      </w:r>
      <w:r w:rsidR="00681E7B" w:rsidRPr="005D5A55">
        <w:rPr>
          <w:spacing w:val="55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içerir,</w:t>
      </w:r>
      <w:r w:rsidR="00681E7B" w:rsidRPr="005D5A55">
        <w:rPr>
          <w:spacing w:val="53"/>
          <w:w w:val="105"/>
          <w:sz w:val="24"/>
          <w:szCs w:val="24"/>
          <w:lang w:val="tr-TR"/>
        </w:rPr>
        <w:t xml:space="preserve"> </w:t>
      </w:r>
      <w:r w:rsidR="00DD5D54" w:rsidRPr="005D5A55">
        <w:rPr>
          <w:w w:val="105"/>
          <w:sz w:val="24"/>
          <w:szCs w:val="24"/>
          <w:lang w:val="tr-TR"/>
        </w:rPr>
        <w:t xml:space="preserve">ancak </w:t>
      </w:r>
      <w:r w:rsidR="00DD5D54" w:rsidRPr="005D5A55">
        <w:rPr>
          <w:spacing w:val="1"/>
          <w:w w:val="105"/>
          <w:sz w:val="24"/>
          <w:szCs w:val="24"/>
          <w:lang w:val="tr-TR"/>
        </w:rPr>
        <w:t>bunlarla</w:t>
      </w:r>
      <w:r w:rsidR="00681E7B" w:rsidRPr="005D5A55">
        <w:rPr>
          <w:spacing w:val="54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w w:val="105"/>
          <w:sz w:val="24"/>
          <w:szCs w:val="24"/>
          <w:lang w:val="tr-TR"/>
        </w:rPr>
        <w:t>sınırlı</w:t>
      </w:r>
      <w:r w:rsidR="00681E7B" w:rsidRPr="005D5A55">
        <w:rPr>
          <w:spacing w:val="111"/>
          <w:w w:val="101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değildir:</w:t>
      </w:r>
    </w:p>
    <w:p w14:paraId="0732574B" w14:textId="77777777" w:rsidR="00632AE8" w:rsidRPr="005D5A55" w:rsidRDefault="00632AE8" w:rsidP="005D5A55">
      <w:pPr>
        <w:pStyle w:val="ListeParagraf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A55">
        <w:rPr>
          <w:rFonts w:ascii="Times New Roman" w:hAnsi="Times New Roman" w:cs="Times New Roman"/>
          <w:bCs/>
          <w:sz w:val="24"/>
          <w:szCs w:val="24"/>
        </w:rPr>
        <w:t xml:space="preserve">Coğrafi konum </w:t>
      </w:r>
    </w:p>
    <w:p w14:paraId="314B7F49" w14:textId="60CFAF2D" w:rsidR="00632AE8" w:rsidRPr="005D5A55" w:rsidRDefault="00632AE8" w:rsidP="005D5A55">
      <w:pPr>
        <w:pStyle w:val="ListeParagraf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A55">
        <w:rPr>
          <w:rFonts w:ascii="Times New Roman" w:hAnsi="Times New Roman" w:cs="Times New Roman"/>
          <w:bCs/>
          <w:sz w:val="24"/>
          <w:szCs w:val="24"/>
        </w:rPr>
        <w:t xml:space="preserve">Enerji giderlerinin </w:t>
      </w:r>
      <w:r w:rsidR="0014201D" w:rsidRPr="005D5A55">
        <w:rPr>
          <w:rFonts w:ascii="Times New Roman" w:hAnsi="Times New Roman" w:cs="Times New Roman"/>
          <w:bCs/>
          <w:sz w:val="24"/>
          <w:szCs w:val="24"/>
        </w:rPr>
        <w:t xml:space="preserve">ekstrem hava değişikliklerinden dolayı </w:t>
      </w:r>
      <w:r w:rsidRPr="005D5A55">
        <w:rPr>
          <w:rFonts w:ascii="Times New Roman" w:hAnsi="Times New Roman" w:cs="Times New Roman"/>
          <w:bCs/>
          <w:sz w:val="24"/>
          <w:szCs w:val="24"/>
        </w:rPr>
        <w:t xml:space="preserve">artması </w:t>
      </w:r>
    </w:p>
    <w:p w14:paraId="385EDF59" w14:textId="77777777" w:rsidR="00EB4D42" w:rsidRPr="005D5A55" w:rsidRDefault="00EB4D42" w:rsidP="005D5A55">
      <w:pPr>
        <w:tabs>
          <w:tab w:val="left" w:pos="426"/>
        </w:tabs>
        <w:spacing w:before="3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AAB2C47" w14:textId="2FD27542" w:rsidR="00EB4D42" w:rsidRPr="005D5A55" w:rsidRDefault="00DD5D54" w:rsidP="005D5A55">
      <w:pPr>
        <w:pStyle w:val="GvdeMetni"/>
        <w:numPr>
          <w:ilvl w:val="0"/>
          <w:numId w:val="16"/>
        </w:numPr>
        <w:tabs>
          <w:tab w:val="left" w:pos="426"/>
          <w:tab w:val="left" w:pos="837"/>
        </w:tabs>
        <w:spacing w:line="360" w:lineRule="auto"/>
        <w:ind w:left="0" w:right="229" w:firstLine="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 xml:space="preserve">Rektörlüğümüzün </w:t>
      </w:r>
      <w:r w:rsidR="003B4417" w:rsidRPr="005D5A55">
        <w:rPr>
          <w:w w:val="105"/>
          <w:sz w:val="24"/>
          <w:szCs w:val="24"/>
          <w:lang w:val="tr-TR"/>
        </w:rPr>
        <w:t xml:space="preserve">iç </w:t>
      </w:r>
      <w:r w:rsidR="003B4417" w:rsidRPr="005D5A55">
        <w:rPr>
          <w:spacing w:val="10"/>
          <w:w w:val="105"/>
          <w:sz w:val="24"/>
          <w:szCs w:val="24"/>
          <w:lang w:val="tr-TR"/>
        </w:rPr>
        <w:t>hususların</w:t>
      </w:r>
      <w:r w:rsidR="003B4417" w:rsidRPr="005D5A55">
        <w:rPr>
          <w:w w:val="105"/>
          <w:sz w:val="24"/>
          <w:szCs w:val="24"/>
          <w:lang w:val="tr-TR"/>
        </w:rPr>
        <w:t xml:space="preserve"> </w:t>
      </w:r>
      <w:r w:rsidR="003B4417" w:rsidRPr="005D5A55">
        <w:rPr>
          <w:spacing w:val="14"/>
          <w:w w:val="105"/>
          <w:sz w:val="24"/>
          <w:szCs w:val="24"/>
          <w:lang w:val="tr-TR"/>
        </w:rPr>
        <w:t>değerlendirilmesi</w:t>
      </w:r>
      <w:r w:rsidR="003B4417" w:rsidRPr="005D5A55">
        <w:rPr>
          <w:w w:val="105"/>
          <w:sz w:val="24"/>
          <w:szCs w:val="24"/>
          <w:lang w:val="tr-TR"/>
        </w:rPr>
        <w:t xml:space="preserve"> </w:t>
      </w:r>
      <w:r w:rsidR="003B4417" w:rsidRPr="005D5A55">
        <w:rPr>
          <w:spacing w:val="6"/>
          <w:w w:val="105"/>
          <w:sz w:val="24"/>
          <w:szCs w:val="24"/>
          <w:lang w:val="tr-TR"/>
        </w:rPr>
        <w:t>aşağıdakileri</w:t>
      </w:r>
      <w:r w:rsidR="003B4417" w:rsidRPr="005D5A55">
        <w:rPr>
          <w:w w:val="105"/>
          <w:sz w:val="24"/>
          <w:szCs w:val="24"/>
          <w:lang w:val="tr-TR"/>
        </w:rPr>
        <w:t xml:space="preserve"> </w:t>
      </w:r>
      <w:r w:rsidR="003B4417" w:rsidRPr="005D5A55">
        <w:rPr>
          <w:spacing w:val="8"/>
          <w:w w:val="105"/>
          <w:sz w:val="24"/>
          <w:szCs w:val="24"/>
          <w:lang w:val="tr-TR"/>
        </w:rPr>
        <w:t>içerir</w:t>
      </w:r>
      <w:r w:rsidR="00681E7B" w:rsidRPr="005D5A55">
        <w:rPr>
          <w:spacing w:val="-2"/>
          <w:w w:val="105"/>
          <w:sz w:val="24"/>
          <w:szCs w:val="24"/>
          <w:lang w:val="tr-TR"/>
        </w:rPr>
        <w:t>,</w:t>
      </w:r>
      <w:r w:rsidR="00681E7B" w:rsidRPr="005D5A55">
        <w:rPr>
          <w:w w:val="105"/>
          <w:sz w:val="24"/>
          <w:szCs w:val="24"/>
          <w:lang w:val="tr-TR"/>
        </w:rPr>
        <w:t xml:space="preserve"> </w:t>
      </w:r>
      <w:r w:rsidR="003B4417" w:rsidRPr="005D5A55">
        <w:rPr>
          <w:w w:val="105"/>
          <w:sz w:val="24"/>
          <w:szCs w:val="24"/>
          <w:lang w:val="tr-TR"/>
        </w:rPr>
        <w:t xml:space="preserve">ancak </w:t>
      </w:r>
      <w:r w:rsidR="003B4417" w:rsidRPr="005D5A55">
        <w:rPr>
          <w:spacing w:val="10"/>
          <w:w w:val="105"/>
          <w:sz w:val="24"/>
          <w:szCs w:val="24"/>
          <w:lang w:val="tr-TR"/>
        </w:rPr>
        <w:t>bunlarla</w:t>
      </w:r>
      <w:r w:rsidR="003B4417" w:rsidRPr="005D5A55">
        <w:rPr>
          <w:w w:val="105"/>
          <w:sz w:val="24"/>
          <w:szCs w:val="24"/>
          <w:lang w:val="tr-TR"/>
        </w:rPr>
        <w:t xml:space="preserve"> </w:t>
      </w:r>
      <w:r w:rsidR="003B4417" w:rsidRPr="005D5A55">
        <w:rPr>
          <w:spacing w:val="11"/>
          <w:w w:val="105"/>
          <w:sz w:val="24"/>
          <w:szCs w:val="24"/>
          <w:lang w:val="tr-TR"/>
        </w:rPr>
        <w:t>sınırlı</w:t>
      </w:r>
      <w:r w:rsidR="00681E7B" w:rsidRPr="005D5A55">
        <w:rPr>
          <w:spacing w:val="89"/>
          <w:w w:val="101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değildir:</w:t>
      </w:r>
    </w:p>
    <w:p w14:paraId="03CE7C8F" w14:textId="77777777" w:rsidR="00632AE8" w:rsidRPr="005D5A55" w:rsidRDefault="00632AE8" w:rsidP="005D5A55">
      <w:pPr>
        <w:pStyle w:val="ListeParagraf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A55">
        <w:rPr>
          <w:rFonts w:ascii="Times New Roman" w:hAnsi="Times New Roman" w:cs="Times New Roman"/>
          <w:bCs/>
          <w:sz w:val="24"/>
          <w:szCs w:val="24"/>
        </w:rPr>
        <w:t>Personel yeterliliği ve yetişmişliği</w:t>
      </w:r>
    </w:p>
    <w:p w14:paraId="238D287B" w14:textId="77777777" w:rsidR="00632AE8" w:rsidRPr="005D5A55" w:rsidRDefault="00632AE8" w:rsidP="005D5A55">
      <w:pPr>
        <w:pStyle w:val="ListeParagraf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A55">
        <w:rPr>
          <w:rFonts w:ascii="Times New Roman" w:hAnsi="Times New Roman" w:cs="Times New Roman"/>
          <w:bCs/>
          <w:sz w:val="24"/>
          <w:szCs w:val="24"/>
        </w:rPr>
        <w:t>Enerji Yönetim Birimi oluşturarak gerekli çalışmaların başlaması</w:t>
      </w:r>
    </w:p>
    <w:p w14:paraId="7956C8CD" w14:textId="77777777" w:rsidR="00632AE8" w:rsidRPr="005D5A55" w:rsidRDefault="00632AE8" w:rsidP="005D5A55">
      <w:pPr>
        <w:pStyle w:val="ListeParagraf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A55">
        <w:rPr>
          <w:rFonts w:ascii="Times New Roman" w:hAnsi="Times New Roman" w:cs="Times New Roman"/>
          <w:bCs/>
          <w:sz w:val="24"/>
          <w:szCs w:val="24"/>
        </w:rPr>
        <w:t>Mali yetersizlik sonucunda teknolojinin gerisinde kalmak</w:t>
      </w:r>
    </w:p>
    <w:p w14:paraId="116263AD" w14:textId="05759F24" w:rsidR="00632AE8" w:rsidRPr="005D5A55" w:rsidRDefault="00632AE8" w:rsidP="005D5A55">
      <w:pPr>
        <w:pStyle w:val="ListeParagraf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A55">
        <w:rPr>
          <w:rFonts w:ascii="Times New Roman" w:hAnsi="Times New Roman" w:cs="Times New Roman"/>
          <w:bCs/>
          <w:sz w:val="24"/>
          <w:szCs w:val="24"/>
        </w:rPr>
        <w:t>Binan</w:t>
      </w:r>
      <w:r w:rsidR="00AA066D">
        <w:rPr>
          <w:rFonts w:ascii="Times New Roman" w:hAnsi="Times New Roman" w:cs="Times New Roman"/>
          <w:bCs/>
          <w:sz w:val="24"/>
          <w:szCs w:val="24"/>
        </w:rPr>
        <w:t>ın</w:t>
      </w:r>
      <w:r w:rsidRPr="005D5A55">
        <w:rPr>
          <w:rFonts w:ascii="Times New Roman" w:hAnsi="Times New Roman" w:cs="Times New Roman"/>
          <w:bCs/>
          <w:sz w:val="24"/>
          <w:szCs w:val="24"/>
        </w:rPr>
        <w:t xml:space="preserve"> yeni olması </w:t>
      </w:r>
    </w:p>
    <w:p w14:paraId="5A889934" w14:textId="77777777" w:rsidR="00632AE8" w:rsidRPr="005D5A55" w:rsidRDefault="00632AE8" w:rsidP="005D5A55">
      <w:pPr>
        <w:pStyle w:val="ListeParagraf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A55">
        <w:rPr>
          <w:rFonts w:ascii="Times New Roman" w:hAnsi="Times New Roman" w:cs="Times New Roman"/>
          <w:bCs/>
          <w:sz w:val="24"/>
          <w:szCs w:val="24"/>
        </w:rPr>
        <w:t>Enerji tüketiminde kullanılan doğalgaz cihazlarının en son teknolojiye uygun olması</w:t>
      </w:r>
    </w:p>
    <w:p w14:paraId="456A38FB" w14:textId="77777777" w:rsidR="00632AE8" w:rsidRPr="005D5A55" w:rsidRDefault="00632AE8" w:rsidP="005D5A55">
      <w:pPr>
        <w:pStyle w:val="ListeParagraf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A55">
        <w:rPr>
          <w:rFonts w:ascii="Times New Roman" w:hAnsi="Times New Roman" w:cs="Times New Roman"/>
          <w:bCs/>
          <w:sz w:val="24"/>
          <w:szCs w:val="24"/>
        </w:rPr>
        <w:t>Güneş Enerji panellerinin kurulabileceği yer imkanının olması</w:t>
      </w:r>
    </w:p>
    <w:p w14:paraId="1718CDE7" w14:textId="77777777" w:rsidR="00DD5D54" w:rsidRPr="005D5A55" w:rsidRDefault="00DD5D54" w:rsidP="005D5A55">
      <w:pPr>
        <w:widowControl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341E11" w14:textId="0C66ED3E" w:rsidR="00EB4D42" w:rsidRPr="005D5A55" w:rsidRDefault="00A61F63" w:rsidP="005D5A55">
      <w:pPr>
        <w:pStyle w:val="GvdeMetni"/>
        <w:numPr>
          <w:ilvl w:val="3"/>
          <w:numId w:val="8"/>
        </w:numPr>
        <w:tabs>
          <w:tab w:val="left" w:pos="426"/>
          <w:tab w:val="left" w:pos="709"/>
        </w:tabs>
        <w:spacing w:line="360" w:lineRule="auto"/>
        <w:ind w:left="0" w:right="229" w:firstLine="0"/>
        <w:rPr>
          <w:sz w:val="24"/>
          <w:szCs w:val="24"/>
          <w:lang w:val="tr-TR"/>
        </w:rPr>
      </w:pPr>
      <w:r w:rsidRPr="005D5A55">
        <w:rPr>
          <w:b/>
          <w:spacing w:val="-1"/>
          <w:sz w:val="24"/>
          <w:szCs w:val="24"/>
          <w:lang w:val="tr-TR"/>
        </w:rPr>
        <w:t>Risk</w:t>
      </w:r>
      <w:r w:rsidRPr="005D5A55">
        <w:rPr>
          <w:b/>
          <w:sz w:val="24"/>
          <w:szCs w:val="24"/>
          <w:lang w:val="tr-TR"/>
        </w:rPr>
        <w:t xml:space="preserve"> </w:t>
      </w:r>
      <w:r w:rsidR="00701F10" w:rsidRPr="005D5A55">
        <w:rPr>
          <w:b/>
          <w:sz w:val="24"/>
          <w:szCs w:val="24"/>
          <w:lang w:val="tr-TR"/>
        </w:rPr>
        <w:t>yönetim politikasının oluşturulması</w:t>
      </w:r>
      <w:r w:rsidR="00681E7B" w:rsidRPr="005D5A55">
        <w:rPr>
          <w:b/>
          <w:spacing w:val="-1"/>
          <w:sz w:val="24"/>
          <w:szCs w:val="24"/>
          <w:lang w:val="tr-TR"/>
        </w:rPr>
        <w:t>:</w:t>
      </w:r>
      <w:r w:rsidR="00681E7B" w:rsidRPr="005D5A55">
        <w:rPr>
          <w:sz w:val="24"/>
          <w:szCs w:val="24"/>
          <w:lang w:val="tr-TR"/>
        </w:rPr>
        <w:t xml:space="preserve"> </w:t>
      </w:r>
      <w:r w:rsidR="00701F10" w:rsidRPr="005D5A55">
        <w:rPr>
          <w:sz w:val="24"/>
          <w:szCs w:val="24"/>
          <w:lang w:val="tr-TR"/>
        </w:rPr>
        <w:t>Risk yönetim</w:t>
      </w:r>
      <w:r w:rsidR="00681E7B" w:rsidRPr="005D5A55">
        <w:rPr>
          <w:sz w:val="24"/>
          <w:szCs w:val="24"/>
          <w:lang w:val="tr-TR"/>
        </w:rPr>
        <w:t xml:space="preserve">  </w:t>
      </w:r>
      <w:r w:rsidR="00681E7B" w:rsidRPr="005D5A55">
        <w:rPr>
          <w:spacing w:val="11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politikası</w:t>
      </w:r>
      <w:r w:rsidR="00681E7B" w:rsidRPr="005D5A55">
        <w:rPr>
          <w:sz w:val="24"/>
          <w:szCs w:val="24"/>
          <w:lang w:val="tr-TR"/>
        </w:rPr>
        <w:t xml:space="preserve">  </w:t>
      </w:r>
      <w:r w:rsidR="00681E7B" w:rsidRPr="005D5A55">
        <w:rPr>
          <w:spacing w:val="8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 xml:space="preserve">açık  </w:t>
      </w:r>
      <w:r w:rsidR="00681E7B" w:rsidRPr="005D5A55">
        <w:rPr>
          <w:spacing w:val="6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 xml:space="preserve">olarak  </w:t>
      </w:r>
      <w:r w:rsidR="00681E7B" w:rsidRPr="005D5A55">
        <w:rPr>
          <w:spacing w:val="11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risk</w:t>
      </w:r>
      <w:r w:rsidR="00681E7B" w:rsidRPr="005D5A55">
        <w:rPr>
          <w:spacing w:val="69"/>
          <w:w w:val="102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yönetimine</w:t>
      </w:r>
      <w:r w:rsidR="00681E7B" w:rsidRPr="005D5A55">
        <w:rPr>
          <w:spacing w:val="16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ilişkin</w:t>
      </w:r>
      <w:r w:rsidR="00681E7B" w:rsidRPr="005D5A55">
        <w:rPr>
          <w:spacing w:val="18"/>
          <w:sz w:val="24"/>
          <w:szCs w:val="24"/>
          <w:lang w:val="tr-TR"/>
        </w:rPr>
        <w:t xml:space="preserve"> </w:t>
      </w:r>
      <w:r w:rsidR="00DD5D54" w:rsidRPr="005D5A55">
        <w:rPr>
          <w:spacing w:val="-1"/>
          <w:sz w:val="24"/>
          <w:szCs w:val="24"/>
          <w:lang w:val="tr-TR"/>
        </w:rPr>
        <w:t>Rektörlüğümüzün</w:t>
      </w:r>
      <w:r w:rsidR="00681E7B" w:rsidRPr="005D5A55">
        <w:rPr>
          <w:spacing w:val="18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amaçlarını</w:t>
      </w:r>
      <w:r w:rsidR="00681E7B" w:rsidRPr="005D5A55">
        <w:rPr>
          <w:spacing w:val="17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sz w:val="24"/>
          <w:szCs w:val="24"/>
          <w:lang w:val="tr-TR"/>
        </w:rPr>
        <w:t>ve</w:t>
      </w:r>
      <w:r w:rsidR="00681E7B" w:rsidRPr="005D5A55">
        <w:rPr>
          <w:spacing w:val="23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taahhütlerini</w:t>
      </w:r>
      <w:r w:rsidR="00681E7B" w:rsidRPr="005D5A55">
        <w:rPr>
          <w:spacing w:val="16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ifade</w:t>
      </w:r>
      <w:r w:rsidR="00681E7B" w:rsidRPr="005D5A55">
        <w:rPr>
          <w:spacing w:val="19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etmektedir.</w:t>
      </w:r>
    </w:p>
    <w:p w14:paraId="757219F6" w14:textId="77777777" w:rsidR="00EB4D42" w:rsidRPr="005D5A55" w:rsidRDefault="00DD5D54" w:rsidP="005D5A55">
      <w:pPr>
        <w:pStyle w:val="GvdeMetni"/>
        <w:numPr>
          <w:ilvl w:val="1"/>
          <w:numId w:val="7"/>
        </w:numPr>
        <w:tabs>
          <w:tab w:val="left" w:pos="426"/>
          <w:tab w:val="left" w:pos="760"/>
        </w:tabs>
        <w:spacing w:before="122"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Rektörlüğümüzün</w:t>
      </w:r>
      <w:r w:rsidR="00681E7B" w:rsidRPr="005D5A55">
        <w:rPr>
          <w:spacing w:val="26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riski</w:t>
      </w:r>
      <w:r w:rsidR="00681E7B" w:rsidRPr="005D5A55">
        <w:rPr>
          <w:spacing w:val="21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yönetme</w:t>
      </w:r>
      <w:r w:rsidR="00681E7B" w:rsidRPr="005D5A55">
        <w:rPr>
          <w:spacing w:val="22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mantığını,</w:t>
      </w:r>
    </w:p>
    <w:p w14:paraId="79F0E133" w14:textId="780C0B60" w:rsidR="00EB4D42" w:rsidRPr="005D5A55" w:rsidRDefault="00DD5D54" w:rsidP="005D5A55">
      <w:pPr>
        <w:pStyle w:val="GvdeMetni"/>
        <w:numPr>
          <w:ilvl w:val="1"/>
          <w:numId w:val="7"/>
        </w:numPr>
        <w:tabs>
          <w:tab w:val="left" w:pos="426"/>
          <w:tab w:val="left" w:pos="760"/>
        </w:tabs>
        <w:spacing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 xml:space="preserve">Rektörlüğümüzün </w:t>
      </w:r>
      <w:r w:rsidR="00681E7B" w:rsidRPr="005D5A55">
        <w:rPr>
          <w:spacing w:val="-1"/>
          <w:sz w:val="24"/>
          <w:szCs w:val="24"/>
          <w:lang w:val="tr-TR"/>
        </w:rPr>
        <w:t>amaçları</w:t>
      </w:r>
      <w:r w:rsidR="00681E7B" w:rsidRPr="005D5A55">
        <w:rPr>
          <w:spacing w:val="15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sz w:val="24"/>
          <w:szCs w:val="24"/>
          <w:lang w:val="tr-TR"/>
        </w:rPr>
        <w:t>ve</w:t>
      </w:r>
      <w:r w:rsidR="00681E7B" w:rsidRPr="005D5A55">
        <w:rPr>
          <w:spacing w:val="22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politikaları</w:t>
      </w:r>
      <w:r w:rsidR="00681E7B" w:rsidRPr="005D5A55">
        <w:rPr>
          <w:spacing w:val="12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ile</w:t>
      </w:r>
      <w:r w:rsidR="00681E7B" w:rsidRPr="005D5A55">
        <w:rPr>
          <w:spacing w:val="13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risk</w:t>
      </w:r>
      <w:r w:rsidR="00681E7B" w:rsidRPr="005D5A55">
        <w:rPr>
          <w:spacing w:val="15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yönetim</w:t>
      </w:r>
      <w:r w:rsidR="00681E7B" w:rsidRPr="005D5A55">
        <w:rPr>
          <w:spacing w:val="21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politikası</w:t>
      </w:r>
      <w:r w:rsidR="00681E7B" w:rsidRPr="005D5A55">
        <w:rPr>
          <w:spacing w:val="12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arasındaki</w:t>
      </w:r>
      <w:r w:rsidR="00681E7B" w:rsidRPr="005D5A55">
        <w:rPr>
          <w:spacing w:val="14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bağları,</w:t>
      </w:r>
    </w:p>
    <w:p w14:paraId="7294D367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60"/>
        </w:tabs>
        <w:spacing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Riski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yönetme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ile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ilgili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yükümlülükler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ve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sorumlulukları,</w:t>
      </w:r>
    </w:p>
    <w:p w14:paraId="6F7CD020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60"/>
        </w:tabs>
        <w:spacing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Çelişen</w:t>
      </w:r>
      <w:r w:rsidRPr="005D5A55">
        <w:rPr>
          <w:spacing w:val="1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ilgi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alanları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ile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uğraşma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biçimini,</w:t>
      </w:r>
    </w:p>
    <w:p w14:paraId="720454F7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83"/>
        </w:tabs>
        <w:spacing w:line="360" w:lineRule="auto"/>
        <w:ind w:left="0" w:right="229" w:firstLine="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lastRenderedPageBreak/>
        <w:t>Riski</w:t>
      </w:r>
      <w:r w:rsidRPr="005D5A55">
        <w:rPr>
          <w:spacing w:val="3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yönetme</w:t>
      </w:r>
      <w:r w:rsidRPr="005D5A55">
        <w:rPr>
          <w:spacing w:val="38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ile</w:t>
      </w:r>
      <w:r w:rsidRPr="005D5A55">
        <w:rPr>
          <w:spacing w:val="4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ilgili</w:t>
      </w:r>
      <w:r w:rsidRPr="005D5A55">
        <w:rPr>
          <w:spacing w:val="3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yükümlülük</w:t>
      </w:r>
      <w:r w:rsidRPr="005D5A55">
        <w:rPr>
          <w:spacing w:val="41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4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sorumluluklara</w:t>
      </w:r>
      <w:r w:rsidRPr="005D5A55">
        <w:rPr>
          <w:spacing w:val="3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yardımcı</w:t>
      </w:r>
      <w:r w:rsidRPr="005D5A55">
        <w:rPr>
          <w:spacing w:val="3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olmak</w:t>
      </w:r>
      <w:r w:rsidRPr="005D5A55">
        <w:rPr>
          <w:spacing w:val="3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için</w:t>
      </w:r>
      <w:r w:rsidRPr="005D5A55">
        <w:rPr>
          <w:spacing w:val="3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gerekli</w:t>
      </w:r>
      <w:r w:rsidRPr="005D5A55">
        <w:rPr>
          <w:spacing w:val="3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kaynakların</w:t>
      </w:r>
      <w:r w:rsidRPr="005D5A55">
        <w:rPr>
          <w:spacing w:val="101"/>
          <w:w w:val="10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bulundurulmasının</w:t>
      </w:r>
      <w:r w:rsidRPr="005D5A55">
        <w:rPr>
          <w:spacing w:val="4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taahhüdünü,</w:t>
      </w:r>
    </w:p>
    <w:p w14:paraId="2B3C84DD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60"/>
        </w:tabs>
        <w:spacing w:before="122"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Risk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performansının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ölçülme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ve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raporlama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biçimini,</w:t>
      </w:r>
    </w:p>
    <w:p w14:paraId="65C684C0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60"/>
        </w:tabs>
        <w:spacing w:line="360" w:lineRule="auto"/>
        <w:ind w:left="0" w:right="229" w:firstLine="0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Risk</w:t>
      </w:r>
      <w:r w:rsidRPr="005D5A55">
        <w:rPr>
          <w:spacing w:val="1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yönetim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politikasını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periyodik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olarak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bir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olaya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ya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da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durumlardaki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değişikliğe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göre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göden</w:t>
      </w:r>
      <w:r w:rsidRPr="005D5A55">
        <w:rPr>
          <w:spacing w:val="73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geçirme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ve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iyileştirme</w:t>
      </w:r>
      <w:r w:rsidRPr="005D5A55">
        <w:rPr>
          <w:spacing w:val="2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taahhüdünü.</w:t>
      </w:r>
    </w:p>
    <w:p w14:paraId="0BDF96BD" w14:textId="77777777" w:rsidR="00EB4D42" w:rsidRPr="005D5A55" w:rsidRDefault="00EB4D42" w:rsidP="005D5A55">
      <w:pPr>
        <w:tabs>
          <w:tab w:val="left" w:pos="426"/>
        </w:tabs>
        <w:spacing w:before="9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1BA69419" w14:textId="77777777" w:rsidR="00EB4D42" w:rsidRPr="005D5A55" w:rsidRDefault="00681E7B" w:rsidP="005D5A55">
      <w:pPr>
        <w:pStyle w:val="GvdeMetni"/>
        <w:numPr>
          <w:ilvl w:val="3"/>
          <w:numId w:val="8"/>
        </w:numPr>
        <w:tabs>
          <w:tab w:val="left" w:pos="426"/>
          <w:tab w:val="left" w:pos="851"/>
        </w:tabs>
        <w:spacing w:before="76" w:line="360" w:lineRule="auto"/>
        <w:ind w:left="0" w:right="182" w:firstLine="0"/>
        <w:jc w:val="both"/>
        <w:rPr>
          <w:sz w:val="24"/>
          <w:szCs w:val="24"/>
          <w:lang w:val="tr-TR"/>
        </w:rPr>
      </w:pPr>
      <w:r w:rsidRPr="005D5A55">
        <w:rPr>
          <w:b/>
          <w:spacing w:val="-1"/>
          <w:sz w:val="24"/>
          <w:szCs w:val="24"/>
          <w:lang w:val="tr-TR"/>
        </w:rPr>
        <w:t>Yükümlülük: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="00DD5D54" w:rsidRPr="005D5A55">
        <w:rPr>
          <w:spacing w:val="-1"/>
          <w:sz w:val="24"/>
          <w:szCs w:val="24"/>
          <w:lang w:val="tr-TR"/>
        </w:rPr>
        <w:t>Rektörlüğümüzün</w:t>
      </w:r>
      <w:r w:rsidRPr="005D5A55">
        <w:rPr>
          <w:spacing w:val="-1"/>
          <w:sz w:val="24"/>
          <w:szCs w:val="24"/>
          <w:lang w:val="tr-TR"/>
        </w:rPr>
        <w:t>,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yönetim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sürecini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gerçekleştirme,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muhafaza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etme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79"/>
          <w:w w:val="10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herhangi</w:t>
      </w:r>
      <w:r w:rsidRPr="005D5A55">
        <w:rPr>
          <w:spacing w:val="4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kontrollerin</w:t>
      </w:r>
      <w:r w:rsidRPr="005D5A55">
        <w:rPr>
          <w:spacing w:val="3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yeterliliğini,</w:t>
      </w:r>
      <w:r w:rsidRPr="005D5A55">
        <w:rPr>
          <w:spacing w:val="4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etkinliğini</w:t>
      </w:r>
      <w:r w:rsidRPr="005D5A55">
        <w:rPr>
          <w:spacing w:val="41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3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verimliliğini</w:t>
      </w:r>
      <w:r w:rsidRPr="005D5A55">
        <w:rPr>
          <w:spacing w:val="4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temine</w:t>
      </w:r>
      <w:r w:rsidRPr="005D5A55">
        <w:rPr>
          <w:spacing w:val="4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etme</w:t>
      </w:r>
      <w:r w:rsidRPr="005D5A55">
        <w:rPr>
          <w:spacing w:val="4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dâhil,</w:t>
      </w:r>
      <w:r w:rsidRPr="005D5A55">
        <w:rPr>
          <w:spacing w:val="4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riski</w:t>
      </w:r>
      <w:r w:rsidRPr="005D5A55">
        <w:rPr>
          <w:spacing w:val="3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yönetmekle</w:t>
      </w:r>
      <w:r w:rsidRPr="005D5A55">
        <w:rPr>
          <w:spacing w:val="109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ilgili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yükümlülük,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yetki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23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uygun</w:t>
      </w:r>
      <w:r w:rsidRPr="005D5A55">
        <w:rPr>
          <w:spacing w:val="2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yeterliliğin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bulunduğunu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temin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etmelidir.</w:t>
      </w:r>
      <w:r w:rsidRPr="005D5A55">
        <w:rPr>
          <w:spacing w:val="2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Bu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aşağıdakilerle</w:t>
      </w:r>
      <w:r w:rsidRPr="005D5A55">
        <w:rPr>
          <w:spacing w:val="93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kolaylaştırılabilir:</w:t>
      </w:r>
    </w:p>
    <w:p w14:paraId="608C48D7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04"/>
        </w:tabs>
        <w:spacing w:before="118"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Riskleri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yönetme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yükümlülüğü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ve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yetkisi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bulunan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sahiplerinin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belirlenmesi,</w:t>
      </w:r>
    </w:p>
    <w:p w14:paraId="4300E379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695"/>
        </w:tabs>
        <w:spacing w:line="360" w:lineRule="auto"/>
        <w:ind w:left="0" w:right="229" w:firstLine="0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Riski</w:t>
      </w:r>
      <w:r w:rsidRPr="005D5A55">
        <w:rPr>
          <w:spacing w:val="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yönetme</w:t>
      </w:r>
      <w:r w:rsidRPr="005D5A55">
        <w:rPr>
          <w:spacing w:val="5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ile</w:t>
      </w:r>
      <w:r w:rsidRPr="005D5A55">
        <w:rPr>
          <w:spacing w:val="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ilgili</w:t>
      </w:r>
      <w:r w:rsidRPr="005D5A55">
        <w:rPr>
          <w:spacing w:val="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çerçevenin</w:t>
      </w:r>
      <w:r w:rsidRPr="005D5A55">
        <w:rPr>
          <w:spacing w:val="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geliştirilmesi,</w:t>
      </w:r>
      <w:r w:rsidRPr="005D5A55">
        <w:rPr>
          <w:spacing w:val="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gerçekleştirilmesi</w:t>
      </w:r>
      <w:r w:rsidRPr="005D5A55">
        <w:rPr>
          <w:spacing w:val="3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idamesi</w:t>
      </w:r>
      <w:r w:rsidRPr="005D5A55">
        <w:rPr>
          <w:spacing w:val="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ile</w:t>
      </w:r>
      <w:r w:rsidRPr="005D5A55">
        <w:rPr>
          <w:spacing w:val="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ilgili</w:t>
      </w:r>
      <w:r w:rsidRPr="005D5A55">
        <w:rPr>
          <w:spacing w:val="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olarak</w:t>
      </w:r>
      <w:r w:rsidRPr="005D5A55">
        <w:rPr>
          <w:spacing w:val="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kimin</w:t>
      </w:r>
      <w:r w:rsidRPr="005D5A55">
        <w:rPr>
          <w:spacing w:val="117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yükümlü</w:t>
      </w:r>
      <w:r w:rsidRPr="005D5A55">
        <w:rPr>
          <w:spacing w:val="2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olduğunun</w:t>
      </w:r>
      <w:r w:rsidRPr="005D5A55">
        <w:rPr>
          <w:spacing w:val="2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belirlenmesi,</w:t>
      </w:r>
    </w:p>
    <w:p w14:paraId="142375DF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60"/>
        </w:tabs>
        <w:spacing w:before="122" w:line="360" w:lineRule="auto"/>
        <w:ind w:left="0" w:right="229" w:firstLine="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süreci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ile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ilgili</w:t>
      </w:r>
      <w:r w:rsidRPr="005D5A55">
        <w:rPr>
          <w:spacing w:val="1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olarak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kuruluş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içinde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her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seviyedeki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kişilerin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diğer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sorumluluklarının</w:t>
      </w:r>
      <w:r w:rsidRPr="005D5A55">
        <w:rPr>
          <w:spacing w:val="113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belirlenmesi,</w:t>
      </w:r>
    </w:p>
    <w:p w14:paraId="2F6DB3F2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60"/>
        </w:tabs>
        <w:spacing w:before="117"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Performans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ölçümü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dış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ve/veya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iç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raporlama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süreçlerinin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oluşturulması,</w:t>
      </w:r>
    </w:p>
    <w:p w14:paraId="09FFFB2C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60"/>
        </w:tabs>
        <w:spacing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Uygun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seviyede</w:t>
      </w:r>
      <w:r w:rsidRPr="005D5A55">
        <w:rPr>
          <w:spacing w:val="2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algılamanın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temin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edilmesi.</w:t>
      </w:r>
    </w:p>
    <w:p w14:paraId="3C538866" w14:textId="77777777" w:rsidR="00EB4D42" w:rsidRPr="005D5A55" w:rsidRDefault="00EB4D42" w:rsidP="005D5A55">
      <w:pPr>
        <w:tabs>
          <w:tab w:val="left" w:pos="426"/>
        </w:tabs>
        <w:spacing w:before="10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BA47A7B" w14:textId="7DE36530" w:rsidR="001F3D91" w:rsidRPr="005D5A55" w:rsidRDefault="00A61F63" w:rsidP="005D5A55">
      <w:pPr>
        <w:pStyle w:val="GvdeMetni"/>
        <w:numPr>
          <w:ilvl w:val="3"/>
          <w:numId w:val="8"/>
        </w:numPr>
        <w:tabs>
          <w:tab w:val="left" w:pos="426"/>
          <w:tab w:val="left" w:pos="993"/>
        </w:tabs>
        <w:spacing w:before="117" w:line="360" w:lineRule="auto"/>
        <w:ind w:left="0" w:right="184" w:firstLine="0"/>
        <w:jc w:val="both"/>
        <w:rPr>
          <w:spacing w:val="47"/>
          <w:sz w:val="24"/>
          <w:szCs w:val="24"/>
          <w:lang w:val="tr-TR"/>
        </w:rPr>
      </w:pPr>
      <w:r w:rsidRPr="005D5A55">
        <w:rPr>
          <w:b/>
          <w:spacing w:val="-1"/>
          <w:sz w:val="24"/>
          <w:szCs w:val="24"/>
          <w:lang w:val="tr-TR"/>
        </w:rPr>
        <w:t>Kuruluş</w:t>
      </w:r>
      <w:r w:rsidRPr="005D5A55">
        <w:rPr>
          <w:b/>
          <w:sz w:val="24"/>
          <w:szCs w:val="24"/>
          <w:lang w:val="tr-TR"/>
        </w:rPr>
        <w:t xml:space="preserve"> </w:t>
      </w:r>
      <w:r w:rsidRPr="005D5A55">
        <w:rPr>
          <w:b/>
          <w:spacing w:val="31"/>
          <w:sz w:val="24"/>
          <w:szCs w:val="24"/>
          <w:lang w:val="tr-TR"/>
        </w:rPr>
        <w:t>süreçleriyle</w:t>
      </w:r>
      <w:r w:rsidRPr="005D5A55">
        <w:rPr>
          <w:b/>
          <w:sz w:val="24"/>
          <w:szCs w:val="24"/>
          <w:lang w:val="tr-TR"/>
        </w:rPr>
        <w:t xml:space="preserve"> </w:t>
      </w:r>
      <w:r w:rsidRPr="005D5A55">
        <w:rPr>
          <w:b/>
          <w:spacing w:val="39"/>
          <w:sz w:val="24"/>
          <w:szCs w:val="24"/>
          <w:lang w:val="tr-TR"/>
        </w:rPr>
        <w:t>bütünleşme</w:t>
      </w:r>
      <w:r w:rsidR="00681E7B" w:rsidRPr="005D5A55">
        <w:rPr>
          <w:b/>
          <w:spacing w:val="-1"/>
          <w:sz w:val="24"/>
          <w:szCs w:val="24"/>
          <w:lang w:val="tr-TR"/>
        </w:rPr>
        <w:t>:</w:t>
      </w:r>
      <w:r w:rsidR="00681E7B" w:rsidRPr="005D5A55">
        <w:rPr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Risk</w:t>
      </w:r>
      <w:r w:rsidR="00681E7B" w:rsidRPr="005D5A55">
        <w:rPr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yönetimi;</w:t>
      </w:r>
      <w:r w:rsidR="00681E7B" w:rsidRPr="005D5A55">
        <w:rPr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ilgili,</w:t>
      </w:r>
      <w:r w:rsidR="00681E7B" w:rsidRPr="005D5A55">
        <w:rPr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etkili</w:t>
      </w:r>
      <w:r w:rsidR="00681E7B" w:rsidRPr="005D5A55">
        <w:rPr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sz w:val="24"/>
          <w:szCs w:val="24"/>
          <w:lang w:val="tr-TR"/>
        </w:rPr>
        <w:t>ve</w:t>
      </w:r>
      <w:r w:rsidR="00681E7B" w:rsidRPr="005D5A55">
        <w:rPr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verimli</w:t>
      </w:r>
      <w:r w:rsidR="00681E7B" w:rsidRPr="005D5A55">
        <w:rPr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bir</w:t>
      </w:r>
      <w:r w:rsidR="00681E7B" w:rsidRPr="005D5A55">
        <w:rPr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biçimde,</w:t>
      </w:r>
      <w:r w:rsidR="00681E7B" w:rsidRPr="005D5A55">
        <w:rPr>
          <w:spacing w:val="97"/>
          <w:w w:val="102"/>
          <w:sz w:val="24"/>
          <w:szCs w:val="24"/>
          <w:lang w:val="tr-TR"/>
        </w:rPr>
        <w:t xml:space="preserve"> </w:t>
      </w:r>
      <w:r w:rsidR="00DD5D54" w:rsidRPr="005D5A55">
        <w:rPr>
          <w:spacing w:val="-1"/>
          <w:sz w:val="24"/>
          <w:szCs w:val="24"/>
          <w:lang w:val="tr-TR"/>
        </w:rPr>
        <w:t>Rektörlüğümüzün</w:t>
      </w:r>
      <w:r w:rsidR="00681E7B" w:rsidRPr="005D5A55">
        <w:rPr>
          <w:spacing w:val="9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her</w:t>
      </w:r>
      <w:r w:rsidR="00681E7B" w:rsidRPr="005D5A55">
        <w:rPr>
          <w:spacing w:val="12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uygulamasında</w:t>
      </w:r>
      <w:r w:rsidR="00681E7B" w:rsidRPr="005D5A55">
        <w:rPr>
          <w:spacing w:val="11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sz w:val="24"/>
          <w:szCs w:val="24"/>
          <w:lang w:val="tr-TR"/>
        </w:rPr>
        <w:t>ve</w:t>
      </w:r>
      <w:r w:rsidR="00681E7B" w:rsidRPr="005D5A55">
        <w:rPr>
          <w:spacing w:val="15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süreci</w:t>
      </w:r>
      <w:r w:rsidR="00681E7B" w:rsidRPr="005D5A55">
        <w:rPr>
          <w:spacing w:val="10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içine</w:t>
      </w:r>
      <w:r w:rsidR="00681E7B" w:rsidRPr="005D5A55">
        <w:rPr>
          <w:spacing w:val="12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yerleştirilmiştir.</w:t>
      </w:r>
      <w:r w:rsidR="00681E7B" w:rsidRPr="005D5A55">
        <w:rPr>
          <w:spacing w:val="13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Risk</w:t>
      </w:r>
      <w:r w:rsidR="00681E7B" w:rsidRPr="005D5A55">
        <w:rPr>
          <w:spacing w:val="10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yönetim</w:t>
      </w:r>
      <w:r w:rsidR="00681E7B" w:rsidRPr="005D5A55">
        <w:rPr>
          <w:spacing w:val="8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süreci,</w:t>
      </w:r>
      <w:r w:rsidR="00681E7B" w:rsidRPr="005D5A55">
        <w:rPr>
          <w:spacing w:val="13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kuruluşa</w:t>
      </w:r>
      <w:r w:rsidR="00681E7B" w:rsidRPr="005D5A55">
        <w:rPr>
          <w:spacing w:val="9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ait</w:t>
      </w:r>
      <w:r w:rsidR="00681E7B" w:rsidRPr="005D5A55">
        <w:rPr>
          <w:spacing w:val="89"/>
          <w:w w:val="101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süreçlerin</w:t>
      </w:r>
      <w:r w:rsidR="00681E7B" w:rsidRPr="005D5A55">
        <w:rPr>
          <w:spacing w:val="21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bir</w:t>
      </w:r>
      <w:r w:rsidR="00681E7B" w:rsidRPr="005D5A55">
        <w:rPr>
          <w:spacing w:val="18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bölümü</w:t>
      </w:r>
      <w:r w:rsidR="00681E7B" w:rsidRPr="005D5A55">
        <w:rPr>
          <w:spacing w:val="22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olmalı</w:t>
      </w:r>
      <w:r w:rsidR="00681E7B" w:rsidRPr="005D5A55">
        <w:rPr>
          <w:spacing w:val="22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sz w:val="24"/>
          <w:szCs w:val="24"/>
          <w:lang w:val="tr-TR"/>
        </w:rPr>
        <w:t>ve</w:t>
      </w:r>
      <w:r w:rsidR="00681E7B" w:rsidRPr="005D5A55">
        <w:rPr>
          <w:spacing w:val="14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onlardan</w:t>
      </w:r>
      <w:r w:rsidR="00681E7B" w:rsidRPr="005D5A55">
        <w:rPr>
          <w:spacing w:val="18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ayrılmamalıdır.</w:t>
      </w:r>
      <w:r w:rsidR="00681E7B" w:rsidRPr="005D5A55">
        <w:rPr>
          <w:spacing w:val="22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Risk</w:t>
      </w:r>
      <w:r w:rsidR="00681E7B" w:rsidRPr="005D5A55">
        <w:rPr>
          <w:spacing w:val="33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yönetim</w:t>
      </w:r>
      <w:r w:rsidR="00681E7B" w:rsidRPr="005D5A55">
        <w:rPr>
          <w:spacing w:val="33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politikasının</w:t>
      </w:r>
      <w:r w:rsidR="00681E7B" w:rsidRPr="005D5A55">
        <w:rPr>
          <w:spacing w:val="33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gerçekleştirildiği</w:t>
      </w:r>
      <w:r w:rsidR="00681E7B" w:rsidRPr="005D5A55">
        <w:rPr>
          <w:spacing w:val="40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sz w:val="24"/>
          <w:szCs w:val="24"/>
          <w:lang w:val="tr-TR"/>
        </w:rPr>
        <w:t>ve</w:t>
      </w:r>
      <w:r w:rsidR="00681E7B" w:rsidRPr="005D5A55">
        <w:rPr>
          <w:spacing w:val="35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risk</w:t>
      </w:r>
      <w:r w:rsidR="00681E7B" w:rsidRPr="005D5A55">
        <w:rPr>
          <w:spacing w:val="34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yönetiminin</w:t>
      </w:r>
      <w:r w:rsidR="00681E7B" w:rsidRPr="005D5A55">
        <w:rPr>
          <w:spacing w:val="3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fakültemizin</w:t>
      </w:r>
      <w:r w:rsidR="00681E7B" w:rsidRPr="005D5A55">
        <w:rPr>
          <w:spacing w:val="33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sz w:val="24"/>
          <w:szCs w:val="24"/>
          <w:lang w:val="tr-TR"/>
        </w:rPr>
        <w:t>bütün</w:t>
      </w:r>
      <w:r w:rsidR="00681E7B" w:rsidRPr="005D5A55">
        <w:rPr>
          <w:spacing w:val="107"/>
          <w:w w:val="102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uygulamaları</w:t>
      </w:r>
      <w:r w:rsidR="00681E7B" w:rsidRPr="005D5A55">
        <w:rPr>
          <w:spacing w:val="34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sz w:val="24"/>
          <w:szCs w:val="24"/>
          <w:lang w:val="tr-TR"/>
        </w:rPr>
        <w:t>ve</w:t>
      </w:r>
      <w:r w:rsidR="00681E7B" w:rsidRPr="005D5A55">
        <w:rPr>
          <w:spacing w:val="36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süreçleri</w:t>
      </w:r>
      <w:r w:rsidR="00681E7B" w:rsidRPr="005D5A55">
        <w:rPr>
          <w:spacing w:val="34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içine</w:t>
      </w:r>
      <w:r w:rsidR="00681E7B" w:rsidRPr="005D5A55">
        <w:rPr>
          <w:spacing w:val="36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yerleştirildiğini</w:t>
      </w:r>
      <w:r w:rsidR="00681E7B" w:rsidRPr="005D5A55">
        <w:rPr>
          <w:spacing w:val="35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temin</w:t>
      </w:r>
      <w:r w:rsidR="00681E7B" w:rsidRPr="005D5A55">
        <w:rPr>
          <w:spacing w:val="37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etmek</w:t>
      </w:r>
      <w:r w:rsidR="00681E7B" w:rsidRPr="005D5A55">
        <w:rPr>
          <w:spacing w:val="31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için</w:t>
      </w:r>
      <w:r w:rsidR="00681E7B" w:rsidRPr="005D5A55">
        <w:rPr>
          <w:spacing w:val="31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kuruluş</w:t>
      </w:r>
      <w:r w:rsidR="00681E7B" w:rsidRPr="005D5A55">
        <w:rPr>
          <w:spacing w:val="35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çapında</w:t>
      </w:r>
      <w:r w:rsidR="00681E7B" w:rsidRPr="005D5A55">
        <w:rPr>
          <w:spacing w:val="35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bir</w:t>
      </w:r>
      <w:r w:rsidR="00681E7B" w:rsidRPr="005D5A55">
        <w:rPr>
          <w:spacing w:val="34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risk</w:t>
      </w:r>
      <w:r w:rsidR="00681E7B" w:rsidRPr="005D5A55">
        <w:rPr>
          <w:spacing w:val="33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yönetim</w:t>
      </w:r>
      <w:r w:rsidR="00681E7B" w:rsidRPr="005D5A55">
        <w:rPr>
          <w:spacing w:val="87"/>
          <w:w w:val="102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planı</w:t>
      </w:r>
      <w:r w:rsidR="00681E7B" w:rsidRPr="005D5A55">
        <w:rPr>
          <w:spacing w:val="43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oluşturulmaktadır.</w:t>
      </w:r>
      <w:r w:rsidR="00681E7B" w:rsidRPr="005D5A55">
        <w:rPr>
          <w:spacing w:val="47"/>
          <w:sz w:val="24"/>
          <w:szCs w:val="24"/>
          <w:lang w:val="tr-TR"/>
        </w:rPr>
        <w:t xml:space="preserve"> </w:t>
      </w:r>
    </w:p>
    <w:p w14:paraId="1FFBC130" w14:textId="77777777" w:rsidR="00EB4D42" w:rsidRPr="005D5A55" w:rsidRDefault="00681E7B" w:rsidP="005D5A55">
      <w:pPr>
        <w:pStyle w:val="GvdeMetni"/>
        <w:tabs>
          <w:tab w:val="left" w:pos="426"/>
          <w:tab w:val="left" w:pos="993"/>
        </w:tabs>
        <w:spacing w:before="117" w:line="360" w:lineRule="auto"/>
        <w:ind w:left="0" w:right="184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Kaynaklar: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Kuruluş,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yönetimi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ile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ilgili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uygun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kaynakları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tahsis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etmelidir.</w:t>
      </w:r>
      <w:r w:rsidRPr="005D5A55">
        <w:rPr>
          <w:spacing w:val="2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Aşağıdakilere</w:t>
      </w:r>
      <w:r w:rsidRPr="005D5A55">
        <w:rPr>
          <w:spacing w:val="75"/>
          <w:w w:val="10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dikkat</w:t>
      </w:r>
      <w:r w:rsidRPr="005D5A55">
        <w:rPr>
          <w:spacing w:val="3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gösterilmelidir:</w:t>
      </w:r>
    </w:p>
    <w:p w14:paraId="182F15B2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60"/>
        </w:tabs>
        <w:spacing w:before="122"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Kişiler,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hünerler,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tecrübe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yeterlilik,</w:t>
      </w:r>
    </w:p>
    <w:p w14:paraId="3F5A02BC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60"/>
        </w:tabs>
        <w:spacing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lastRenderedPageBreak/>
        <w:t>Risk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sürecinin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her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bir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adımı</w:t>
      </w:r>
      <w:r w:rsidRPr="005D5A55">
        <w:rPr>
          <w:spacing w:val="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için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gerekli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kaynaklar,</w:t>
      </w:r>
    </w:p>
    <w:p w14:paraId="40981E27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04"/>
        </w:tabs>
        <w:spacing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Riski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yönetmek</w:t>
      </w:r>
      <w:r w:rsidRPr="005D5A55">
        <w:rPr>
          <w:spacing w:val="1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için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kullanılacak,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kuruluşa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ait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süreçler,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yöntemler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aletler,</w:t>
      </w:r>
    </w:p>
    <w:p w14:paraId="1DF360BF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60"/>
        </w:tabs>
        <w:spacing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Belgelendirilmiş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süreçler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işlemler,</w:t>
      </w:r>
    </w:p>
    <w:p w14:paraId="70ABB36A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60"/>
        </w:tabs>
        <w:spacing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Bilgi</w:t>
      </w:r>
      <w:r w:rsidRPr="005D5A55">
        <w:rPr>
          <w:spacing w:val="10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ve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bilgi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birikimi,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yönetim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sistemleri,</w:t>
      </w:r>
    </w:p>
    <w:p w14:paraId="05063E6B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60"/>
        </w:tabs>
        <w:spacing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Eğitim</w:t>
      </w:r>
      <w:r w:rsidRPr="005D5A55">
        <w:rPr>
          <w:spacing w:val="3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programları.</w:t>
      </w:r>
    </w:p>
    <w:p w14:paraId="5B9553F4" w14:textId="77777777" w:rsidR="00EB4D42" w:rsidRPr="005D5A55" w:rsidRDefault="00EB4D42" w:rsidP="005D5A55">
      <w:pPr>
        <w:tabs>
          <w:tab w:val="left" w:pos="426"/>
        </w:tabs>
        <w:spacing w:before="9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AC2A39E" w14:textId="77777777" w:rsidR="00EB4D42" w:rsidRPr="005D5A55" w:rsidRDefault="00EB4D42" w:rsidP="005D5A55">
      <w:pPr>
        <w:tabs>
          <w:tab w:val="left" w:pos="426"/>
        </w:tabs>
        <w:spacing w:before="4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80B8E0E" w14:textId="06CCE352" w:rsidR="00EB4D42" w:rsidRPr="005D5A55" w:rsidRDefault="005D5A55" w:rsidP="005D5A55">
      <w:pPr>
        <w:pStyle w:val="GvdeMetni"/>
        <w:numPr>
          <w:ilvl w:val="3"/>
          <w:numId w:val="8"/>
        </w:numPr>
        <w:tabs>
          <w:tab w:val="left" w:pos="426"/>
          <w:tab w:val="left" w:pos="709"/>
        </w:tabs>
        <w:spacing w:before="76" w:line="360" w:lineRule="auto"/>
        <w:ind w:left="0" w:right="182" w:firstLine="0"/>
        <w:jc w:val="both"/>
        <w:rPr>
          <w:sz w:val="24"/>
          <w:szCs w:val="24"/>
          <w:lang w:val="tr-TR"/>
        </w:rPr>
      </w:pPr>
      <w:r>
        <w:rPr>
          <w:b/>
          <w:spacing w:val="-3"/>
          <w:w w:val="105"/>
          <w:sz w:val="24"/>
          <w:szCs w:val="24"/>
          <w:lang w:val="tr-TR"/>
        </w:rPr>
        <w:t xml:space="preserve">   </w:t>
      </w:r>
      <w:r w:rsidR="00681E7B" w:rsidRPr="005D5A55">
        <w:rPr>
          <w:b/>
          <w:spacing w:val="-3"/>
          <w:w w:val="105"/>
          <w:sz w:val="24"/>
          <w:szCs w:val="24"/>
          <w:lang w:val="tr-TR"/>
        </w:rPr>
        <w:t>İ</w:t>
      </w:r>
      <w:r w:rsidR="00681E7B" w:rsidRPr="005D5A55">
        <w:rPr>
          <w:b/>
          <w:spacing w:val="-4"/>
          <w:w w:val="105"/>
          <w:sz w:val="24"/>
          <w:szCs w:val="24"/>
          <w:lang w:val="tr-TR"/>
        </w:rPr>
        <w:t>ç</w:t>
      </w:r>
      <w:r w:rsidR="00681E7B" w:rsidRPr="005D5A55">
        <w:rPr>
          <w:b/>
          <w:spacing w:val="20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b/>
          <w:w w:val="105"/>
          <w:sz w:val="24"/>
          <w:szCs w:val="24"/>
          <w:lang w:val="tr-TR"/>
        </w:rPr>
        <w:t>iletişim</w:t>
      </w:r>
      <w:r w:rsidR="00681E7B" w:rsidRPr="005D5A55">
        <w:rPr>
          <w:b/>
          <w:spacing w:val="17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b/>
          <w:w w:val="105"/>
          <w:sz w:val="24"/>
          <w:szCs w:val="24"/>
          <w:lang w:val="tr-TR"/>
        </w:rPr>
        <w:t>ve</w:t>
      </w:r>
      <w:r w:rsidR="00681E7B" w:rsidRPr="005D5A55">
        <w:rPr>
          <w:b/>
          <w:spacing w:val="24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rap</w:t>
      </w:r>
      <w:r w:rsidR="00681E7B" w:rsidRPr="005D5A55">
        <w:rPr>
          <w:b/>
          <w:spacing w:val="-2"/>
          <w:w w:val="105"/>
          <w:sz w:val="24"/>
          <w:szCs w:val="24"/>
          <w:lang w:val="tr-TR"/>
        </w:rPr>
        <w:t>o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r</w:t>
      </w:r>
      <w:r w:rsidR="00681E7B" w:rsidRPr="005D5A55">
        <w:rPr>
          <w:b/>
          <w:spacing w:val="-2"/>
          <w:w w:val="105"/>
          <w:sz w:val="24"/>
          <w:szCs w:val="24"/>
          <w:lang w:val="tr-TR"/>
        </w:rPr>
        <w:t>l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ama</w:t>
      </w:r>
      <w:r w:rsidR="00681E7B" w:rsidRPr="005D5A55">
        <w:rPr>
          <w:b/>
          <w:spacing w:val="24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m</w:t>
      </w:r>
      <w:r w:rsidR="00681E7B" w:rsidRPr="005D5A55">
        <w:rPr>
          <w:b/>
          <w:spacing w:val="-2"/>
          <w:w w:val="105"/>
          <w:sz w:val="24"/>
          <w:szCs w:val="24"/>
          <w:lang w:val="tr-TR"/>
        </w:rPr>
        <w:t>e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kan</w:t>
      </w:r>
      <w:r w:rsidR="00681E7B" w:rsidRPr="005D5A55">
        <w:rPr>
          <w:b/>
          <w:spacing w:val="-2"/>
          <w:w w:val="105"/>
          <w:sz w:val="24"/>
          <w:szCs w:val="24"/>
          <w:lang w:val="tr-TR"/>
        </w:rPr>
        <w:t>iz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ma</w:t>
      </w:r>
      <w:r w:rsidR="00681E7B" w:rsidRPr="005D5A55">
        <w:rPr>
          <w:b/>
          <w:spacing w:val="-2"/>
          <w:w w:val="105"/>
          <w:sz w:val="24"/>
          <w:szCs w:val="24"/>
          <w:lang w:val="tr-TR"/>
        </w:rPr>
        <w:t>l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ar</w:t>
      </w:r>
      <w:r w:rsidR="00681E7B" w:rsidRPr="005D5A55">
        <w:rPr>
          <w:b/>
          <w:spacing w:val="-2"/>
          <w:w w:val="105"/>
          <w:sz w:val="24"/>
          <w:szCs w:val="24"/>
          <w:lang w:val="tr-TR"/>
        </w:rPr>
        <w:t>ı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n</w:t>
      </w:r>
      <w:r w:rsidR="00681E7B" w:rsidRPr="005D5A55">
        <w:rPr>
          <w:b/>
          <w:spacing w:val="-2"/>
          <w:w w:val="105"/>
          <w:sz w:val="24"/>
          <w:szCs w:val="24"/>
          <w:lang w:val="tr-TR"/>
        </w:rPr>
        <w:t>ı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n</w:t>
      </w:r>
      <w:r w:rsidR="00681E7B" w:rsidRPr="005D5A55">
        <w:rPr>
          <w:b/>
          <w:spacing w:val="25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b/>
          <w:spacing w:val="-2"/>
          <w:w w:val="105"/>
          <w:sz w:val="24"/>
          <w:szCs w:val="24"/>
          <w:lang w:val="tr-TR"/>
        </w:rPr>
        <w:t>ol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u</w:t>
      </w:r>
      <w:r w:rsidR="00681E7B" w:rsidRPr="005D5A55">
        <w:rPr>
          <w:b/>
          <w:spacing w:val="-2"/>
          <w:w w:val="105"/>
          <w:sz w:val="24"/>
          <w:szCs w:val="24"/>
          <w:lang w:val="tr-TR"/>
        </w:rPr>
        <w:t>ş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turu</w:t>
      </w:r>
      <w:r w:rsidR="00681E7B" w:rsidRPr="005D5A55">
        <w:rPr>
          <w:b/>
          <w:spacing w:val="-2"/>
          <w:w w:val="105"/>
          <w:sz w:val="24"/>
          <w:szCs w:val="24"/>
          <w:lang w:val="tr-TR"/>
        </w:rPr>
        <w:t>l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ma</w:t>
      </w:r>
      <w:r w:rsidR="00681E7B" w:rsidRPr="005D5A55">
        <w:rPr>
          <w:b/>
          <w:spacing w:val="-2"/>
          <w:w w:val="105"/>
          <w:sz w:val="24"/>
          <w:szCs w:val="24"/>
          <w:lang w:val="tr-TR"/>
        </w:rPr>
        <w:t>sı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:</w:t>
      </w:r>
      <w:r w:rsidR="00681E7B" w:rsidRPr="005D5A55">
        <w:rPr>
          <w:spacing w:val="25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Kuruluş,</w:t>
      </w:r>
      <w:r w:rsidR="00681E7B" w:rsidRPr="005D5A55">
        <w:rPr>
          <w:spacing w:val="24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risk</w:t>
      </w:r>
      <w:r w:rsidR="00681E7B" w:rsidRPr="005D5A55">
        <w:rPr>
          <w:spacing w:val="25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yükümlülüğü</w:t>
      </w:r>
      <w:r w:rsidR="00681E7B" w:rsidRPr="005D5A55">
        <w:rPr>
          <w:spacing w:val="25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3"/>
          <w:w w:val="105"/>
          <w:sz w:val="24"/>
          <w:szCs w:val="24"/>
          <w:lang w:val="tr-TR"/>
        </w:rPr>
        <w:t>ve</w:t>
      </w:r>
      <w:r w:rsidR="00681E7B" w:rsidRPr="005D5A55">
        <w:rPr>
          <w:spacing w:val="87"/>
          <w:w w:val="102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sahipliğini</w:t>
      </w:r>
      <w:r w:rsidR="00681E7B" w:rsidRPr="005D5A55">
        <w:rPr>
          <w:spacing w:val="26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desteklemek</w:t>
      </w:r>
      <w:r w:rsidR="00681E7B" w:rsidRPr="005D5A55">
        <w:rPr>
          <w:spacing w:val="23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3"/>
          <w:w w:val="105"/>
          <w:sz w:val="24"/>
          <w:szCs w:val="24"/>
          <w:lang w:val="tr-TR"/>
        </w:rPr>
        <w:t>ve</w:t>
      </w:r>
      <w:r w:rsidR="00681E7B" w:rsidRPr="005D5A55">
        <w:rPr>
          <w:spacing w:val="27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cesaretlendirmek</w:t>
      </w:r>
      <w:r w:rsidR="00681E7B" w:rsidRPr="005D5A55">
        <w:rPr>
          <w:spacing w:val="24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için</w:t>
      </w:r>
      <w:r w:rsidR="00681E7B" w:rsidRPr="005D5A55">
        <w:rPr>
          <w:spacing w:val="23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w w:val="105"/>
          <w:sz w:val="24"/>
          <w:szCs w:val="24"/>
          <w:lang w:val="tr-TR"/>
        </w:rPr>
        <w:t>iç</w:t>
      </w:r>
      <w:r w:rsidR="00681E7B" w:rsidRPr="005D5A55">
        <w:rPr>
          <w:spacing w:val="24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iletişim</w:t>
      </w:r>
      <w:r w:rsidR="00681E7B" w:rsidRPr="005D5A55">
        <w:rPr>
          <w:spacing w:val="25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3"/>
          <w:w w:val="105"/>
          <w:sz w:val="24"/>
          <w:szCs w:val="24"/>
          <w:lang w:val="tr-TR"/>
        </w:rPr>
        <w:t>ve</w:t>
      </w:r>
      <w:r w:rsidR="00681E7B" w:rsidRPr="005D5A55">
        <w:rPr>
          <w:spacing w:val="27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raporlama</w:t>
      </w:r>
      <w:r w:rsidR="00681E7B" w:rsidRPr="005D5A55">
        <w:rPr>
          <w:spacing w:val="27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mekanizmalarını</w:t>
      </w:r>
      <w:r w:rsidR="00681E7B" w:rsidRPr="005D5A55">
        <w:rPr>
          <w:spacing w:val="125"/>
          <w:w w:val="101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oluşturmalıdır.</w:t>
      </w:r>
      <w:r w:rsidR="00681E7B" w:rsidRPr="005D5A55">
        <w:rPr>
          <w:spacing w:val="-30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w w:val="105"/>
          <w:sz w:val="24"/>
          <w:szCs w:val="24"/>
          <w:lang w:val="tr-TR"/>
        </w:rPr>
        <w:t>Bu</w:t>
      </w:r>
      <w:r w:rsidR="00681E7B" w:rsidRPr="005D5A55">
        <w:rPr>
          <w:spacing w:val="-30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w w:val="105"/>
          <w:sz w:val="24"/>
          <w:szCs w:val="24"/>
          <w:lang w:val="tr-TR"/>
        </w:rPr>
        <w:t>mekanizmalar</w:t>
      </w:r>
      <w:r w:rsidR="00681E7B" w:rsidRPr="005D5A55">
        <w:rPr>
          <w:spacing w:val="-32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w w:val="105"/>
          <w:sz w:val="24"/>
          <w:szCs w:val="24"/>
          <w:lang w:val="tr-TR"/>
        </w:rPr>
        <w:t>aşağıdakileri</w:t>
      </w:r>
      <w:r w:rsidR="00681E7B" w:rsidRPr="005D5A55">
        <w:rPr>
          <w:spacing w:val="-28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temin</w:t>
      </w:r>
      <w:r w:rsidR="00681E7B" w:rsidRPr="005D5A55">
        <w:rPr>
          <w:spacing w:val="-29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etmelidir:</w:t>
      </w:r>
    </w:p>
    <w:p w14:paraId="2C3D0916" w14:textId="77777777" w:rsidR="005D5A55" w:rsidRPr="005D5A55" w:rsidRDefault="00681E7B" w:rsidP="0051360C">
      <w:pPr>
        <w:pStyle w:val="GvdeMetni"/>
        <w:numPr>
          <w:ilvl w:val="1"/>
          <w:numId w:val="7"/>
        </w:numPr>
        <w:tabs>
          <w:tab w:val="left" w:pos="426"/>
          <w:tab w:val="left" w:pos="733"/>
        </w:tabs>
        <w:spacing w:before="120" w:line="360" w:lineRule="auto"/>
        <w:ind w:left="0" w:right="229" w:firstLine="0"/>
        <w:jc w:val="both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Risk</w:t>
      </w:r>
      <w:r w:rsidRPr="005D5A55">
        <w:rPr>
          <w:spacing w:val="4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</w:t>
      </w:r>
      <w:r w:rsidRPr="005D5A55">
        <w:rPr>
          <w:spacing w:val="4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çerçevesi</w:t>
      </w:r>
      <w:r w:rsidRPr="005D5A55">
        <w:rPr>
          <w:spacing w:val="46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4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herhangi</w:t>
      </w:r>
      <w:r w:rsidRPr="005D5A55">
        <w:rPr>
          <w:spacing w:val="4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bir</w:t>
      </w:r>
      <w:r w:rsidRPr="005D5A55">
        <w:rPr>
          <w:spacing w:val="4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müteakip</w:t>
      </w:r>
      <w:r w:rsidRPr="005D5A55">
        <w:rPr>
          <w:spacing w:val="4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değişikliğin</w:t>
      </w:r>
      <w:r w:rsidRPr="005D5A55">
        <w:rPr>
          <w:spacing w:val="4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kilit</w:t>
      </w:r>
      <w:r w:rsidRPr="005D5A55">
        <w:rPr>
          <w:spacing w:val="4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bileşenlerinin</w:t>
      </w:r>
      <w:r w:rsidRPr="005D5A55">
        <w:rPr>
          <w:spacing w:val="45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uygun</w:t>
      </w:r>
      <w:r w:rsidRPr="005D5A55">
        <w:rPr>
          <w:spacing w:val="4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şekilde</w:t>
      </w:r>
      <w:r w:rsidRPr="005D5A55">
        <w:rPr>
          <w:spacing w:val="103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iletişimini,</w:t>
      </w:r>
    </w:p>
    <w:p w14:paraId="5826FC12" w14:textId="4159C73B" w:rsidR="00EB4D42" w:rsidRPr="005D5A55" w:rsidRDefault="00681E7B" w:rsidP="0051360C">
      <w:pPr>
        <w:pStyle w:val="GvdeMetni"/>
        <w:numPr>
          <w:ilvl w:val="1"/>
          <w:numId w:val="7"/>
        </w:numPr>
        <w:tabs>
          <w:tab w:val="left" w:pos="426"/>
          <w:tab w:val="left" w:pos="733"/>
        </w:tabs>
        <w:spacing w:before="120" w:line="360" w:lineRule="auto"/>
        <w:ind w:left="0" w:right="229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Çerçeve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hakkında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yeterli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iç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raporlama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bulunduğunu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onun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etkinliğini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çıktılarını,</w:t>
      </w:r>
    </w:p>
    <w:p w14:paraId="4D913C8B" w14:textId="77777777" w:rsidR="005D5A55" w:rsidRPr="005D5A55" w:rsidRDefault="00681E7B" w:rsidP="00CD34F7">
      <w:pPr>
        <w:pStyle w:val="GvdeMetni"/>
        <w:numPr>
          <w:ilvl w:val="1"/>
          <w:numId w:val="7"/>
        </w:numPr>
        <w:tabs>
          <w:tab w:val="left" w:pos="426"/>
          <w:tab w:val="left" w:pos="726"/>
        </w:tabs>
        <w:spacing w:before="115" w:line="360" w:lineRule="auto"/>
        <w:ind w:left="0" w:right="229" w:firstLine="0"/>
        <w:jc w:val="both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Risk</w:t>
      </w:r>
      <w:r w:rsidRPr="005D5A55">
        <w:rPr>
          <w:spacing w:val="3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yönetiminin</w:t>
      </w:r>
      <w:r w:rsidRPr="005D5A55">
        <w:rPr>
          <w:spacing w:val="3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uygulanmasından</w:t>
      </w:r>
      <w:r w:rsidRPr="005D5A55">
        <w:rPr>
          <w:spacing w:val="3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ortaya</w:t>
      </w:r>
      <w:r w:rsidRPr="005D5A55">
        <w:rPr>
          <w:spacing w:val="4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çıkan</w:t>
      </w:r>
      <w:r w:rsidRPr="005D5A55">
        <w:rPr>
          <w:spacing w:val="4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ilgili</w:t>
      </w:r>
      <w:r w:rsidRPr="005D5A55">
        <w:rPr>
          <w:spacing w:val="3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bilginin</w:t>
      </w:r>
      <w:r w:rsidRPr="005D5A55">
        <w:rPr>
          <w:spacing w:val="43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uygun</w:t>
      </w:r>
      <w:r w:rsidRPr="005D5A55">
        <w:rPr>
          <w:spacing w:val="4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seviyelerde</w:t>
      </w:r>
      <w:r w:rsidRPr="005D5A55">
        <w:rPr>
          <w:spacing w:val="39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4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zamanlarda</w:t>
      </w:r>
      <w:r w:rsidRPr="005D5A55">
        <w:rPr>
          <w:spacing w:val="99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mevcut</w:t>
      </w:r>
      <w:r w:rsidRPr="005D5A55">
        <w:rPr>
          <w:spacing w:val="3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olduğunu,</w:t>
      </w:r>
    </w:p>
    <w:p w14:paraId="418BD2A3" w14:textId="38526FA1" w:rsidR="00EB4D42" w:rsidRPr="005D5A55" w:rsidRDefault="00681E7B" w:rsidP="00CD34F7">
      <w:pPr>
        <w:pStyle w:val="GvdeMetni"/>
        <w:numPr>
          <w:ilvl w:val="1"/>
          <w:numId w:val="7"/>
        </w:numPr>
        <w:tabs>
          <w:tab w:val="left" w:pos="426"/>
          <w:tab w:val="left" w:pos="726"/>
        </w:tabs>
        <w:spacing w:before="115" w:line="360" w:lineRule="auto"/>
        <w:ind w:left="0" w:right="229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İç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paydaşlarla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istişare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için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süreçlerini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bulunduğunu.</w:t>
      </w:r>
    </w:p>
    <w:p w14:paraId="2C1C88E3" w14:textId="77777777" w:rsidR="00EB4D42" w:rsidRPr="005D5A55" w:rsidRDefault="00EB4D42" w:rsidP="005D5A55">
      <w:pPr>
        <w:tabs>
          <w:tab w:val="left" w:pos="426"/>
        </w:tabs>
        <w:spacing w:before="7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5DBC45DA" w14:textId="77777777" w:rsidR="00EB4D42" w:rsidRPr="005D5A55" w:rsidRDefault="00681E7B" w:rsidP="005D5A55">
      <w:pPr>
        <w:pStyle w:val="GvdeMetni"/>
        <w:numPr>
          <w:ilvl w:val="3"/>
          <w:numId w:val="8"/>
        </w:numPr>
        <w:tabs>
          <w:tab w:val="left" w:pos="426"/>
        </w:tabs>
        <w:spacing w:line="360" w:lineRule="auto"/>
        <w:ind w:left="0" w:right="229" w:firstLine="0"/>
        <w:rPr>
          <w:sz w:val="24"/>
          <w:szCs w:val="24"/>
          <w:lang w:val="tr-TR"/>
        </w:rPr>
      </w:pPr>
      <w:r w:rsidRPr="005D5A55">
        <w:rPr>
          <w:b/>
          <w:spacing w:val="-2"/>
          <w:w w:val="105"/>
          <w:sz w:val="24"/>
          <w:szCs w:val="24"/>
          <w:lang w:val="tr-TR"/>
        </w:rPr>
        <w:t>Dış</w:t>
      </w:r>
      <w:r w:rsidRPr="005D5A55">
        <w:rPr>
          <w:b/>
          <w:spacing w:val="27"/>
          <w:w w:val="105"/>
          <w:sz w:val="24"/>
          <w:szCs w:val="24"/>
          <w:lang w:val="tr-TR"/>
        </w:rPr>
        <w:t xml:space="preserve"> </w:t>
      </w:r>
      <w:r w:rsidRPr="005D5A55">
        <w:rPr>
          <w:b/>
          <w:spacing w:val="-2"/>
          <w:w w:val="105"/>
          <w:sz w:val="24"/>
          <w:szCs w:val="24"/>
          <w:lang w:val="tr-TR"/>
        </w:rPr>
        <w:t>ile</w:t>
      </w:r>
      <w:r w:rsidRPr="005D5A55">
        <w:rPr>
          <w:b/>
          <w:spacing w:val="-1"/>
          <w:w w:val="105"/>
          <w:sz w:val="24"/>
          <w:szCs w:val="24"/>
          <w:lang w:val="tr-TR"/>
        </w:rPr>
        <w:t>t</w:t>
      </w:r>
      <w:r w:rsidRPr="005D5A55">
        <w:rPr>
          <w:b/>
          <w:spacing w:val="-2"/>
          <w:w w:val="105"/>
          <w:sz w:val="24"/>
          <w:szCs w:val="24"/>
          <w:lang w:val="tr-TR"/>
        </w:rPr>
        <w:t>işi</w:t>
      </w:r>
      <w:r w:rsidRPr="005D5A55">
        <w:rPr>
          <w:b/>
          <w:spacing w:val="-1"/>
          <w:w w:val="105"/>
          <w:sz w:val="24"/>
          <w:szCs w:val="24"/>
          <w:lang w:val="tr-TR"/>
        </w:rPr>
        <w:t>m</w:t>
      </w:r>
      <w:r w:rsidRPr="005D5A55">
        <w:rPr>
          <w:b/>
          <w:spacing w:val="22"/>
          <w:w w:val="105"/>
          <w:sz w:val="24"/>
          <w:szCs w:val="24"/>
          <w:lang w:val="tr-TR"/>
        </w:rPr>
        <w:t xml:space="preserve"> </w:t>
      </w:r>
      <w:r w:rsidRPr="005D5A55">
        <w:rPr>
          <w:b/>
          <w:w w:val="105"/>
          <w:sz w:val="24"/>
          <w:szCs w:val="24"/>
          <w:lang w:val="tr-TR"/>
        </w:rPr>
        <w:t>ve</w:t>
      </w:r>
      <w:r w:rsidRPr="005D5A55">
        <w:rPr>
          <w:b/>
          <w:spacing w:val="29"/>
          <w:w w:val="105"/>
          <w:sz w:val="24"/>
          <w:szCs w:val="24"/>
          <w:lang w:val="tr-TR"/>
        </w:rPr>
        <w:t xml:space="preserve"> </w:t>
      </w:r>
      <w:r w:rsidRPr="005D5A55">
        <w:rPr>
          <w:b/>
          <w:spacing w:val="-1"/>
          <w:w w:val="105"/>
          <w:sz w:val="24"/>
          <w:szCs w:val="24"/>
          <w:lang w:val="tr-TR"/>
        </w:rPr>
        <w:t>rap</w:t>
      </w:r>
      <w:r w:rsidRPr="005D5A55">
        <w:rPr>
          <w:b/>
          <w:spacing w:val="-2"/>
          <w:w w:val="105"/>
          <w:sz w:val="24"/>
          <w:szCs w:val="24"/>
          <w:lang w:val="tr-TR"/>
        </w:rPr>
        <w:t>o</w:t>
      </w:r>
      <w:r w:rsidRPr="005D5A55">
        <w:rPr>
          <w:b/>
          <w:spacing w:val="-1"/>
          <w:w w:val="105"/>
          <w:sz w:val="24"/>
          <w:szCs w:val="24"/>
          <w:lang w:val="tr-TR"/>
        </w:rPr>
        <w:t>r</w:t>
      </w:r>
      <w:r w:rsidRPr="005D5A55">
        <w:rPr>
          <w:b/>
          <w:spacing w:val="-2"/>
          <w:w w:val="105"/>
          <w:sz w:val="24"/>
          <w:szCs w:val="24"/>
          <w:lang w:val="tr-TR"/>
        </w:rPr>
        <w:t>l</w:t>
      </w:r>
      <w:r w:rsidRPr="005D5A55">
        <w:rPr>
          <w:b/>
          <w:spacing w:val="-1"/>
          <w:w w:val="105"/>
          <w:sz w:val="24"/>
          <w:szCs w:val="24"/>
          <w:lang w:val="tr-TR"/>
        </w:rPr>
        <w:t>ama</w:t>
      </w:r>
      <w:r w:rsidRPr="005D5A55">
        <w:rPr>
          <w:b/>
          <w:spacing w:val="31"/>
          <w:w w:val="105"/>
          <w:sz w:val="24"/>
          <w:szCs w:val="24"/>
          <w:lang w:val="tr-TR"/>
        </w:rPr>
        <w:t xml:space="preserve"> </w:t>
      </w:r>
      <w:r w:rsidRPr="005D5A55">
        <w:rPr>
          <w:b/>
          <w:spacing w:val="-1"/>
          <w:w w:val="105"/>
          <w:sz w:val="24"/>
          <w:szCs w:val="24"/>
          <w:lang w:val="tr-TR"/>
        </w:rPr>
        <w:t>m</w:t>
      </w:r>
      <w:r w:rsidRPr="005D5A55">
        <w:rPr>
          <w:b/>
          <w:spacing w:val="-2"/>
          <w:w w:val="105"/>
          <w:sz w:val="24"/>
          <w:szCs w:val="24"/>
          <w:lang w:val="tr-TR"/>
        </w:rPr>
        <w:t>e</w:t>
      </w:r>
      <w:r w:rsidRPr="005D5A55">
        <w:rPr>
          <w:b/>
          <w:spacing w:val="-1"/>
          <w:w w:val="105"/>
          <w:sz w:val="24"/>
          <w:szCs w:val="24"/>
          <w:lang w:val="tr-TR"/>
        </w:rPr>
        <w:t>kan</w:t>
      </w:r>
      <w:r w:rsidRPr="005D5A55">
        <w:rPr>
          <w:b/>
          <w:spacing w:val="-2"/>
          <w:w w:val="105"/>
          <w:sz w:val="24"/>
          <w:szCs w:val="24"/>
          <w:lang w:val="tr-TR"/>
        </w:rPr>
        <w:t>iz</w:t>
      </w:r>
      <w:r w:rsidRPr="005D5A55">
        <w:rPr>
          <w:b/>
          <w:spacing w:val="-1"/>
          <w:w w:val="105"/>
          <w:sz w:val="24"/>
          <w:szCs w:val="24"/>
          <w:lang w:val="tr-TR"/>
        </w:rPr>
        <w:t>ma</w:t>
      </w:r>
      <w:r w:rsidRPr="005D5A55">
        <w:rPr>
          <w:b/>
          <w:spacing w:val="-2"/>
          <w:w w:val="105"/>
          <w:sz w:val="24"/>
          <w:szCs w:val="24"/>
          <w:lang w:val="tr-TR"/>
        </w:rPr>
        <w:t>l</w:t>
      </w:r>
      <w:r w:rsidRPr="005D5A55">
        <w:rPr>
          <w:b/>
          <w:spacing w:val="-1"/>
          <w:w w:val="105"/>
          <w:sz w:val="24"/>
          <w:szCs w:val="24"/>
          <w:lang w:val="tr-TR"/>
        </w:rPr>
        <w:t>ar</w:t>
      </w:r>
      <w:r w:rsidRPr="005D5A55">
        <w:rPr>
          <w:b/>
          <w:spacing w:val="-2"/>
          <w:w w:val="105"/>
          <w:sz w:val="24"/>
          <w:szCs w:val="24"/>
          <w:lang w:val="tr-TR"/>
        </w:rPr>
        <w:t>ı</w:t>
      </w:r>
      <w:r w:rsidRPr="005D5A55">
        <w:rPr>
          <w:b/>
          <w:spacing w:val="-1"/>
          <w:w w:val="105"/>
          <w:sz w:val="24"/>
          <w:szCs w:val="24"/>
          <w:lang w:val="tr-TR"/>
        </w:rPr>
        <w:t>n</w:t>
      </w:r>
      <w:r w:rsidRPr="005D5A55">
        <w:rPr>
          <w:b/>
          <w:spacing w:val="-2"/>
          <w:w w:val="105"/>
          <w:sz w:val="24"/>
          <w:szCs w:val="24"/>
          <w:lang w:val="tr-TR"/>
        </w:rPr>
        <w:t>ı</w:t>
      </w:r>
      <w:r w:rsidRPr="005D5A55">
        <w:rPr>
          <w:b/>
          <w:spacing w:val="-1"/>
          <w:w w:val="105"/>
          <w:sz w:val="24"/>
          <w:szCs w:val="24"/>
          <w:lang w:val="tr-TR"/>
        </w:rPr>
        <w:t>n</w:t>
      </w:r>
      <w:r w:rsidRPr="005D5A55">
        <w:rPr>
          <w:b/>
          <w:spacing w:val="28"/>
          <w:w w:val="105"/>
          <w:sz w:val="24"/>
          <w:szCs w:val="24"/>
          <w:lang w:val="tr-TR"/>
        </w:rPr>
        <w:t xml:space="preserve"> </w:t>
      </w:r>
      <w:r w:rsidRPr="005D5A55">
        <w:rPr>
          <w:b/>
          <w:spacing w:val="-2"/>
          <w:w w:val="105"/>
          <w:sz w:val="24"/>
          <w:szCs w:val="24"/>
          <w:lang w:val="tr-TR"/>
        </w:rPr>
        <w:t>ol</w:t>
      </w:r>
      <w:r w:rsidRPr="005D5A55">
        <w:rPr>
          <w:b/>
          <w:spacing w:val="-1"/>
          <w:w w:val="105"/>
          <w:sz w:val="24"/>
          <w:szCs w:val="24"/>
          <w:lang w:val="tr-TR"/>
        </w:rPr>
        <w:t>u</w:t>
      </w:r>
      <w:r w:rsidRPr="005D5A55">
        <w:rPr>
          <w:b/>
          <w:spacing w:val="-2"/>
          <w:w w:val="105"/>
          <w:sz w:val="24"/>
          <w:szCs w:val="24"/>
          <w:lang w:val="tr-TR"/>
        </w:rPr>
        <w:t>ş</w:t>
      </w:r>
      <w:r w:rsidRPr="005D5A55">
        <w:rPr>
          <w:b/>
          <w:spacing w:val="-1"/>
          <w:w w:val="105"/>
          <w:sz w:val="24"/>
          <w:szCs w:val="24"/>
          <w:lang w:val="tr-TR"/>
        </w:rPr>
        <w:t>turu</w:t>
      </w:r>
      <w:r w:rsidRPr="005D5A55">
        <w:rPr>
          <w:b/>
          <w:spacing w:val="-2"/>
          <w:w w:val="105"/>
          <w:sz w:val="24"/>
          <w:szCs w:val="24"/>
          <w:lang w:val="tr-TR"/>
        </w:rPr>
        <w:t>l</w:t>
      </w:r>
      <w:r w:rsidRPr="005D5A55">
        <w:rPr>
          <w:b/>
          <w:spacing w:val="-1"/>
          <w:w w:val="105"/>
          <w:sz w:val="24"/>
          <w:szCs w:val="24"/>
          <w:lang w:val="tr-TR"/>
        </w:rPr>
        <w:t>ma</w:t>
      </w:r>
      <w:r w:rsidRPr="005D5A55">
        <w:rPr>
          <w:b/>
          <w:spacing w:val="-2"/>
          <w:w w:val="105"/>
          <w:sz w:val="24"/>
          <w:szCs w:val="24"/>
          <w:lang w:val="tr-TR"/>
        </w:rPr>
        <w:t>sı</w:t>
      </w:r>
      <w:r w:rsidRPr="005D5A55">
        <w:rPr>
          <w:b/>
          <w:spacing w:val="-1"/>
          <w:w w:val="105"/>
          <w:sz w:val="24"/>
          <w:szCs w:val="24"/>
          <w:lang w:val="tr-TR"/>
        </w:rPr>
        <w:t>:</w:t>
      </w:r>
      <w:r w:rsidRPr="005D5A55">
        <w:rPr>
          <w:spacing w:val="34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Kuruluşumuz,</w:t>
      </w:r>
      <w:r w:rsidRPr="005D5A55">
        <w:rPr>
          <w:spacing w:val="31"/>
          <w:w w:val="105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dış</w:t>
      </w:r>
      <w:r w:rsidRPr="005D5A55">
        <w:rPr>
          <w:spacing w:val="28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paydaşlar</w:t>
      </w:r>
      <w:r w:rsidRPr="005D5A55">
        <w:rPr>
          <w:spacing w:val="103"/>
          <w:w w:val="102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ile</w:t>
      </w:r>
      <w:r w:rsidRPr="005D5A55">
        <w:rPr>
          <w:spacing w:val="-34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nasıl</w:t>
      </w:r>
      <w:r w:rsidRPr="005D5A55">
        <w:rPr>
          <w:spacing w:val="-34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iletişimde</w:t>
      </w:r>
      <w:r w:rsidRPr="005D5A55">
        <w:rPr>
          <w:spacing w:val="-33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bulunacağına</w:t>
      </w:r>
      <w:r w:rsidRPr="005D5A55">
        <w:rPr>
          <w:spacing w:val="-34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belirlemiştir.</w:t>
      </w:r>
      <w:r w:rsidRPr="005D5A55">
        <w:rPr>
          <w:spacing w:val="-33"/>
          <w:w w:val="105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Belirlenen</w:t>
      </w:r>
      <w:r w:rsidRPr="005D5A55">
        <w:rPr>
          <w:spacing w:val="-35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iletişim</w:t>
      </w:r>
      <w:r w:rsidRPr="005D5A55">
        <w:rPr>
          <w:spacing w:val="-34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aşağıdaki</w:t>
      </w:r>
      <w:r w:rsidRPr="005D5A55">
        <w:rPr>
          <w:spacing w:val="-35"/>
          <w:w w:val="105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maddeleri</w:t>
      </w:r>
      <w:r w:rsidRPr="005D5A55">
        <w:rPr>
          <w:spacing w:val="-34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kapsamaktadır.</w:t>
      </w:r>
    </w:p>
    <w:p w14:paraId="1AD0B0C9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04"/>
        </w:tabs>
        <w:spacing w:before="120"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Uygun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dış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paydaşlarla</w:t>
      </w:r>
      <w:r w:rsidRPr="005D5A55">
        <w:rPr>
          <w:spacing w:val="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teması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etkili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bir</w:t>
      </w:r>
      <w:r w:rsidRPr="005D5A55">
        <w:rPr>
          <w:spacing w:val="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bilgi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değişiminin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teminini,</w:t>
      </w:r>
    </w:p>
    <w:p w14:paraId="4847A9E8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04"/>
        </w:tabs>
        <w:spacing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Yasal,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mevzuata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ilişkin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idari</w:t>
      </w:r>
      <w:r w:rsidRPr="005D5A55">
        <w:rPr>
          <w:spacing w:val="1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ihtiyaçlarla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uyumlu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dış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raporlamayı,</w:t>
      </w:r>
    </w:p>
    <w:p w14:paraId="4CE8C1C7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04"/>
        </w:tabs>
        <w:spacing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İletişim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istişare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hakkında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geri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besleme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raporlama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sağlamayı,</w:t>
      </w:r>
    </w:p>
    <w:p w14:paraId="06B604A8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04"/>
        </w:tabs>
        <w:spacing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Kuruluş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içinde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güven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oluşturmak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için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iletişimi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kullanmayı,</w:t>
      </w:r>
    </w:p>
    <w:p w14:paraId="384D98EB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04"/>
        </w:tabs>
        <w:spacing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Bir</w:t>
      </w:r>
      <w:r w:rsidRPr="005D5A55">
        <w:rPr>
          <w:spacing w:val="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kriz</w:t>
      </w:r>
      <w:r w:rsidRPr="005D5A55">
        <w:rPr>
          <w:spacing w:val="11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ya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da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ihtiyat</w:t>
      </w:r>
      <w:r w:rsidRPr="005D5A55">
        <w:rPr>
          <w:spacing w:val="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olayında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paydaşlarla</w:t>
      </w:r>
      <w:r w:rsidRPr="005D5A55">
        <w:rPr>
          <w:spacing w:val="1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iletişimi.</w:t>
      </w:r>
    </w:p>
    <w:p w14:paraId="02300592" w14:textId="77777777" w:rsidR="00EB4D42" w:rsidRPr="005D5A55" w:rsidRDefault="00681E7B" w:rsidP="005D5A55">
      <w:pPr>
        <w:pStyle w:val="GvdeMetni"/>
        <w:tabs>
          <w:tab w:val="left" w:pos="426"/>
        </w:tabs>
        <w:spacing w:line="360" w:lineRule="auto"/>
        <w:ind w:left="0" w:right="229"/>
        <w:rPr>
          <w:spacing w:val="-1"/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Bu</w:t>
      </w:r>
      <w:r w:rsidRPr="005D5A55">
        <w:rPr>
          <w:spacing w:val="3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mekanizmalar,</w:t>
      </w:r>
      <w:r w:rsidRPr="005D5A55">
        <w:rPr>
          <w:spacing w:val="4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uygun</w:t>
      </w:r>
      <w:r w:rsidRPr="005D5A55">
        <w:rPr>
          <w:spacing w:val="4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olduğu</w:t>
      </w:r>
      <w:r w:rsidRPr="005D5A55">
        <w:rPr>
          <w:spacing w:val="3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yerlerde,</w:t>
      </w:r>
      <w:r w:rsidRPr="005D5A55">
        <w:rPr>
          <w:spacing w:val="3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çeşitli</w:t>
      </w:r>
      <w:r w:rsidRPr="005D5A55">
        <w:rPr>
          <w:spacing w:val="3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kaynaklardan</w:t>
      </w:r>
      <w:r w:rsidRPr="005D5A55">
        <w:rPr>
          <w:spacing w:val="3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3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bilgisini</w:t>
      </w:r>
      <w:r w:rsidRPr="005D5A55">
        <w:rPr>
          <w:spacing w:val="4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sağlamlaştırmak</w:t>
      </w:r>
      <w:r w:rsidRPr="005D5A55">
        <w:rPr>
          <w:spacing w:val="3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lastRenderedPageBreak/>
        <w:t>için</w:t>
      </w:r>
      <w:r w:rsidRPr="005D5A55">
        <w:rPr>
          <w:spacing w:val="111"/>
          <w:w w:val="10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süreçleri</w:t>
      </w:r>
      <w:r w:rsidRPr="005D5A55">
        <w:rPr>
          <w:spacing w:val="3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içermektedir.</w:t>
      </w:r>
    </w:p>
    <w:p w14:paraId="075271F5" w14:textId="77777777" w:rsidR="00EB4D42" w:rsidRPr="005D5A55" w:rsidRDefault="00681E7B" w:rsidP="005D5A55">
      <w:pPr>
        <w:pStyle w:val="GvdeMetni"/>
        <w:numPr>
          <w:ilvl w:val="1"/>
          <w:numId w:val="6"/>
        </w:numPr>
        <w:tabs>
          <w:tab w:val="left" w:pos="426"/>
          <w:tab w:val="left" w:pos="911"/>
        </w:tabs>
        <w:spacing w:before="117" w:line="360" w:lineRule="auto"/>
        <w:ind w:left="0" w:firstLine="0"/>
        <w:jc w:val="both"/>
        <w:rPr>
          <w:rFonts w:cs="Times New Roman"/>
          <w:b/>
          <w:sz w:val="24"/>
          <w:szCs w:val="24"/>
          <w:lang w:val="tr-TR"/>
        </w:rPr>
      </w:pPr>
      <w:r w:rsidRPr="005D5A55">
        <w:rPr>
          <w:b/>
          <w:w w:val="110"/>
          <w:sz w:val="24"/>
          <w:szCs w:val="24"/>
          <w:lang w:val="tr-TR"/>
        </w:rPr>
        <w:t>Risk</w:t>
      </w:r>
      <w:r w:rsidRPr="005D5A55">
        <w:rPr>
          <w:b/>
          <w:spacing w:val="-26"/>
          <w:w w:val="110"/>
          <w:sz w:val="24"/>
          <w:szCs w:val="24"/>
          <w:lang w:val="tr-TR"/>
        </w:rPr>
        <w:t xml:space="preserve"> </w:t>
      </w:r>
      <w:r w:rsidRPr="005D5A55">
        <w:rPr>
          <w:b/>
          <w:spacing w:val="-2"/>
          <w:w w:val="110"/>
          <w:sz w:val="24"/>
          <w:szCs w:val="24"/>
          <w:lang w:val="tr-TR"/>
        </w:rPr>
        <w:t>yö</w:t>
      </w:r>
      <w:r w:rsidRPr="005D5A55">
        <w:rPr>
          <w:b/>
          <w:spacing w:val="-1"/>
          <w:w w:val="110"/>
          <w:sz w:val="24"/>
          <w:szCs w:val="24"/>
          <w:lang w:val="tr-TR"/>
        </w:rPr>
        <w:t>n</w:t>
      </w:r>
      <w:r w:rsidRPr="005D5A55">
        <w:rPr>
          <w:b/>
          <w:spacing w:val="-2"/>
          <w:w w:val="110"/>
          <w:sz w:val="24"/>
          <w:szCs w:val="24"/>
          <w:lang w:val="tr-TR"/>
        </w:rPr>
        <w:t>e</w:t>
      </w:r>
      <w:r w:rsidRPr="005D5A55">
        <w:rPr>
          <w:b/>
          <w:spacing w:val="-1"/>
          <w:w w:val="110"/>
          <w:sz w:val="24"/>
          <w:szCs w:val="24"/>
          <w:lang w:val="tr-TR"/>
        </w:rPr>
        <w:t>t</w:t>
      </w:r>
      <w:r w:rsidRPr="005D5A55">
        <w:rPr>
          <w:b/>
          <w:spacing w:val="-2"/>
          <w:w w:val="110"/>
          <w:sz w:val="24"/>
          <w:szCs w:val="24"/>
          <w:lang w:val="tr-TR"/>
        </w:rPr>
        <w:t>i</w:t>
      </w:r>
      <w:r w:rsidRPr="005D5A55">
        <w:rPr>
          <w:b/>
          <w:spacing w:val="-1"/>
          <w:w w:val="110"/>
          <w:sz w:val="24"/>
          <w:szCs w:val="24"/>
          <w:lang w:val="tr-TR"/>
        </w:rPr>
        <w:t>m</w:t>
      </w:r>
      <w:r w:rsidRPr="005D5A55">
        <w:rPr>
          <w:b/>
          <w:spacing w:val="-2"/>
          <w:w w:val="110"/>
          <w:sz w:val="24"/>
          <w:szCs w:val="24"/>
          <w:lang w:val="tr-TR"/>
        </w:rPr>
        <w:t>i</w:t>
      </w:r>
      <w:r w:rsidRPr="005D5A55">
        <w:rPr>
          <w:b/>
          <w:spacing w:val="-1"/>
          <w:w w:val="110"/>
          <w:sz w:val="24"/>
          <w:szCs w:val="24"/>
          <w:lang w:val="tr-TR"/>
        </w:rPr>
        <w:t>n</w:t>
      </w:r>
      <w:r w:rsidRPr="005D5A55">
        <w:rPr>
          <w:b/>
          <w:spacing w:val="-2"/>
          <w:w w:val="110"/>
          <w:sz w:val="24"/>
          <w:szCs w:val="24"/>
          <w:lang w:val="tr-TR"/>
        </w:rPr>
        <w:t>i</w:t>
      </w:r>
      <w:r w:rsidRPr="005D5A55">
        <w:rPr>
          <w:b/>
          <w:spacing w:val="-1"/>
          <w:w w:val="110"/>
          <w:sz w:val="24"/>
          <w:szCs w:val="24"/>
          <w:lang w:val="tr-TR"/>
        </w:rPr>
        <w:t>n</w:t>
      </w:r>
      <w:r w:rsidRPr="005D5A55">
        <w:rPr>
          <w:b/>
          <w:spacing w:val="-25"/>
          <w:w w:val="110"/>
          <w:sz w:val="24"/>
          <w:szCs w:val="24"/>
          <w:lang w:val="tr-TR"/>
        </w:rPr>
        <w:t xml:space="preserve"> </w:t>
      </w:r>
      <w:r w:rsidRPr="005D5A55">
        <w:rPr>
          <w:b/>
          <w:spacing w:val="-1"/>
          <w:w w:val="110"/>
          <w:sz w:val="24"/>
          <w:szCs w:val="24"/>
          <w:lang w:val="tr-TR"/>
        </w:rPr>
        <w:t>G</w:t>
      </w:r>
      <w:r w:rsidRPr="005D5A55">
        <w:rPr>
          <w:b/>
          <w:spacing w:val="-2"/>
          <w:w w:val="110"/>
          <w:sz w:val="24"/>
          <w:szCs w:val="24"/>
          <w:lang w:val="tr-TR"/>
        </w:rPr>
        <w:t>e</w:t>
      </w:r>
      <w:r w:rsidRPr="005D5A55">
        <w:rPr>
          <w:b/>
          <w:spacing w:val="-1"/>
          <w:w w:val="110"/>
          <w:sz w:val="24"/>
          <w:szCs w:val="24"/>
          <w:lang w:val="tr-TR"/>
        </w:rPr>
        <w:t>r</w:t>
      </w:r>
      <w:r w:rsidRPr="005D5A55">
        <w:rPr>
          <w:b/>
          <w:spacing w:val="-2"/>
          <w:w w:val="110"/>
          <w:sz w:val="24"/>
          <w:szCs w:val="24"/>
          <w:lang w:val="tr-TR"/>
        </w:rPr>
        <w:t>çe</w:t>
      </w:r>
      <w:r w:rsidRPr="005D5A55">
        <w:rPr>
          <w:b/>
          <w:spacing w:val="-1"/>
          <w:w w:val="110"/>
          <w:sz w:val="24"/>
          <w:szCs w:val="24"/>
          <w:lang w:val="tr-TR"/>
        </w:rPr>
        <w:t>k</w:t>
      </w:r>
      <w:r w:rsidRPr="005D5A55">
        <w:rPr>
          <w:b/>
          <w:spacing w:val="-2"/>
          <w:w w:val="110"/>
          <w:sz w:val="24"/>
          <w:szCs w:val="24"/>
          <w:lang w:val="tr-TR"/>
        </w:rPr>
        <w:t>leş</w:t>
      </w:r>
      <w:r w:rsidRPr="005D5A55">
        <w:rPr>
          <w:b/>
          <w:spacing w:val="-1"/>
          <w:w w:val="110"/>
          <w:sz w:val="24"/>
          <w:szCs w:val="24"/>
          <w:lang w:val="tr-TR"/>
        </w:rPr>
        <w:t>t</w:t>
      </w:r>
      <w:r w:rsidRPr="005D5A55">
        <w:rPr>
          <w:b/>
          <w:spacing w:val="-2"/>
          <w:w w:val="110"/>
          <w:sz w:val="24"/>
          <w:szCs w:val="24"/>
          <w:lang w:val="tr-TR"/>
        </w:rPr>
        <w:t>i</w:t>
      </w:r>
      <w:r w:rsidRPr="005D5A55">
        <w:rPr>
          <w:b/>
          <w:spacing w:val="-1"/>
          <w:w w:val="110"/>
          <w:sz w:val="24"/>
          <w:szCs w:val="24"/>
          <w:lang w:val="tr-TR"/>
        </w:rPr>
        <w:t>r</w:t>
      </w:r>
      <w:r w:rsidRPr="005D5A55">
        <w:rPr>
          <w:b/>
          <w:spacing w:val="-2"/>
          <w:w w:val="110"/>
          <w:sz w:val="24"/>
          <w:szCs w:val="24"/>
          <w:lang w:val="tr-TR"/>
        </w:rPr>
        <w:t>il</w:t>
      </w:r>
      <w:r w:rsidRPr="005D5A55">
        <w:rPr>
          <w:b/>
          <w:spacing w:val="-1"/>
          <w:w w:val="110"/>
          <w:sz w:val="24"/>
          <w:szCs w:val="24"/>
          <w:lang w:val="tr-TR"/>
        </w:rPr>
        <w:t>m</w:t>
      </w:r>
      <w:r w:rsidRPr="005D5A55">
        <w:rPr>
          <w:b/>
          <w:spacing w:val="-2"/>
          <w:w w:val="110"/>
          <w:sz w:val="24"/>
          <w:szCs w:val="24"/>
          <w:lang w:val="tr-TR"/>
        </w:rPr>
        <w:t>esi</w:t>
      </w:r>
      <w:r w:rsidRPr="005D5A55">
        <w:rPr>
          <w:b/>
          <w:spacing w:val="-1"/>
          <w:w w:val="110"/>
          <w:sz w:val="24"/>
          <w:szCs w:val="24"/>
          <w:lang w:val="tr-TR"/>
        </w:rPr>
        <w:t>:</w:t>
      </w:r>
    </w:p>
    <w:p w14:paraId="00EA752A" w14:textId="77777777" w:rsidR="00EB4D42" w:rsidRPr="005D5A55" w:rsidRDefault="00EB4D42" w:rsidP="005D5A55">
      <w:pPr>
        <w:tabs>
          <w:tab w:val="left" w:pos="426"/>
        </w:tabs>
        <w:spacing w:before="1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</w:p>
    <w:p w14:paraId="5CD27526" w14:textId="47AA3AB6" w:rsidR="00056FD2" w:rsidRPr="005D5A55" w:rsidRDefault="00A61F63" w:rsidP="00CD3C5F">
      <w:pPr>
        <w:pStyle w:val="GvdeMetni"/>
        <w:numPr>
          <w:ilvl w:val="2"/>
          <w:numId w:val="6"/>
        </w:numPr>
        <w:tabs>
          <w:tab w:val="left" w:pos="426"/>
          <w:tab w:val="left" w:pos="709"/>
        </w:tabs>
        <w:spacing w:line="360" w:lineRule="auto"/>
        <w:ind w:left="910" w:right="229" w:firstLine="0"/>
        <w:rPr>
          <w:sz w:val="24"/>
          <w:szCs w:val="24"/>
          <w:lang w:val="tr-TR"/>
        </w:rPr>
      </w:pPr>
      <w:r w:rsidRPr="005D5A55">
        <w:rPr>
          <w:b/>
          <w:spacing w:val="-1"/>
          <w:w w:val="105"/>
          <w:sz w:val="24"/>
          <w:szCs w:val="24"/>
          <w:lang w:val="tr-TR"/>
        </w:rPr>
        <w:t>R</w:t>
      </w:r>
      <w:r w:rsidRPr="005D5A55">
        <w:rPr>
          <w:b/>
          <w:spacing w:val="-2"/>
          <w:w w:val="105"/>
          <w:sz w:val="24"/>
          <w:szCs w:val="24"/>
          <w:lang w:val="tr-TR"/>
        </w:rPr>
        <w:t>is</w:t>
      </w:r>
      <w:r w:rsidRPr="005D5A55">
        <w:rPr>
          <w:b/>
          <w:spacing w:val="-1"/>
          <w:w w:val="105"/>
          <w:sz w:val="24"/>
          <w:szCs w:val="24"/>
          <w:lang w:val="tr-TR"/>
        </w:rPr>
        <w:t>k</w:t>
      </w:r>
      <w:r w:rsidRPr="005D5A55">
        <w:rPr>
          <w:b/>
          <w:spacing w:val="-2"/>
          <w:w w:val="105"/>
          <w:sz w:val="24"/>
          <w:szCs w:val="24"/>
          <w:lang w:val="tr-TR"/>
        </w:rPr>
        <w:t>i</w:t>
      </w:r>
      <w:r w:rsidRPr="005D5A55">
        <w:rPr>
          <w:b/>
          <w:w w:val="105"/>
          <w:sz w:val="24"/>
          <w:szCs w:val="24"/>
          <w:lang w:val="tr-TR"/>
        </w:rPr>
        <w:t xml:space="preserve"> </w:t>
      </w:r>
      <w:r w:rsidR="006154D5" w:rsidRPr="005D5A55">
        <w:rPr>
          <w:b/>
          <w:spacing w:val="11"/>
          <w:w w:val="105"/>
          <w:sz w:val="24"/>
          <w:szCs w:val="24"/>
          <w:lang w:val="tr-TR"/>
        </w:rPr>
        <w:t>yönetme</w:t>
      </w:r>
      <w:r w:rsidR="006154D5" w:rsidRPr="005D5A55">
        <w:rPr>
          <w:b/>
          <w:w w:val="105"/>
          <w:sz w:val="24"/>
          <w:szCs w:val="24"/>
          <w:lang w:val="tr-TR"/>
        </w:rPr>
        <w:t xml:space="preserve"> </w:t>
      </w:r>
      <w:r w:rsidR="006154D5" w:rsidRPr="005D5A55">
        <w:rPr>
          <w:b/>
          <w:spacing w:val="9"/>
          <w:w w:val="105"/>
          <w:sz w:val="24"/>
          <w:szCs w:val="24"/>
          <w:lang w:val="tr-TR"/>
        </w:rPr>
        <w:t>ile</w:t>
      </w:r>
      <w:r w:rsidR="00681E7B" w:rsidRPr="005D5A55">
        <w:rPr>
          <w:b/>
          <w:w w:val="105"/>
          <w:sz w:val="24"/>
          <w:szCs w:val="24"/>
          <w:lang w:val="tr-TR"/>
        </w:rPr>
        <w:t xml:space="preserve"> ilgili </w:t>
      </w:r>
      <w:r w:rsidR="00681E7B" w:rsidRPr="005D5A55">
        <w:rPr>
          <w:b/>
          <w:spacing w:val="-2"/>
          <w:w w:val="105"/>
          <w:sz w:val="24"/>
          <w:szCs w:val="24"/>
          <w:lang w:val="tr-TR"/>
        </w:rPr>
        <w:t>çe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r</w:t>
      </w:r>
      <w:r w:rsidR="00681E7B" w:rsidRPr="005D5A55">
        <w:rPr>
          <w:b/>
          <w:spacing w:val="-2"/>
          <w:w w:val="105"/>
          <w:sz w:val="24"/>
          <w:szCs w:val="24"/>
          <w:lang w:val="tr-TR"/>
        </w:rPr>
        <w:t>çeve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n</w:t>
      </w:r>
      <w:r w:rsidR="00681E7B" w:rsidRPr="005D5A55">
        <w:rPr>
          <w:b/>
          <w:spacing w:val="-2"/>
          <w:w w:val="105"/>
          <w:sz w:val="24"/>
          <w:szCs w:val="24"/>
          <w:lang w:val="tr-TR"/>
        </w:rPr>
        <w:t>i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n</w:t>
      </w:r>
      <w:r w:rsidR="00681E7B" w:rsidRPr="005D5A55">
        <w:rPr>
          <w:b/>
          <w:w w:val="105"/>
          <w:sz w:val="24"/>
          <w:szCs w:val="24"/>
          <w:lang w:val="tr-TR"/>
        </w:rPr>
        <w:t xml:space="preserve"> </w:t>
      </w:r>
      <w:r w:rsidR="005D5A55" w:rsidRPr="005D5A55">
        <w:rPr>
          <w:b/>
          <w:w w:val="105"/>
          <w:sz w:val="24"/>
          <w:szCs w:val="24"/>
          <w:lang w:val="tr-TR"/>
        </w:rPr>
        <w:t>g</w:t>
      </w:r>
      <w:r w:rsidR="00681E7B" w:rsidRPr="005D5A55">
        <w:rPr>
          <w:b/>
          <w:spacing w:val="-2"/>
          <w:w w:val="105"/>
          <w:sz w:val="24"/>
          <w:szCs w:val="24"/>
          <w:lang w:val="tr-TR"/>
        </w:rPr>
        <w:t>e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r</w:t>
      </w:r>
      <w:r w:rsidR="00681E7B" w:rsidRPr="005D5A55">
        <w:rPr>
          <w:b/>
          <w:spacing w:val="-2"/>
          <w:w w:val="105"/>
          <w:sz w:val="24"/>
          <w:szCs w:val="24"/>
          <w:lang w:val="tr-TR"/>
        </w:rPr>
        <w:t>çe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k</w:t>
      </w:r>
      <w:r w:rsidR="00681E7B" w:rsidRPr="005D5A55">
        <w:rPr>
          <w:b/>
          <w:spacing w:val="-2"/>
          <w:w w:val="105"/>
          <w:sz w:val="24"/>
          <w:szCs w:val="24"/>
          <w:lang w:val="tr-TR"/>
        </w:rPr>
        <w:t>leş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t</w:t>
      </w:r>
      <w:r w:rsidR="00681E7B" w:rsidRPr="005D5A55">
        <w:rPr>
          <w:b/>
          <w:spacing w:val="-2"/>
          <w:w w:val="105"/>
          <w:sz w:val="24"/>
          <w:szCs w:val="24"/>
          <w:lang w:val="tr-TR"/>
        </w:rPr>
        <w:t>i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r</w:t>
      </w:r>
      <w:r w:rsidR="00681E7B" w:rsidRPr="005D5A55">
        <w:rPr>
          <w:b/>
          <w:spacing w:val="-2"/>
          <w:w w:val="105"/>
          <w:sz w:val="24"/>
          <w:szCs w:val="24"/>
          <w:lang w:val="tr-TR"/>
        </w:rPr>
        <w:t>il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m</w:t>
      </w:r>
      <w:r w:rsidR="00681E7B" w:rsidRPr="005D5A55">
        <w:rPr>
          <w:b/>
          <w:spacing w:val="-2"/>
          <w:w w:val="105"/>
          <w:sz w:val="24"/>
          <w:szCs w:val="24"/>
          <w:lang w:val="tr-TR"/>
        </w:rPr>
        <w:t>esi</w:t>
      </w:r>
      <w:r w:rsidR="00681E7B" w:rsidRPr="005D5A55">
        <w:rPr>
          <w:b/>
          <w:spacing w:val="-1"/>
          <w:w w:val="105"/>
          <w:sz w:val="24"/>
          <w:szCs w:val="24"/>
          <w:lang w:val="tr-TR"/>
        </w:rPr>
        <w:t>:</w:t>
      </w:r>
      <w:r w:rsidR="00681E7B" w:rsidRPr="005D5A55">
        <w:rPr>
          <w:w w:val="105"/>
          <w:sz w:val="24"/>
          <w:szCs w:val="24"/>
          <w:lang w:val="tr-TR"/>
        </w:rPr>
        <w:t xml:space="preserve"> Riski </w:t>
      </w:r>
      <w:r w:rsidR="00681E7B" w:rsidRPr="005D5A55">
        <w:rPr>
          <w:spacing w:val="-2"/>
          <w:w w:val="105"/>
          <w:sz w:val="24"/>
          <w:szCs w:val="24"/>
          <w:lang w:val="tr-TR"/>
        </w:rPr>
        <w:t>yönetme</w:t>
      </w:r>
      <w:r w:rsidR="00681E7B" w:rsidRPr="005D5A55">
        <w:rPr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ile</w:t>
      </w:r>
      <w:r w:rsidR="00681E7B" w:rsidRPr="005D5A55">
        <w:rPr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ilgili</w:t>
      </w:r>
      <w:r w:rsidR="00681E7B" w:rsidRPr="005D5A55">
        <w:rPr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olarak</w:t>
      </w:r>
      <w:r w:rsidR="00681E7B" w:rsidRPr="005D5A55">
        <w:rPr>
          <w:spacing w:val="83"/>
          <w:w w:val="102"/>
          <w:sz w:val="24"/>
          <w:szCs w:val="24"/>
          <w:lang w:val="tr-TR"/>
        </w:rPr>
        <w:t xml:space="preserve"> </w:t>
      </w:r>
      <w:r w:rsidR="00681E7B" w:rsidRPr="005D5A55">
        <w:rPr>
          <w:sz w:val="24"/>
          <w:szCs w:val="24"/>
          <w:lang w:val="tr-TR"/>
        </w:rPr>
        <w:t>kuruluşumuzun</w:t>
      </w:r>
      <w:r w:rsidR="00681E7B" w:rsidRPr="005D5A55">
        <w:rPr>
          <w:spacing w:val="37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aşağıdakileri</w:t>
      </w:r>
      <w:r w:rsidR="00681E7B" w:rsidRPr="005D5A55">
        <w:rPr>
          <w:spacing w:val="35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sz w:val="24"/>
          <w:szCs w:val="24"/>
          <w:lang w:val="tr-TR"/>
        </w:rPr>
        <w:t>yapmaktadır:</w:t>
      </w:r>
    </w:p>
    <w:p w14:paraId="10E52D64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04"/>
        </w:tabs>
        <w:spacing w:before="122"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politikası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sürecini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uygulamaktadır,</w:t>
      </w:r>
    </w:p>
    <w:p w14:paraId="1A4F0DA6" w14:textId="77777777" w:rsidR="00EB4D42" w:rsidRPr="005D5A55" w:rsidRDefault="00681E7B" w:rsidP="005D5A55">
      <w:pPr>
        <w:pStyle w:val="GvdeMetni"/>
        <w:numPr>
          <w:ilvl w:val="1"/>
          <w:numId w:val="7"/>
        </w:numPr>
        <w:tabs>
          <w:tab w:val="left" w:pos="426"/>
          <w:tab w:val="left" w:pos="704"/>
        </w:tabs>
        <w:spacing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Yasal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mevzuatla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ilgili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şartlara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uymaktadır.</w:t>
      </w:r>
    </w:p>
    <w:p w14:paraId="2111ED45" w14:textId="77777777" w:rsidR="005D5A55" w:rsidRPr="005D5A55" w:rsidRDefault="00681E7B" w:rsidP="009542EA">
      <w:pPr>
        <w:pStyle w:val="GvdeMetni"/>
        <w:numPr>
          <w:ilvl w:val="1"/>
          <w:numId w:val="7"/>
        </w:numPr>
        <w:tabs>
          <w:tab w:val="left" w:pos="426"/>
          <w:tab w:val="left" w:pos="731"/>
        </w:tabs>
        <w:spacing w:before="115" w:line="360" w:lineRule="auto"/>
        <w:ind w:left="0" w:right="229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Amaçların</w:t>
      </w:r>
      <w:r w:rsidRPr="005D5A55">
        <w:rPr>
          <w:spacing w:val="4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geliştirilmesi</w:t>
      </w:r>
      <w:r w:rsidRPr="005D5A55">
        <w:rPr>
          <w:spacing w:val="45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4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kurulması</w:t>
      </w:r>
      <w:r w:rsidRPr="005D5A55">
        <w:rPr>
          <w:spacing w:val="4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dahil,</w:t>
      </w:r>
      <w:r w:rsidRPr="005D5A55">
        <w:rPr>
          <w:spacing w:val="4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karar</w:t>
      </w:r>
      <w:r w:rsidRPr="005D5A55">
        <w:rPr>
          <w:spacing w:val="4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almanın</w:t>
      </w:r>
      <w:r w:rsidRPr="005D5A55">
        <w:rPr>
          <w:spacing w:val="4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4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</w:t>
      </w:r>
      <w:r w:rsidRPr="005D5A55">
        <w:rPr>
          <w:spacing w:val="4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süreçlerinin</w:t>
      </w:r>
      <w:r w:rsidRPr="005D5A55">
        <w:rPr>
          <w:spacing w:val="3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çıktılarıyla</w:t>
      </w:r>
      <w:r w:rsidRPr="005D5A55">
        <w:rPr>
          <w:spacing w:val="99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uyumlu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olmasını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temin,</w:t>
      </w:r>
    </w:p>
    <w:p w14:paraId="4A680BDF" w14:textId="232016A8" w:rsidR="00EB4D42" w:rsidRPr="005D5A55" w:rsidRDefault="00681E7B" w:rsidP="009542EA">
      <w:pPr>
        <w:pStyle w:val="GvdeMetni"/>
        <w:numPr>
          <w:ilvl w:val="1"/>
          <w:numId w:val="7"/>
        </w:numPr>
        <w:tabs>
          <w:tab w:val="left" w:pos="426"/>
          <w:tab w:val="left" w:pos="731"/>
        </w:tabs>
        <w:spacing w:before="115" w:line="360" w:lineRule="auto"/>
        <w:ind w:left="0" w:right="229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Bilgi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eğitim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oturumlarının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yapılması,</w:t>
      </w:r>
    </w:p>
    <w:p w14:paraId="47B435D8" w14:textId="77777777" w:rsidR="00EB4D42" w:rsidRPr="005D5A55" w:rsidRDefault="00681E7B" w:rsidP="005D5A55">
      <w:pPr>
        <w:pStyle w:val="GvdeMetni"/>
        <w:numPr>
          <w:ilvl w:val="0"/>
          <w:numId w:val="5"/>
        </w:numPr>
        <w:tabs>
          <w:tab w:val="left" w:pos="426"/>
          <w:tab w:val="left" w:pos="704"/>
        </w:tabs>
        <w:spacing w:before="76"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sisteminin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uygun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olduğunu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temin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için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paydaşlarla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iletişim</w:t>
      </w:r>
      <w:r w:rsidRPr="005D5A55">
        <w:rPr>
          <w:spacing w:val="11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istişare.</w:t>
      </w:r>
    </w:p>
    <w:p w14:paraId="678284FF" w14:textId="77777777" w:rsidR="00EB4D42" w:rsidRPr="005D5A55" w:rsidRDefault="00EB4D42" w:rsidP="005D5A55">
      <w:pPr>
        <w:tabs>
          <w:tab w:val="left" w:pos="426"/>
        </w:tabs>
        <w:spacing w:before="7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15350933" w14:textId="77777777" w:rsidR="00EB4D42" w:rsidRPr="005D5A55" w:rsidRDefault="00681E7B" w:rsidP="005D5A55">
      <w:pPr>
        <w:pStyle w:val="GvdeMetni"/>
        <w:numPr>
          <w:ilvl w:val="2"/>
          <w:numId w:val="6"/>
        </w:numPr>
        <w:tabs>
          <w:tab w:val="left" w:pos="426"/>
          <w:tab w:val="left" w:pos="1114"/>
        </w:tabs>
        <w:spacing w:line="360" w:lineRule="auto"/>
        <w:ind w:left="0" w:right="229" w:firstLine="0"/>
        <w:rPr>
          <w:sz w:val="24"/>
          <w:szCs w:val="24"/>
          <w:lang w:val="tr-TR"/>
        </w:rPr>
      </w:pPr>
      <w:r w:rsidRPr="005D5A55">
        <w:rPr>
          <w:spacing w:val="-1"/>
          <w:w w:val="105"/>
          <w:sz w:val="24"/>
          <w:szCs w:val="24"/>
          <w:lang w:val="tr-TR"/>
        </w:rPr>
        <w:t>R</w:t>
      </w:r>
      <w:r w:rsidRPr="005D5A55">
        <w:rPr>
          <w:spacing w:val="-2"/>
          <w:w w:val="105"/>
          <w:sz w:val="24"/>
          <w:szCs w:val="24"/>
          <w:lang w:val="tr-TR"/>
        </w:rPr>
        <w:t>is</w:t>
      </w:r>
      <w:r w:rsidRPr="005D5A55">
        <w:rPr>
          <w:spacing w:val="-1"/>
          <w:w w:val="105"/>
          <w:sz w:val="24"/>
          <w:szCs w:val="24"/>
          <w:lang w:val="tr-TR"/>
        </w:rPr>
        <w:t>k</w:t>
      </w:r>
      <w:r w:rsidRPr="005D5A55">
        <w:rPr>
          <w:spacing w:val="41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yö</w:t>
      </w:r>
      <w:r w:rsidRPr="005D5A55">
        <w:rPr>
          <w:spacing w:val="-1"/>
          <w:w w:val="105"/>
          <w:sz w:val="24"/>
          <w:szCs w:val="24"/>
          <w:lang w:val="tr-TR"/>
        </w:rPr>
        <w:t>n</w:t>
      </w:r>
      <w:r w:rsidRPr="005D5A55">
        <w:rPr>
          <w:spacing w:val="-2"/>
          <w:w w:val="105"/>
          <w:sz w:val="24"/>
          <w:szCs w:val="24"/>
          <w:lang w:val="tr-TR"/>
        </w:rPr>
        <w:t>e</w:t>
      </w:r>
      <w:r w:rsidRPr="005D5A55">
        <w:rPr>
          <w:spacing w:val="-1"/>
          <w:w w:val="105"/>
          <w:sz w:val="24"/>
          <w:szCs w:val="24"/>
          <w:lang w:val="tr-TR"/>
        </w:rPr>
        <w:t>t</w:t>
      </w:r>
      <w:r w:rsidRPr="005D5A55">
        <w:rPr>
          <w:spacing w:val="-2"/>
          <w:w w:val="105"/>
          <w:sz w:val="24"/>
          <w:szCs w:val="24"/>
          <w:lang w:val="tr-TR"/>
        </w:rPr>
        <w:t>i</w:t>
      </w:r>
      <w:r w:rsidRPr="005D5A55">
        <w:rPr>
          <w:spacing w:val="-1"/>
          <w:w w:val="105"/>
          <w:sz w:val="24"/>
          <w:szCs w:val="24"/>
          <w:lang w:val="tr-TR"/>
        </w:rPr>
        <w:t>m</w:t>
      </w:r>
      <w:r w:rsidRPr="005D5A55">
        <w:rPr>
          <w:spacing w:val="38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s</w:t>
      </w:r>
      <w:r w:rsidRPr="005D5A55">
        <w:rPr>
          <w:spacing w:val="-1"/>
          <w:w w:val="105"/>
          <w:sz w:val="24"/>
          <w:szCs w:val="24"/>
          <w:lang w:val="tr-TR"/>
        </w:rPr>
        <w:t>ür</w:t>
      </w:r>
      <w:r w:rsidRPr="005D5A55">
        <w:rPr>
          <w:spacing w:val="-2"/>
          <w:w w:val="105"/>
          <w:sz w:val="24"/>
          <w:szCs w:val="24"/>
          <w:lang w:val="tr-TR"/>
        </w:rPr>
        <w:t>eci</w:t>
      </w:r>
      <w:r w:rsidRPr="005D5A55">
        <w:rPr>
          <w:spacing w:val="-1"/>
          <w:w w:val="105"/>
          <w:sz w:val="24"/>
          <w:szCs w:val="24"/>
          <w:lang w:val="tr-TR"/>
        </w:rPr>
        <w:t>n</w:t>
      </w:r>
      <w:r w:rsidRPr="005D5A55">
        <w:rPr>
          <w:spacing w:val="-2"/>
          <w:w w:val="105"/>
          <w:sz w:val="24"/>
          <w:szCs w:val="24"/>
          <w:lang w:val="tr-TR"/>
        </w:rPr>
        <w:t>i</w:t>
      </w:r>
      <w:r w:rsidRPr="005D5A55">
        <w:rPr>
          <w:spacing w:val="-1"/>
          <w:w w:val="105"/>
          <w:sz w:val="24"/>
          <w:szCs w:val="24"/>
          <w:lang w:val="tr-TR"/>
        </w:rPr>
        <w:t>n</w:t>
      </w:r>
      <w:r w:rsidRPr="005D5A55">
        <w:rPr>
          <w:spacing w:val="41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ge</w:t>
      </w:r>
      <w:r w:rsidRPr="005D5A55">
        <w:rPr>
          <w:spacing w:val="-1"/>
          <w:w w:val="105"/>
          <w:sz w:val="24"/>
          <w:szCs w:val="24"/>
          <w:lang w:val="tr-TR"/>
        </w:rPr>
        <w:t>r</w:t>
      </w:r>
      <w:r w:rsidRPr="005D5A55">
        <w:rPr>
          <w:spacing w:val="-2"/>
          <w:w w:val="105"/>
          <w:sz w:val="24"/>
          <w:szCs w:val="24"/>
          <w:lang w:val="tr-TR"/>
        </w:rPr>
        <w:t>çe</w:t>
      </w:r>
      <w:r w:rsidRPr="005D5A55">
        <w:rPr>
          <w:spacing w:val="-1"/>
          <w:w w:val="105"/>
          <w:sz w:val="24"/>
          <w:szCs w:val="24"/>
          <w:lang w:val="tr-TR"/>
        </w:rPr>
        <w:t>k</w:t>
      </w:r>
      <w:r w:rsidRPr="005D5A55">
        <w:rPr>
          <w:spacing w:val="-2"/>
          <w:w w:val="105"/>
          <w:sz w:val="24"/>
          <w:szCs w:val="24"/>
          <w:lang w:val="tr-TR"/>
        </w:rPr>
        <w:t>leş</w:t>
      </w:r>
      <w:r w:rsidRPr="005D5A55">
        <w:rPr>
          <w:spacing w:val="-1"/>
          <w:w w:val="105"/>
          <w:sz w:val="24"/>
          <w:szCs w:val="24"/>
          <w:lang w:val="tr-TR"/>
        </w:rPr>
        <w:t>t</w:t>
      </w:r>
      <w:r w:rsidRPr="005D5A55">
        <w:rPr>
          <w:spacing w:val="-2"/>
          <w:w w:val="105"/>
          <w:sz w:val="24"/>
          <w:szCs w:val="24"/>
          <w:lang w:val="tr-TR"/>
        </w:rPr>
        <w:t>i</w:t>
      </w:r>
      <w:r w:rsidRPr="005D5A55">
        <w:rPr>
          <w:spacing w:val="-1"/>
          <w:w w:val="105"/>
          <w:sz w:val="24"/>
          <w:szCs w:val="24"/>
          <w:lang w:val="tr-TR"/>
        </w:rPr>
        <w:t>r</w:t>
      </w:r>
      <w:r w:rsidRPr="005D5A55">
        <w:rPr>
          <w:spacing w:val="-2"/>
          <w:w w:val="105"/>
          <w:sz w:val="24"/>
          <w:szCs w:val="24"/>
          <w:lang w:val="tr-TR"/>
        </w:rPr>
        <w:t>il</w:t>
      </w:r>
      <w:r w:rsidRPr="005D5A55">
        <w:rPr>
          <w:spacing w:val="-1"/>
          <w:w w:val="105"/>
          <w:sz w:val="24"/>
          <w:szCs w:val="24"/>
          <w:lang w:val="tr-TR"/>
        </w:rPr>
        <w:t>m</w:t>
      </w:r>
      <w:r w:rsidRPr="005D5A55">
        <w:rPr>
          <w:spacing w:val="-2"/>
          <w:w w:val="105"/>
          <w:sz w:val="24"/>
          <w:szCs w:val="24"/>
          <w:lang w:val="tr-TR"/>
        </w:rPr>
        <w:t>esi</w:t>
      </w:r>
      <w:r w:rsidRPr="005D5A55">
        <w:rPr>
          <w:spacing w:val="-1"/>
          <w:w w:val="105"/>
          <w:sz w:val="24"/>
          <w:szCs w:val="24"/>
          <w:lang w:val="tr-TR"/>
        </w:rPr>
        <w:t>:</w:t>
      </w:r>
      <w:r w:rsidRPr="005D5A55">
        <w:rPr>
          <w:spacing w:val="38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Risk</w:t>
      </w:r>
      <w:r w:rsidRPr="005D5A55">
        <w:rPr>
          <w:spacing w:val="40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yönetimi,</w:t>
      </w:r>
      <w:r w:rsidRPr="005D5A55">
        <w:rPr>
          <w:spacing w:val="40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sürecinin</w:t>
      </w:r>
      <w:r w:rsidRPr="005D5A55">
        <w:rPr>
          <w:spacing w:val="42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uygulanmasını</w:t>
      </w:r>
      <w:r w:rsidRPr="005D5A55">
        <w:rPr>
          <w:spacing w:val="40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temin</w:t>
      </w:r>
      <w:r w:rsidRPr="005D5A55">
        <w:rPr>
          <w:spacing w:val="107"/>
          <w:w w:val="10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ederek</w:t>
      </w:r>
      <w:r w:rsidRPr="005D5A55">
        <w:rPr>
          <w:spacing w:val="4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gerçekleştirilmektedir.</w:t>
      </w:r>
    </w:p>
    <w:p w14:paraId="2EAEA5D9" w14:textId="77777777" w:rsidR="00EB4D42" w:rsidRPr="005D5A55" w:rsidRDefault="00681E7B" w:rsidP="005D5A55">
      <w:pPr>
        <w:pStyle w:val="GvdeMetni"/>
        <w:numPr>
          <w:ilvl w:val="2"/>
          <w:numId w:val="4"/>
        </w:numPr>
        <w:tabs>
          <w:tab w:val="left" w:pos="426"/>
          <w:tab w:val="left" w:pos="1123"/>
        </w:tabs>
        <w:spacing w:before="118" w:line="360" w:lineRule="auto"/>
        <w:ind w:left="0" w:right="229" w:firstLine="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Çerçevenin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izlenmesi</w:t>
      </w:r>
      <w:r w:rsidRPr="005D5A55">
        <w:rPr>
          <w:spacing w:val="30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ve</w:t>
      </w:r>
      <w:r w:rsidRPr="005D5A55">
        <w:rPr>
          <w:spacing w:val="3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gözden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geçirilmesi:</w:t>
      </w:r>
      <w:r w:rsidRPr="005D5A55">
        <w:rPr>
          <w:spacing w:val="2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Kuruluşumuzun</w:t>
      </w:r>
      <w:r w:rsidRPr="005D5A55">
        <w:rPr>
          <w:spacing w:val="29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performansını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desteklemek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için</w:t>
      </w:r>
      <w:r w:rsidRPr="005D5A55">
        <w:rPr>
          <w:spacing w:val="79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yönetiminin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etkili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sürekli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olduğunu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temin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için,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kuruluş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aşağıdakileri</w:t>
      </w:r>
      <w:r w:rsidRPr="005D5A55">
        <w:rPr>
          <w:spacing w:val="1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yapmalıdır:</w:t>
      </w:r>
    </w:p>
    <w:p w14:paraId="7D1D31C5" w14:textId="77777777" w:rsidR="00EB4D42" w:rsidRPr="005D5A55" w:rsidRDefault="00681E7B" w:rsidP="005D5A55">
      <w:pPr>
        <w:pStyle w:val="GvdeMetni"/>
        <w:numPr>
          <w:ilvl w:val="0"/>
          <w:numId w:val="5"/>
        </w:numPr>
        <w:tabs>
          <w:tab w:val="left" w:pos="426"/>
          <w:tab w:val="left" w:pos="726"/>
        </w:tabs>
        <w:spacing w:before="120" w:line="360" w:lineRule="auto"/>
        <w:ind w:left="0" w:right="229" w:firstLine="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4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</w:t>
      </w:r>
      <w:r w:rsidRPr="005D5A55">
        <w:rPr>
          <w:spacing w:val="3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performansını,</w:t>
      </w:r>
      <w:r w:rsidRPr="005D5A55">
        <w:rPr>
          <w:spacing w:val="4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uygunluk</w:t>
      </w:r>
      <w:r w:rsidRPr="005D5A55">
        <w:rPr>
          <w:spacing w:val="4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açısından</w:t>
      </w:r>
      <w:r w:rsidRPr="005D5A55">
        <w:rPr>
          <w:spacing w:val="4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periyodik</w:t>
      </w:r>
      <w:r w:rsidRPr="005D5A55">
        <w:rPr>
          <w:spacing w:val="4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olarak</w:t>
      </w:r>
      <w:r w:rsidRPr="005D5A55">
        <w:rPr>
          <w:spacing w:val="4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gözden</w:t>
      </w:r>
      <w:r w:rsidRPr="005D5A55">
        <w:rPr>
          <w:spacing w:val="4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geçirilen,</w:t>
      </w:r>
      <w:r w:rsidRPr="005D5A55">
        <w:rPr>
          <w:spacing w:val="4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göstergelere</w:t>
      </w:r>
      <w:r w:rsidRPr="005D5A55">
        <w:rPr>
          <w:spacing w:val="101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göre</w:t>
      </w:r>
      <w:r w:rsidRPr="005D5A55">
        <w:rPr>
          <w:spacing w:val="3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ölçmelidir,</w:t>
      </w:r>
    </w:p>
    <w:p w14:paraId="640B5EC1" w14:textId="77777777" w:rsidR="00EB4D42" w:rsidRPr="005D5A55" w:rsidRDefault="00681E7B" w:rsidP="005D5A55">
      <w:pPr>
        <w:pStyle w:val="GvdeMetni"/>
        <w:numPr>
          <w:ilvl w:val="0"/>
          <w:numId w:val="5"/>
        </w:numPr>
        <w:tabs>
          <w:tab w:val="left" w:pos="426"/>
          <w:tab w:val="left" w:pos="704"/>
        </w:tabs>
        <w:spacing w:before="122"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planına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ondan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sapmalara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göre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süreci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periyodik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olarak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ölçmelidir,</w:t>
      </w:r>
    </w:p>
    <w:p w14:paraId="44D408ED" w14:textId="77777777" w:rsidR="00EB4D42" w:rsidRPr="005D5A55" w:rsidRDefault="00681E7B" w:rsidP="005D5A55">
      <w:pPr>
        <w:pStyle w:val="GvdeMetni"/>
        <w:numPr>
          <w:ilvl w:val="0"/>
          <w:numId w:val="5"/>
        </w:numPr>
        <w:tabs>
          <w:tab w:val="left" w:pos="426"/>
          <w:tab w:val="left" w:pos="713"/>
        </w:tabs>
        <w:spacing w:line="360" w:lineRule="auto"/>
        <w:ind w:left="0" w:right="229" w:firstLine="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Kuruluşumuzun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dış</w:t>
      </w:r>
      <w:r w:rsidRPr="005D5A55">
        <w:rPr>
          <w:spacing w:val="28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2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iç</w:t>
      </w:r>
      <w:r w:rsidRPr="005D5A55">
        <w:rPr>
          <w:spacing w:val="2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kapsamı</w:t>
      </w:r>
      <w:r w:rsidRPr="005D5A55">
        <w:rPr>
          <w:spacing w:val="2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verildiğinde,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2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</w:t>
      </w:r>
      <w:r w:rsidRPr="005D5A55">
        <w:rPr>
          <w:spacing w:val="2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çerçevesi,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politikası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2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planının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hala</w:t>
      </w:r>
      <w:r w:rsidRPr="005D5A55">
        <w:rPr>
          <w:spacing w:val="95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uygun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olup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olmadığını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periyodik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olarak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gözden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geçirmelidir,</w:t>
      </w:r>
    </w:p>
    <w:p w14:paraId="15674BC9" w14:textId="77777777" w:rsidR="00EB4D42" w:rsidRPr="005D5A55" w:rsidRDefault="00681E7B" w:rsidP="005D5A55">
      <w:pPr>
        <w:pStyle w:val="GvdeMetni"/>
        <w:numPr>
          <w:ilvl w:val="0"/>
          <w:numId w:val="5"/>
        </w:numPr>
        <w:tabs>
          <w:tab w:val="left" w:pos="426"/>
          <w:tab w:val="left" w:pos="704"/>
        </w:tabs>
        <w:spacing w:before="117" w:line="360" w:lineRule="auto"/>
        <w:ind w:left="0" w:right="229" w:firstLine="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Risk,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planı</w:t>
      </w:r>
      <w:r w:rsidRPr="005D5A55">
        <w:rPr>
          <w:spacing w:val="1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ile</w:t>
      </w:r>
      <w:r w:rsidRPr="005D5A55">
        <w:rPr>
          <w:spacing w:val="1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ilerleme</w:t>
      </w:r>
      <w:r w:rsidRPr="005D5A55">
        <w:rPr>
          <w:spacing w:val="11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politikasının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iyi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bir</w:t>
      </w:r>
      <w:r w:rsidRPr="005D5A55">
        <w:rPr>
          <w:spacing w:val="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şekilde</w:t>
      </w:r>
      <w:r w:rsidRPr="005D5A55">
        <w:rPr>
          <w:spacing w:val="1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nasıl</w:t>
      </w:r>
      <w:r w:rsidRPr="005D5A55">
        <w:rPr>
          <w:spacing w:val="1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takip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edildiği</w:t>
      </w:r>
      <w:r w:rsidRPr="005D5A55">
        <w:rPr>
          <w:spacing w:val="117"/>
          <w:w w:val="10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hakkında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rapor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vermeli,</w:t>
      </w:r>
    </w:p>
    <w:p w14:paraId="36D30FC6" w14:textId="77777777" w:rsidR="00EB4D42" w:rsidRPr="005D5A55" w:rsidRDefault="00681E7B" w:rsidP="005D5A55">
      <w:pPr>
        <w:pStyle w:val="GvdeMetni"/>
        <w:numPr>
          <w:ilvl w:val="0"/>
          <w:numId w:val="5"/>
        </w:numPr>
        <w:tabs>
          <w:tab w:val="left" w:pos="426"/>
          <w:tab w:val="left" w:pos="704"/>
        </w:tabs>
        <w:spacing w:before="113" w:line="360" w:lineRule="auto"/>
        <w:ind w:left="0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çerçevesinin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etkinliğini</w:t>
      </w:r>
      <w:r w:rsidRPr="005D5A55">
        <w:rPr>
          <w:spacing w:val="2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gözden</w:t>
      </w:r>
      <w:r w:rsidRPr="005D5A55">
        <w:rPr>
          <w:spacing w:val="2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geçirmelidir.</w:t>
      </w:r>
    </w:p>
    <w:p w14:paraId="5A10E9C8" w14:textId="77777777" w:rsidR="00EB4D42" w:rsidRPr="005D5A55" w:rsidRDefault="00EB4D42" w:rsidP="005D5A55">
      <w:pPr>
        <w:tabs>
          <w:tab w:val="left" w:pos="426"/>
        </w:tabs>
        <w:spacing w:before="9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55E5891A" w14:textId="77777777" w:rsidR="00EB4D42" w:rsidRPr="005D5A55" w:rsidRDefault="00681E7B" w:rsidP="005D5A55">
      <w:pPr>
        <w:pStyle w:val="GvdeMetni"/>
        <w:numPr>
          <w:ilvl w:val="2"/>
          <w:numId w:val="4"/>
        </w:numPr>
        <w:tabs>
          <w:tab w:val="left" w:pos="426"/>
          <w:tab w:val="left" w:pos="1125"/>
        </w:tabs>
        <w:spacing w:line="360" w:lineRule="auto"/>
        <w:ind w:left="0" w:right="182" w:firstLine="0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Çerçevenin</w:t>
      </w:r>
      <w:r w:rsidRPr="005D5A55">
        <w:rPr>
          <w:spacing w:val="1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sürekli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iyileştirilmesi: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İzleme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gözden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geçirmenin</w:t>
      </w:r>
      <w:r w:rsidRPr="005D5A55">
        <w:rPr>
          <w:spacing w:val="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sonuçlarına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bağlı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olarak,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</w:t>
      </w:r>
      <w:r w:rsidRPr="005D5A55">
        <w:rPr>
          <w:spacing w:val="109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</w:t>
      </w:r>
      <w:r w:rsidRPr="005D5A55">
        <w:rPr>
          <w:spacing w:val="5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çerçevesi,</w:t>
      </w:r>
      <w:r w:rsidRPr="005D5A55">
        <w:rPr>
          <w:spacing w:val="5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politika</w:t>
      </w:r>
      <w:r w:rsidRPr="005D5A55">
        <w:rPr>
          <w:spacing w:val="48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4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planının</w:t>
      </w:r>
      <w:r w:rsidRPr="005D5A55">
        <w:rPr>
          <w:spacing w:val="4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nasıl</w:t>
      </w:r>
      <w:r w:rsidRPr="005D5A55">
        <w:rPr>
          <w:spacing w:val="4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iyileştirilebileceği</w:t>
      </w:r>
      <w:r w:rsidRPr="005D5A55">
        <w:rPr>
          <w:spacing w:val="4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hakkında</w:t>
      </w:r>
      <w:r w:rsidRPr="005D5A55">
        <w:rPr>
          <w:spacing w:val="4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kararlar</w:t>
      </w:r>
      <w:r w:rsidRPr="005D5A55">
        <w:rPr>
          <w:spacing w:val="4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alınmalıdır.</w:t>
      </w:r>
      <w:r w:rsidRPr="005D5A55">
        <w:rPr>
          <w:spacing w:val="4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Bu</w:t>
      </w:r>
      <w:r w:rsidRPr="005D5A55">
        <w:rPr>
          <w:spacing w:val="115"/>
          <w:w w:val="10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kararlar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kuruluşumuzun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riskin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yönetimi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onun</w:t>
      </w:r>
      <w:r w:rsidRPr="005D5A55">
        <w:rPr>
          <w:spacing w:val="1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yönetim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kültüründe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iyileştirmelere</w:t>
      </w:r>
      <w:r w:rsidRPr="005D5A55">
        <w:rPr>
          <w:spacing w:val="1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yol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açmalıdır.</w:t>
      </w:r>
    </w:p>
    <w:p w14:paraId="61C9966A" w14:textId="77777777" w:rsidR="00EB4D42" w:rsidRPr="005D5A55" w:rsidRDefault="00681E7B" w:rsidP="005D5A55">
      <w:pPr>
        <w:pStyle w:val="GvdeMetni"/>
        <w:numPr>
          <w:ilvl w:val="0"/>
          <w:numId w:val="14"/>
        </w:numPr>
        <w:tabs>
          <w:tab w:val="left" w:pos="426"/>
          <w:tab w:val="left" w:pos="798"/>
        </w:tabs>
        <w:spacing w:before="118" w:line="360" w:lineRule="auto"/>
        <w:ind w:left="0" w:firstLine="0"/>
        <w:jc w:val="both"/>
        <w:rPr>
          <w:rFonts w:cs="Times New Roman"/>
          <w:b/>
          <w:sz w:val="24"/>
          <w:szCs w:val="24"/>
          <w:lang w:val="tr-TR"/>
        </w:rPr>
      </w:pPr>
      <w:r w:rsidRPr="005D5A55">
        <w:rPr>
          <w:b/>
          <w:w w:val="105"/>
          <w:sz w:val="24"/>
          <w:szCs w:val="24"/>
          <w:lang w:val="tr-TR"/>
        </w:rPr>
        <w:t>UYGULAMA</w:t>
      </w:r>
    </w:p>
    <w:p w14:paraId="0D9C56E6" w14:textId="77777777" w:rsidR="00EB4D42" w:rsidRPr="005D5A55" w:rsidRDefault="00EB4D42" w:rsidP="005D5A55">
      <w:pPr>
        <w:tabs>
          <w:tab w:val="left" w:pos="426"/>
        </w:tabs>
        <w:spacing w:before="7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41BE68BB" w14:textId="77777777" w:rsidR="00EB4D42" w:rsidRPr="005D5A55" w:rsidRDefault="00681E7B" w:rsidP="005D5A55">
      <w:pPr>
        <w:pStyle w:val="GvdeMetni"/>
        <w:numPr>
          <w:ilvl w:val="1"/>
          <w:numId w:val="14"/>
        </w:numPr>
        <w:tabs>
          <w:tab w:val="left" w:pos="426"/>
          <w:tab w:val="left" w:pos="967"/>
        </w:tabs>
        <w:spacing w:line="360" w:lineRule="auto"/>
        <w:ind w:left="0" w:firstLine="0"/>
        <w:jc w:val="both"/>
        <w:rPr>
          <w:rFonts w:cs="Times New Roman"/>
          <w:sz w:val="24"/>
          <w:szCs w:val="24"/>
          <w:lang w:val="tr-TR"/>
        </w:rPr>
      </w:pPr>
      <w:r w:rsidRPr="005D5A55">
        <w:rPr>
          <w:spacing w:val="-1"/>
          <w:w w:val="110"/>
          <w:sz w:val="24"/>
          <w:szCs w:val="24"/>
          <w:lang w:val="tr-TR"/>
        </w:rPr>
        <w:t>H</w:t>
      </w:r>
      <w:r w:rsidRPr="005D5A55">
        <w:rPr>
          <w:spacing w:val="-2"/>
          <w:w w:val="110"/>
          <w:sz w:val="24"/>
          <w:szCs w:val="24"/>
          <w:lang w:val="tr-TR"/>
        </w:rPr>
        <w:t>iz</w:t>
      </w:r>
      <w:r w:rsidRPr="005D5A55">
        <w:rPr>
          <w:spacing w:val="-1"/>
          <w:w w:val="110"/>
          <w:sz w:val="24"/>
          <w:szCs w:val="24"/>
          <w:lang w:val="tr-TR"/>
        </w:rPr>
        <w:t>m</w:t>
      </w:r>
      <w:r w:rsidRPr="005D5A55">
        <w:rPr>
          <w:spacing w:val="-2"/>
          <w:w w:val="110"/>
          <w:sz w:val="24"/>
          <w:szCs w:val="24"/>
          <w:lang w:val="tr-TR"/>
        </w:rPr>
        <w:t>e</w:t>
      </w:r>
      <w:r w:rsidRPr="005D5A55">
        <w:rPr>
          <w:spacing w:val="-1"/>
          <w:w w:val="110"/>
          <w:sz w:val="24"/>
          <w:szCs w:val="24"/>
          <w:lang w:val="tr-TR"/>
        </w:rPr>
        <w:t>t</w:t>
      </w:r>
      <w:r w:rsidRPr="005D5A55">
        <w:rPr>
          <w:spacing w:val="-2"/>
          <w:w w:val="110"/>
          <w:sz w:val="24"/>
          <w:szCs w:val="24"/>
          <w:lang w:val="tr-TR"/>
        </w:rPr>
        <w:t>e</w:t>
      </w:r>
      <w:r w:rsidRPr="005D5A55">
        <w:rPr>
          <w:spacing w:val="-6"/>
          <w:w w:val="110"/>
          <w:sz w:val="24"/>
          <w:szCs w:val="24"/>
          <w:lang w:val="tr-TR"/>
        </w:rPr>
        <w:t xml:space="preserve"> </w:t>
      </w:r>
      <w:r w:rsidRPr="005D5A55">
        <w:rPr>
          <w:w w:val="110"/>
          <w:sz w:val="24"/>
          <w:szCs w:val="24"/>
          <w:lang w:val="tr-TR"/>
        </w:rPr>
        <w:t>Özel</w:t>
      </w:r>
      <w:r w:rsidRPr="005D5A55">
        <w:rPr>
          <w:spacing w:val="-8"/>
          <w:w w:val="110"/>
          <w:sz w:val="24"/>
          <w:szCs w:val="24"/>
          <w:lang w:val="tr-TR"/>
        </w:rPr>
        <w:t xml:space="preserve"> </w:t>
      </w:r>
      <w:r w:rsidRPr="005D5A55">
        <w:rPr>
          <w:w w:val="110"/>
          <w:sz w:val="24"/>
          <w:szCs w:val="24"/>
          <w:lang w:val="tr-TR"/>
        </w:rPr>
        <w:t>Olası</w:t>
      </w:r>
      <w:r w:rsidRPr="005D5A55">
        <w:rPr>
          <w:spacing w:val="-9"/>
          <w:w w:val="110"/>
          <w:sz w:val="24"/>
          <w:szCs w:val="24"/>
          <w:lang w:val="tr-TR"/>
        </w:rPr>
        <w:t xml:space="preserve"> </w:t>
      </w:r>
      <w:r w:rsidRPr="005D5A55">
        <w:rPr>
          <w:spacing w:val="-1"/>
          <w:w w:val="110"/>
          <w:sz w:val="24"/>
          <w:szCs w:val="24"/>
          <w:lang w:val="tr-TR"/>
        </w:rPr>
        <w:t>Hata</w:t>
      </w:r>
      <w:r w:rsidRPr="005D5A55">
        <w:rPr>
          <w:spacing w:val="-3"/>
          <w:w w:val="110"/>
          <w:sz w:val="24"/>
          <w:szCs w:val="24"/>
          <w:lang w:val="tr-TR"/>
        </w:rPr>
        <w:t xml:space="preserve"> </w:t>
      </w:r>
      <w:r w:rsidRPr="005D5A55">
        <w:rPr>
          <w:spacing w:val="-1"/>
          <w:w w:val="110"/>
          <w:sz w:val="24"/>
          <w:szCs w:val="24"/>
          <w:lang w:val="tr-TR"/>
        </w:rPr>
        <w:t>Tür</w:t>
      </w:r>
      <w:r w:rsidRPr="005D5A55">
        <w:rPr>
          <w:spacing w:val="-2"/>
          <w:w w:val="110"/>
          <w:sz w:val="24"/>
          <w:szCs w:val="24"/>
          <w:lang w:val="tr-TR"/>
        </w:rPr>
        <w:t>le</w:t>
      </w:r>
      <w:r w:rsidRPr="005D5A55">
        <w:rPr>
          <w:spacing w:val="-1"/>
          <w:w w:val="110"/>
          <w:sz w:val="24"/>
          <w:szCs w:val="24"/>
          <w:lang w:val="tr-TR"/>
        </w:rPr>
        <w:t>r</w:t>
      </w:r>
      <w:r w:rsidRPr="005D5A55">
        <w:rPr>
          <w:spacing w:val="-2"/>
          <w:w w:val="110"/>
          <w:sz w:val="24"/>
          <w:szCs w:val="24"/>
          <w:lang w:val="tr-TR"/>
        </w:rPr>
        <w:t>i</w:t>
      </w:r>
      <w:r w:rsidRPr="005D5A55">
        <w:rPr>
          <w:spacing w:val="-8"/>
          <w:w w:val="110"/>
          <w:sz w:val="24"/>
          <w:szCs w:val="24"/>
          <w:lang w:val="tr-TR"/>
        </w:rPr>
        <w:t xml:space="preserve"> </w:t>
      </w:r>
      <w:r w:rsidRPr="005D5A55">
        <w:rPr>
          <w:w w:val="110"/>
          <w:sz w:val="24"/>
          <w:szCs w:val="24"/>
          <w:lang w:val="tr-TR"/>
        </w:rPr>
        <w:t>Belirlenir;</w:t>
      </w:r>
    </w:p>
    <w:p w14:paraId="53BE4497" w14:textId="47C8396C" w:rsidR="008E7827" w:rsidRPr="005D5A55" w:rsidRDefault="00681E7B" w:rsidP="005D5A55">
      <w:pPr>
        <w:pStyle w:val="GvdeMetni"/>
        <w:numPr>
          <w:ilvl w:val="0"/>
          <w:numId w:val="3"/>
        </w:numPr>
        <w:tabs>
          <w:tab w:val="left" w:pos="426"/>
          <w:tab w:val="left" w:pos="1248"/>
        </w:tabs>
        <w:spacing w:line="360" w:lineRule="auto"/>
        <w:ind w:left="0" w:right="281" w:firstLine="0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 xml:space="preserve">İletişim </w:t>
      </w:r>
      <w:r w:rsidRPr="005D5A55">
        <w:rPr>
          <w:spacing w:val="-1"/>
          <w:sz w:val="24"/>
          <w:szCs w:val="24"/>
          <w:lang w:val="tr-TR"/>
        </w:rPr>
        <w:t>hataları</w:t>
      </w:r>
      <w:r w:rsidRPr="005D5A55">
        <w:rPr>
          <w:sz w:val="24"/>
          <w:szCs w:val="24"/>
          <w:lang w:val="tr-TR"/>
        </w:rPr>
        <w:t xml:space="preserve"> </w:t>
      </w:r>
      <w:r w:rsidRPr="005D5A55">
        <w:rPr>
          <w:spacing w:val="24"/>
          <w:sz w:val="24"/>
          <w:szCs w:val="24"/>
          <w:lang w:val="tr-TR"/>
        </w:rPr>
        <w:t xml:space="preserve"> </w:t>
      </w:r>
      <w:r w:rsidR="008E7827" w:rsidRPr="005D5A55">
        <w:rPr>
          <w:sz w:val="24"/>
          <w:szCs w:val="24"/>
          <w:lang w:val="tr-TR"/>
        </w:rPr>
        <w:t xml:space="preserve"> </w:t>
      </w:r>
    </w:p>
    <w:p w14:paraId="20B98F5F" w14:textId="5D585415" w:rsidR="008E7827" w:rsidRPr="005D5A55" w:rsidRDefault="008E7827" w:rsidP="005D5A55">
      <w:pPr>
        <w:pStyle w:val="GvdeMetni"/>
        <w:numPr>
          <w:ilvl w:val="0"/>
          <w:numId w:val="3"/>
        </w:numPr>
        <w:tabs>
          <w:tab w:val="left" w:pos="426"/>
          <w:tab w:val="left" w:pos="1248"/>
        </w:tabs>
        <w:spacing w:line="360" w:lineRule="auto"/>
        <w:ind w:left="0" w:right="281" w:firstLine="0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Yetersiz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Çalışma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Ortamı (</w:t>
      </w:r>
      <w:r w:rsidR="00AA066D">
        <w:rPr>
          <w:spacing w:val="-1"/>
          <w:sz w:val="24"/>
          <w:szCs w:val="24"/>
          <w:lang w:val="tr-TR"/>
        </w:rPr>
        <w:t>Ç</w:t>
      </w:r>
      <w:r w:rsidRPr="005D5A55">
        <w:rPr>
          <w:spacing w:val="-1"/>
          <w:sz w:val="24"/>
          <w:szCs w:val="24"/>
          <w:lang w:val="tr-TR"/>
        </w:rPr>
        <w:t>alışma ortamının uygunsuz sıcaklığı vb)</w:t>
      </w:r>
    </w:p>
    <w:p w14:paraId="585D2BAE" w14:textId="6B2F83CE" w:rsidR="001D6130" w:rsidRDefault="008E7827" w:rsidP="005D5A55">
      <w:pPr>
        <w:pStyle w:val="GvdeMetni"/>
        <w:numPr>
          <w:ilvl w:val="0"/>
          <w:numId w:val="3"/>
        </w:numPr>
        <w:tabs>
          <w:tab w:val="left" w:pos="426"/>
          <w:tab w:val="left" w:pos="1248"/>
        </w:tabs>
        <w:spacing w:line="360" w:lineRule="auto"/>
        <w:ind w:left="0" w:right="281" w:firstLine="0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Çalışandan kaynaklanan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hatalar (işe</w:t>
      </w:r>
      <w:r w:rsidR="00184CD6" w:rsidRPr="005D5A55">
        <w:rPr>
          <w:sz w:val="24"/>
          <w:szCs w:val="24"/>
          <w:lang w:val="tr-TR"/>
        </w:rPr>
        <w:t xml:space="preserve"> geç kalma verilen görev</w:t>
      </w:r>
      <w:r w:rsidRPr="005D5A55">
        <w:rPr>
          <w:sz w:val="24"/>
          <w:szCs w:val="24"/>
          <w:lang w:val="tr-TR"/>
        </w:rPr>
        <w:t>lerin geç ve yetersiz yapılması vb.)</w:t>
      </w:r>
    </w:p>
    <w:p w14:paraId="58978197" w14:textId="77777777" w:rsidR="00340D0C" w:rsidRPr="005D5A55" w:rsidRDefault="00340D0C" w:rsidP="005D5A55">
      <w:pPr>
        <w:pStyle w:val="GvdeMetni"/>
        <w:numPr>
          <w:ilvl w:val="0"/>
          <w:numId w:val="3"/>
        </w:numPr>
        <w:tabs>
          <w:tab w:val="left" w:pos="426"/>
          <w:tab w:val="left" w:pos="1248"/>
        </w:tabs>
        <w:spacing w:line="360" w:lineRule="auto"/>
        <w:ind w:left="0" w:right="281" w:firstLine="0"/>
        <w:rPr>
          <w:sz w:val="24"/>
          <w:szCs w:val="24"/>
          <w:lang w:val="tr-TR"/>
        </w:rPr>
      </w:pPr>
    </w:p>
    <w:p w14:paraId="7F54D43C" w14:textId="77777777" w:rsidR="00EB4D42" w:rsidRPr="005D5A55" w:rsidRDefault="00681E7B" w:rsidP="005D5A55">
      <w:pPr>
        <w:pStyle w:val="GvdeMetni"/>
        <w:numPr>
          <w:ilvl w:val="1"/>
          <w:numId w:val="14"/>
        </w:numPr>
        <w:tabs>
          <w:tab w:val="left" w:pos="426"/>
          <w:tab w:val="left" w:pos="967"/>
        </w:tabs>
        <w:spacing w:before="76" w:line="360" w:lineRule="auto"/>
        <w:ind w:left="0" w:firstLine="0"/>
        <w:rPr>
          <w:rFonts w:cs="Times New Roman"/>
          <w:sz w:val="24"/>
          <w:szCs w:val="24"/>
          <w:lang w:val="tr-TR"/>
        </w:rPr>
      </w:pPr>
      <w:r w:rsidRPr="005D5A55">
        <w:rPr>
          <w:spacing w:val="-1"/>
          <w:w w:val="105"/>
          <w:sz w:val="24"/>
          <w:szCs w:val="24"/>
          <w:lang w:val="tr-TR"/>
        </w:rPr>
        <w:t>H</w:t>
      </w:r>
      <w:r w:rsidRPr="005D5A55">
        <w:rPr>
          <w:spacing w:val="-2"/>
          <w:w w:val="105"/>
          <w:sz w:val="24"/>
          <w:szCs w:val="24"/>
          <w:lang w:val="tr-TR"/>
        </w:rPr>
        <w:t>iz</w:t>
      </w:r>
      <w:r w:rsidRPr="005D5A55">
        <w:rPr>
          <w:spacing w:val="-1"/>
          <w:w w:val="105"/>
          <w:sz w:val="24"/>
          <w:szCs w:val="24"/>
          <w:lang w:val="tr-TR"/>
        </w:rPr>
        <w:t>m</w:t>
      </w:r>
      <w:r w:rsidRPr="005D5A55">
        <w:rPr>
          <w:spacing w:val="-2"/>
          <w:w w:val="105"/>
          <w:sz w:val="24"/>
          <w:szCs w:val="24"/>
          <w:lang w:val="tr-TR"/>
        </w:rPr>
        <w:t>e</w:t>
      </w:r>
      <w:r w:rsidRPr="005D5A55">
        <w:rPr>
          <w:spacing w:val="-1"/>
          <w:w w:val="105"/>
          <w:sz w:val="24"/>
          <w:szCs w:val="24"/>
          <w:lang w:val="tr-TR"/>
        </w:rPr>
        <w:t>t</w:t>
      </w:r>
      <w:r w:rsidRPr="005D5A55">
        <w:rPr>
          <w:spacing w:val="32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Ni</w:t>
      </w:r>
      <w:r w:rsidRPr="005D5A55">
        <w:rPr>
          <w:spacing w:val="-1"/>
          <w:w w:val="105"/>
          <w:sz w:val="24"/>
          <w:szCs w:val="24"/>
          <w:lang w:val="tr-TR"/>
        </w:rPr>
        <w:t>t</w:t>
      </w:r>
      <w:r w:rsidRPr="005D5A55">
        <w:rPr>
          <w:spacing w:val="-2"/>
          <w:w w:val="105"/>
          <w:sz w:val="24"/>
          <w:szCs w:val="24"/>
          <w:lang w:val="tr-TR"/>
        </w:rPr>
        <w:t>eliği</w:t>
      </w:r>
      <w:r w:rsidRPr="005D5A55">
        <w:rPr>
          <w:spacing w:val="-1"/>
          <w:w w:val="105"/>
          <w:sz w:val="24"/>
          <w:szCs w:val="24"/>
          <w:lang w:val="tr-TR"/>
        </w:rPr>
        <w:t>n</w:t>
      </w:r>
      <w:r w:rsidRPr="005D5A55">
        <w:rPr>
          <w:spacing w:val="-2"/>
          <w:w w:val="105"/>
          <w:sz w:val="24"/>
          <w:szCs w:val="24"/>
          <w:lang w:val="tr-TR"/>
        </w:rPr>
        <w:t>i</w:t>
      </w:r>
      <w:r w:rsidRPr="005D5A55">
        <w:rPr>
          <w:spacing w:val="-1"/>
          <w:w w:val="105"/>
          <w:sz w:val="24"/>
          <w:szCs w:val="24"/>
          <w:lang w:val="tr-TR"/>
        </w:rPr>
        <w:t>n</w:t>
      </w:r>
      <w:r w:rsidRPr="005D5A55">
        <w:rPr>
          <w:spacing w:val="28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Beli</w:t>
      </w:r>
      <w:r w:rsidRPr="005D5A55">
        <w:rPr>
          <w:spacing w:val="-1"/>
          <w:w w:val="105"/>
          <w:sz w:val="24"/>
          <w:szCs w:val="24"/>
          <w:lang w:val="tr-TR"/>
        </w:rPr>
        <w:t>r</w:t>
      </w:r>
      <w:r w:rsidRPr="005D5A55">
        <w:rPr>
          <w:spacing w:val="-2"/>
          <w:w w:val="105"/>
          <w:sz w:val="24"/>
          <w:szCs w:val="24"/>
          <w:lang w:val="tr-TR"/>
        </w:rPr>
        <w:t>le</w:t>
      </w:r>
      <w:r w:rsidRPr="005D5A55">
        <w:rPr>
          <w:spacing w:val="-1"/>
          <w:w w:val="105"/>
          <w:sz w:val="24"/>
          <w:szCs w:val="24"/>
          <w:lang w:val="tr-TR"/>
        </w:rPr>
        <w:t>nm</w:t>
      </w:r>
      <w:r w:rsidRPr="005D5A55">
        <w:rPr>
          <w:spacing w:val="-2"/>
          <w:w w:val="105"/>
          <w:sz w:val="24"/>
          <w:szCs w:val="24"/>
          <w:lang w:val="tr-TR"/>
        </w:rPr>
        <w:t>esi</w:t>
      </w:r>
      <w:r w:rsidRPr="005D5A55">
        <w:rPr>
          <w:spacing w:val="-1"/>
          <w:w w:val="105"/>
          <w:sz w:val="24"/>
          <w:szCs w:val="24"/>
          <w:lang w:val="tr-TR"/>
        </w:rPr>
        <w:t>;</w:t>
      </w:r>
    </w:p>
    <w:p w14:paraId="7B3B92FC" w14:textId="68A7FBD5" w:rsidR="00EB4D42" w:rsidRPr="005D5A55" w:rsidRDefault="00282FAE" w:rsidP="005D5A55">
      <w:pPr>
        <w:pStyle w:val="GvdeMetni"/>
        <w:numPr>
          <w:ilvl w:val="0"/>
          <w:numId w:val="2"/>
        </w:numPr>
        <w:tabs>
          <w:tab w:val="left" w:pos="426"/>
          <w:tab w:val="left" w:pos="1236"/>
        </w:tabs>
        <w:spacing w:before="76" w:line="360" w:lineRule="auto"/>
        <w:ind w:left="0" w:firstLine="0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Ziyaretçilerin</w:t>
      </w:r>
      <w:r w:rsidR="00184CD6" w:rsidRPr="005D5A55">
        <w:rPr>
          <w:sz w:val="24"/>
          <w:szCs w:val="24"/>
          <w:lang w:val="tr-TR"/>
        </w:rPr>
        <w:t xml:space="preserve"> </w:t>
      </w:r>
      <w:r w:rsidR="00AA066D">
        <w:rPr>
          <w:sz w:val="24"/>
          <w:szCs w:val="24"/>
          <w:lang w:val="tr-TR"/>
        </w:rPr>
        <w:t xml:space="preserve">ve çalışanların </w:t>
      </w:r>
      <w:r w:rsidR="00184CD6" w:rsidRPr="005D5A55">
        <w:rPr>
          <w:sz w:val="24"/>
          <w:szCs w:val="24"/>
          <w:lang w:val="tr-TR"/>
        </w:rPr>
        <w:t>memnun ayrılması</w:t>
      </w:r>
      <w:r w:rsidR="00681E7B" w:rsidRPr="005D5A55">
        <w:rPr>
          <w:spacing w:val="-1"/>
          <w:sz w:val="24"/>
          <w:szCs w:val="24"/>
          <w:lang w:val="tr-TR"/>
        </w:rPr>
        <w:t>,</w:t>
      </w:r>
    </w:p>
    <w:p w14:paraId="5C9DBDB4" w14:textId="77777777" w:rsidR="00EB4D42" w:rsidRPr="005D5A55" w:rsidRDefault="00681E7B" w:rsidP="005D5A55">
      <w:pPr>
        <w:pStyle w:val="GvdeMetni"/>
        <w:numPr>
          <w:ilvl w:val="0"/>
          <w:numId w:val="2"/>
        </w:numPr>
        <w:tabs>
          <w:tab w:val="left" w:pos="426"/>
          <w:tab w:val="left" w:pos="1236"/>
        </w:tabs>
        <w:spacing w:line="360" w:lineRule="auto"/>
        <w:ind w:left="0" w:firstLine="0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Çalış</w:t>
      </w:r>
      <w:r w:rsidR="00184CD6" w:rsidRPr="005D5A55">
        <w:rPr>
          <w:sz w:val="24"/>
          <w:szCs w:val="24"/>
          <w:lang w:val="tr-TR"/>
        </w:rPr>
        <w:t>anların</w:t>
      </w:r>
      <w:r w:rsidRPr="005D5A55">
        <w:rPr>
          <w:spacing w:val="3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performansı,</w:t>
      </w:r>
    </w:p>
    <w:p w14:paraId="2A839C13" w14:textId="77777777" w:rsidR="00184CD6" w:rsidRPr="005D5A55" w:rsidRDefault="00184CD6" w:rsidP="005D5A55">
      <w:pPr>
        <w:pStyle w:val="ListeParagraf"/>
        <w:spacing w:line="360" w:lineRule="auto"/>
        <w:rPr>
          <w:sz w:val="24"/>
          <w:szCs w:val="24"/>
          <w:lang w:val="tr-TR"/>
        </w:rPr>
      </w:pPr>
    </w:p>
    <w:p w14:paraId="33B371BB" w14:textId="77777777" w:rsidR="00EB4D42" w:rsidRPr="005D5A55" w:rsidRDefault="00681E7B" w:rsidP="005D5A55">
      <w:pPr>
        <w:pStyle w:val="GvdeMetni"/>
        <w:numPr>
          <w:ilvl w:val="1"/>
          <w:numId w:val="14"/>
        </w:numPr>
        <w:tabs>
          <w:tab w:val="left" w:pos="426"/>
          <w:tab w:val="left" w:pos="967"/>
        </w:tabs>
        <w:spacing w:line="360" w:lineRule="auto"/>
        <w:ind w:left="0" w:firstLine="0"/>
        <w:rPr>
          <w:rFonts w:cs="Times New Roman"/>
          <w:sz w:val="24"/>
          <w:szCs w:val="24"/>
          <w:lang w:val="tr-TR"/>
        </w:rPr>
      </w:pPr>
      <w:r w:rsidRPr="005D5A55">
        <w:rPr>
          <w:spacing w:val="-2"/>
          <w:w w:val="110"/>
          <w:sz w:val="24"/>
          <w:szCs w:val="24"/>
          <w:lang w:val="tr-TR"/>
        </w:rPr>
        <w:t>De</w:t>
      </w:r>
      <w:r w:rsidRPr="005D5A55">
        <w:rPr>
          <w:spacing w:val="-1"/>
          <w:w w:val="110"/>
          <w:sz w:val="24"/>
          <w:szCs w:val="24"/>
          <w:lang w:val="tr-TR"/>
        </w:rPr>
        <w:t>r</w:t>
      </w:r>
      <w:r w:rsidRPr="005D5A55">
        <w:rPr>
          <w:spacing w:val="-2"/>
          <w:w w:val="110"/>
          <w:sz w:val="24"/>
          <w:szCs w:val="24"/>
          <w:lang w:val="tr-TR"/>
        </w:rPr>
        <w:t>ecele</w:t>
      </w:r>
      <w:r w:rsidRPr="005D5A55">
        <w:rPr>
          <w:spacing w:val="-1"/>
          <w:w w:val="110"/>
          <w:sz w:val="24"/>
          <w:szCs w:val="24"/>
          <w:lang w:val="tr-TR"/>
        </w:rPr>
        <w:t>nd</w:t>
      </w:r>
      <w:r w:rsidRPr="005D5A55">
        <w:rPr>
          <w:spacing w:val="-2"/>
          <w:w w:val="110"/>
          <w:sz w:val="24"/>
          <w:szCs w:val="24"/>
          <w:lang w:val="tr-TR"/>
        </w:rPr>
        <w:t>i</w:t>
      </w:r>
      <w:r w:rsidRPr="005D5A55">
        <w:rPr>
          <w:spacing w:val="-1"/>
          <w:w w:val="110"/>
          <w:sz w:val="24"/>
          <w:szCs w:val="24"/>
          <w:lang w:val="tr-TR"/>
        </w:rPr>
        <w:t>rm</w:t>
      </w:r>
      <w:r w:rsidRPr="005D5A55">
        <w:rPr>
          <w:spacing w:val="-2"/>
          <w:w w:val="110"/>
          <w:sz w:val="24"/>
          <w:szCs w:val="24"/>
          <w:lang w:val="tr-TR"/>
        </w:rPr>
        <w:t>e</w:t>
      </w:r>
    </w:p>
    <w:p w14:paraId="061EE6EF" w14:textId="77777777" w:rsidR="00EB4D42" w:rsidRPr="005D5A55" w:rsidRDefault="00EB4D42" w:rsidP="005D5A55">
      <w:pPr>
        <w:tabs>
          <w:tab w:val="left" w:pos="426"/>
        </w:tabs>
        <w:spacing w:before="10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A8E03B0" w14:textId="77777777" w:rsidR="00EB4D42" w:rsidRPr="005D5A55" w:rsidRDefault="00681E7B" w:rsidP="005D5A55">
      <w:pPr>
        <w:pStyle w:val="GvdeMetni"/>
        <w:numPr>
          <w:ilvl w:val="2"/>
          <w:numId w:val="14"/>
        </w:numPr>
        <w:tabs>
          <w:tab w:val="left" w:pos="426"/>
          <w:tab w:val="left" w:pos="1138"/>
        </w:tabs>
        <w:spacing w:line="360" w:lineRule="auto"/>
        <w:ind w:left="0" w:right="5324" w:firstLine="0"/>
        <w:jc w:val="center"/>
        <w:rPr>
          <w:rFonts w:cs="Times New Roman"/>
          <w:sz w:val="24"/>
          <w:szCs w:val="24"/>
          <w:lang w:val="tr-TR"/>
        </w:rPr>
      </w:pPr>
      <w:r w:rsidRPr="005D5A55">
        <w:rPr>
          <w:spacing w:val="-1"/>
          <w:w w:val="105"/>
          <w:sz w:val="24"/>
          <w:szCs w:val="24"/>
          <w:lang w:val="tr-TR"/>
        </w:rPr>
        <w:t>O</w:t>
      </w:r>
      <w:r w:rsidRPr="005D5A55">
        <w:rPr>
          <w:spacing w:val="-2"/>
          <w:w w:val="105"/>
          <w:sz w:val="24"/>
          <w:szCs w:val="24"/>
          <w:lang w:val="tr-TR"/>
        </w:rPr>
        <w:t>l</w:t>
      </w:r>
      <w:r w:rsidRPr="005D5A55">
        <w:rPr>
          <w:spacing w:val="-1"/>
          <w:w w:val="105"/>
          <w:sz w:val="24"/>
          <w:szCs w:val="24"/>
          <w:lang w:val="tr-TR"/>
        </w:rPr>
        <w:t>a</w:t>
      </w:r>
      <w:r w:rsidRPr="005D5A55">
        <w:rPr>
          <w:spacing w:val="-2"/>
          <w:w w:val="105"/>
          <w:sz w:val="24"/>
          <w:szCs w:val="24"/>
          <w:lang w:val="tr-TR"/>
        </w:rPr>
        <w:t>sılığı</w:t>
      </w:r>
      <w:r w:rsidRPr="005D5A55">
        <w:rPr>
          <w:spacing w:val="-1"/>
          <w:w w:val="105"/>
          <w:sz w:val="24"/>
          <w:szCs w:val="24"/>
          <w:lang w:val="tr-TR"/>
        </w:rPr>
        <w:t>n</w:t>
      </w:r>
      <w:r w:rsidRPr="005D5A55">
        <w:rPr>
          <w:spacing w:val="57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De</w:t>
      </w:r>
      <w:r w:rsidRPr="005D5A55">
        <w:rPr>
          <w:spacing w:val="-1"/>
          <w:w w:val="105"/>
          <w:sz w:val="24"/>
          <w:szCs w:val="24"/>
          <w:lang w:val="tr-TR"/>
        </w:rPr>
        <w:t>r</w:t>
      </w:r>
      <w:r w:rsidRPr="005D5A55">
        <w:rPr>
          <w:spacing w:val="-2"/>
          <w:w w:val="105"/>
          <w:sz w:val="24"/>
          <w:szCs w:val="24"/>
          <w:lang w:val="tr-TR"/>
        </w:rPr>
        <w:t>ecele</w:t>
      </w:r>
      <w:r w:rsidRPr="005D5A55">
        <w:rPr>
          <w:spacing w:val="-1"/>
          <w:w w:val="105"/>
          <w:sz w:val="24"/>
          <w:szCs w:val="24"/>
          <w:lang w:val="tr-TR"/>
        </w:rPr>
        <w:t>nd</w:t>
      </w:r>
      <w:r w:rsidRPr="005D5A55">
        <w:rPr>
          <w:spacing w:val="-2"/>
          <w:w w:val="105"/>
          <w:sz w:val="24"/>
          <w:szCs w:val="24"/>
          <w:lang w:val="tr-TR"/>
        </w:rPr>
        <w:t>i</w:t>
      </w:r>
      <w:r w:rsidRPr="005D5A55">
        <w:rPr>
          <w:spacing w:val="-1"/>
          <w:w w:val="105"/>
          <w:sz w:val="24"/>
          <w:szCs w:val="24"/>
          <w:lang w:val="tr-TR"/>
        </w:rPr>
        <w:t>r</w:t>
      </w:r>
      <w:r w:rsidRPr="005D5A55">
        <w:rPr>
          <w:spacing w:val="-2"/>
          <w:w w:val="105"/>
          <w:sz w:val="24"/>
          <w:szCs w:val="24"/>
          <w:lang w:val="tr-TR"/>
        </w:rPr>
        <w:t>il</w:t>
      </w:r>
      <w:r w:rsidRPr="005D5A55">
        <w:rPr>
          <w:spacing w:val="-1"/>
          <w:w w:val="105"/>
          <w:sz w:val="24"/>
          <w:szCs w:val="24"/>
          <w:lang w:val="tr-TR"/>
        </w:rPr>
        <w:t>m</w:t>
      </w:r>
      <w:r w:rsidRPr="005D5A55">
        <w:rPr>
          <w:spacing w:val="-2"/>
          <w:w w:val="105"/>
          <w:sz w:val="24"/>
          <w:szCs w:val="24"/>
          <w:lang w:val="tr-TR"/>
        </w:rPr>
        <w:t>esi</w:t>
      </w:r>
    </w:p>
    <w:p w14:paraId="65305EDC" w14:textId="74983A39" w:rsidR="00EB4D42" w:rsidRPr="005D5A55" w:rsidRDefault="00681E7B" w:rsidP="00282FAE">
      <w:pPr>
        <w:pStyle w:val="GvdeMetni"/>
        <w:tabs>
          <w:tab w:val="left" w:pos="1134"/>
          <w:tab w:val="right" w:pos="2240"/>
        </w:tabs>
        <w:spacing w:line="360" w:lineRule="auto"/>
        <w:ind w:left="0" w:right="5370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Çok</w:t>
      </w:r>
      <w:r w:rsidRPr="005D5A55">
        <w:rPr>
          <w:spacing w:val="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Uzak</w:t>
      </w:r>
      <w:r w:rsidR="00282FAE">
        <w:rPr>
          <w:sz w:val="24"/>
          <w:szCs w:val="24"/>
          <w:lang w:val="tr-TR"/>
        </w:rPr>
        <w:t xml:space="preserve">    </w:t>
      </w:r>
      <w:r w:rsidRPr="005D5A55">
        <w:rPr>
          <w:sz w:val="24"/>
          <w:szCs w:val="24"/>
          <w:lang w:val="tr-TR"/>
        </w:rPr>
        <w:t>1</w:t>
      </w:r>
    </w:p>
    <w:p w14:paraId="0BB41BA8" w14:textId="4CADCC5F" w:rsidR="00EB4D42" w:rsidRPr="005D5A55" w:rsidRDefault="00681E7B" w:rsidP="00282FAE">
      <w:pPr>
        <w:pStyle w:val="GvdeMetni"/>
        <w:tabs>
          <w:tab w:val="left" w:pos="1134"/>
          <w:tab w:val="right" w:pos="2240"/>
        </w:tabs>
        <w:spacing w:line="360" w:lineRule="auto"/>
        <w:ind w:left="0" w:right="537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Düşük</w:t>
      </w:r>
      <w:proofErr w:type="gramStart"/>
      <w:r w:rsidRPr="005D5A55">
        <w:rPr>
          <w:spacing w:val="-1"/>
          <w:sz w:val="24"/>
          <w:szCs w:val="24"/>
          <w:lang w:val="tr-TR"/>
        </w:rPr>
        <w:tab/>
      </w:r>
      <w:r w:rsidR="00282FAE">
        <w:rPr>
          <w:spacing w:val="-1"/>
          <w:sz w:val="24"/>
          <w:szCs w:val="24"/>
          <w:lang w:val="tr-TR"/>
        </w:rPr>
        <w:t xml:space="preserve">  </w:t>
      </w:r>
      <w:r w:rsidRPr="005D5A55">
        <w:rPr>
          <w:sz w:val="24"/>
          <w:szCs w:val="24"/>
          <w:lang w:val="tr-TR"/>
        </w:rPr>
        <w:t>2</w:t>
      </w:r>
      <w:proofErr w:type="gramEnd"/>
    </w:p>
    <w:p w14:paraId="1795A791" w14:textId="1F9DE720" w:rsidR="00EB4D42" w:rsidRPr="005D5A55" w:rsidRDefault="00681E7B" w:rsidP="00282FAE">
      <w:pPr>
        <w:pStyle w:val="GvdeMetni"/>
        <w:tabs>
          <w:tab w:val="left" w:pos="1134"/>
          <w:tab w:val="right" w:pos="2240"/>
        </w:tabs>
        <w:spacing w:line="360" w:lineRule="auto"/>
        <w:ind w:left="0" w:right="5370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Orta</w:t>
      </w:r>
      <w:r w:rsidR="00184CD6" w:rsidRPr="005D5A55">
        <w:rPr>
          <w:spacing w:val="-1"/>
          <w:sz w:val="24"/>
          <w:szCs w:val="24"/>
          <w:lang w:val="tr-TR"/>
        </w:rPr>
        <w:t xml:space="preserve"> </w:t>
      </w:r>
      <w:proofErr w:type="gramStart"/>
      <w:r w:rsidRPr="005D5A55">
        <w:rPr>
          <w:spacing w:val="-1"/>
          <w:sz w:val="24"/>
          <w:szCs w:val="24"/>
          <w:lang w:val="tr-TR"/>
        </w:rPr>
        <w:tab/>
      </w:r>
      <w:r w:rsidR="00282FAE">
        <w:rPr>
          <w:spacing w:val="-1"/>
          <w:sz w:val="24"/>
          <w:szCs w:val="24"/>
          <w:lang w:val="tr-TR"/>
        </w:rPr>
        <w:t xml:space="preserve">  </w:t>
      </w:r>
      <w:r w:rsidRPr="005D5A55">
        <w:rPr>
          <w:sz w:val="24"/>
          <w:szCs w:val="24"/>
          <w:lang w:val="tr-TR"/>
        </w:rPr>
        <w:t>3</w:t>
      </w:r>
      <w:proofErr w:type="gramEnd"/>
    </w:p>
    <w:p w14:paraId="634A2D9B" w14:textId="5D97942B" w:rsidR="00EB4D42" w:rsidRPr="005D5A55" w:rsidRDefault="00681E7B" w:rsidP="00282FAE">
      <w:pPr>
        <w:pStyle w:val="GvdeMetni"/>
        <w:tabs>
          <w:tab w:val="left" w:pos="1134"/>
          <w:tab w:val="right" w:pos="2256"/>
        </w:tabs>
        <w:spacing w:line="360" w:lineRule="auto"/>
        <w:ind w:left="0" w:right="5355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Yüksek</w:t>
      </w:r>
      <w:proofErr w:type="gramStart"/>
      <w:r w:rsidRPr="005D5A55">
        <w:rPr>
          <w:sz w:val="24"/>
          <w:szCs w:val="24"/>
          <w:lang w:val="tr-TR"/>
        </w:rPr>
        <w:tab/>
      </w:r>
      <w:r w:rsidR="00282FAE">
        <w:rPr>
          <w:sz w:val="24"/>
          <w:szCs w:val="24"/>
          <w:lang w:val="tr-TR"/>
        </w:rPr>
        <w:t xml:space="preserve">  </w:t>
      </w:r>
      <w:r w:rsidRPr="005D5A55">
        <w:rPr>
          <w:sz w:val="24"/>
          <w:szCs w:val="24"/>
          <w:lang w:val="tr-TR"/>
        </w:rPr>
        <w:t>4</w:t>
      </w:r>
      <w:proofErr w:type="gramEnd"/>
    </w:p>
    <w:p w14:paraId="2FC47B89" w14:textId="6A214960" w:rsidR="00EB4D42" w:rsidRPr="005D5A55" w:rsidRDefault="00681E7B" w:rsidP="00282FAE">
      <w:pPr>
        <w:pStyle w:val="GvdeMetni"/>
        <w:tabs>
          <w:tab w:val="left" w:pos="1134"/>
          <w:tab w:val="right" w:pos="2240"/>
        </w:tabs>
        <w:spacing w:line="360" w:lineRule="auto"/>
        <w:ind w:left="0" w:right="5370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Çok</w:t>
      </w:r>
      <w:r w:rsidRPr="005D5A55">
        <w:rPr>
          <w:spacing w:val="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Yüksek</w:t>
      </w:r>
      <w:r w:rsidR="00282FAE">
        <w:rPr>
          <w:spacing w:val="-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5</w:t>
      </w:r>
    </w:p>
    <w:p w14:paraId="1FC403A6" w14:textId="18E0725F" w:rsidR="00EB4D42" w:rsidRPr="005D5A55" w:rsidRDefault="00681E7B" w:rsidP="005D5A55">
      <w:pPr>
        <w:pStyle w:val="GvdeMetni"/>
        <w:numPr>
          <w:ilvl w:val="2"/>
          <w:numId w:val="14"/>
        </w:numPr>
        <w:tabs>
          <w:tab w:val="left" w:pos="426"/>
          <w:tab w:val="left" w:pos="1138"/>
        </w:tabs>
        <w:spacing w:before="251" w:line="360" w:lineRule="auto"/>
        <w:ind w:left="0" w:right="5450" w:firstLine="0"/>
        <w:jc w:val="center"/>
        <w:rPr>
          <w:rFonts w:cs="Times New Roman"/>
          <w:sz w:val="24"/>
          <w:szCs w:val="24"/>
          <w:lang w:val="tr-TR"/>
        </w:rPr>
      </w:pPr>
      <w:r w:rsidRPr="005D5A55">
        <w:rPr>
          <w:spacing w:val="-2"/>
          <w:w w:val="105"/>
          <w:sz w:val="24"/>
          <w:szCs w:val="24"/>
          <w:lang w:val="tr-TR"/>
        </w:rPr>
        <w:t>Şi</w:t>
      </w:r>
      <w:r w:rsidRPr="005D5A55">
        <w:rPr>
          <w:spacing w:val="-1"/>
          <w:w w:val="105"/>
          <w:sz w:val="24"/>
          <w:szCs w:val="24"/>
          <w:lang w:val="tr-TR"/>
        </w:rPr>
        <w:t>dd</w:t>
      </w:r>
      <w:r w:rsidRPr="005D5A55">
        <w:rPr>
          <w:spacing w:val="-2"/>
          <w:w w:val="105"/>
          <w:sz w:val="24"/>
          <w:szCs w:val="24"/>
          <w:lang w:val="tr-TR"/>
        </w:rPr>
        <w:t>e</w:t>
      </w:r>
      <w:r w:rsidRPr="005D5A55">
        <w:rPr>
          <w:spacing w:val="-1"/>
          <w:w w:val="105"/>
          <w:sz w:val="24"/>
          <w:szCs w:val="24"/>
          <w:lang w:val="tr-TR"/>
        </w:rPr>
        <w:t>t</w:t>
      </w:r>
      <w:r w:rsidRPr="005D5A55">
        <w:rPr>
          <w:spacing w:val="-2"/>
          <w:w w:val="105"/>
          <w:sz w:val="24"/>
          <w:szCs w:val="24"/>
          <w:lang w:val="tr-TR"/>
        </w:rPr>
        <w:t>i</w:t>
      </w:r>
      <w:r w:rsidRPr="005D5A55">
        <w:rPr>
          <w:spacing w:val="-1"/>
          <w:w w:val="105"/>
          <w:sz w:val="24"/>
          <w:szCs w:val="24"/>
          <w:lang w:val="tr-TR"/>
        </w:rPr>
        <w:t>n</w:t>
      </w:r>
      <w:r w:rsidRPr="005D5A55">
        <w:rPr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De</w:t>
      </w:r>
      <w:r w:rsidRPr="005D5A55">
        <w:rPr>
          <w:spacing w:val="-1"/>
          <w:w w:val="105"/>
          <w:sz w:val="24"/>
          <w:szCs w:val="24"/>
          <w:lang w:val="tr-TR"/>
        </w:rPr>
        <w:t>r</w:t>
      </w:r>
      <w:r w:rsidRPr="005D5A55">
        <w:rPr>
          <w:spacing w:val="-2"/>
          <w:w w:val="105"/>
          <w:sz w:val="24"/>
          <w:szCs w:val="24"/>
          <w:lang w:val="tr-TR"/>
        </w:rPr>
        <w:t>ecele</w:t>
      </w:r>
      <w:r w:rsidRPr="005D5A55">
        <w:rPr>
          <w:spacing w:val="-1"/>
          <w:w w:val="105"/>
          <w:sz w:val="24"/>
          <w:szCs w:val="24"/>
          <w:lang w:val="tr-TR"/>
        </w:rPr>
        <w:t>nd</w:t>
      </w:r>
      <w:r w:rsidRPr="005D5A55">
        <w:rPr>
          <w:spacing w:val="-2"/>
          <w:w w:val="105"/>
          <w:sz w:val="24"/>
          <w:szCs w:val="24"/>
          <w:lang w:val="tr-TR"/>
        </w:rPr>
        <w:t>i</w:t>
      </w:r>
      <w:r w:rsidRPr="005D5A55">
        <w:rPr>
          <w:spacing w:val="-1"/>
          <w:w w:val="105"/>
          <w:sz w:val="24"/>
          <w:szCs w:val="24"/>
          <w:lang w:val="tr-TR"/>
        </w:rPr>
        <w:t>r</w:t>
      </w:r>
      <w:r w:rsidRPr="005D5A55">
        <w:rPr>
          <w:spacing w:val="-2"/>
          <w:w w:val="105"/>
          <w:sz w:val="24"/>
          <w:szCs w:val="24"/>
          <w:lang w:val="tr-TR"/>
        </w:rPr>
        <w:t>il</w:t>
      </w:r>
      <w:r w:rsidRPr="005D5A55">
        <w:rPr>
          <w:spacing w:val="-1"/>
          <w:w w:val="105"/>
          <w:sz w:val="24"/>
          <w:szCs w:val="24"/>
          <w:lang w:val="tr-TR"/>
        </w:rPr>
        <w:t>m</w:t>
      </w:r>
      <w:r w:rsidRPr="005D5A55">
        <w:rPr>
          <w:spacing w:val="-2"/>
          <w:w w:val="105"/>
          <w:sz w:val="24"/>
          <w:szCs w:val="24"/>
          <w:lang w:val="tr-TR"/>
        </w:rPr>
        <w:t>esi</w:t>
      </w:r>
    </w:p>
    <w:p w14:paraId="3DCCB8B8" w14:textId="77777777" w:rsidR="00EB4D42" w:rsidRPr="005D5A55" w:rsidRDefault="00681E7B" w:rsidP="00282FAE">
      <w:pPr>
        <w:pStyle w:val="GvdeMetni"/>
        <w:tabs>
          <w:tab w:val="left" w:pos="426"/>
          <w:tab w:val="right" w:pos="2240"/>
        </w:tabs>
        <w:spacing w:line="360" w:lineRule="auto"/>
        <w:ind w:left="0" w:right="5369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Mevcut</w:t>
      </w:r>
      <w:r w:rsidRPr="005D5A55">
        <w:rPr>
          <w:spacing w:val="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değil</w:t>
      </w:r>
      <w:r w:rsidRPr="005D5A55">
        <w:rPr>
          <w:sz w:val="24"/>
          <w:szCs w:val="24"/>
          <w:lang w:val="tr-TR"/>
        </w:rPr>
        <w:tab/>
        <w:t>1</w:t>
      </w:r>
    </w:p>
    <w:p w14:paraId="71D73445" w14:textId="77777777" w:rsidR="00EB4D42" w:rsidRPr="005D5A55" w:rsidRDefault="00681E7B" w:rsidP="00282FAE">
      <w:pPr>
        <w:pStyle w:val="GvdeMetni"/>
        <w:tabs>
          <w:tab w:val="left" w:pos="426"/>
          <w:tab w:val="right" w:pos="2240"/>
        </w:tabs>
        <w:spacing w:line="360" w:lineRule="auto"/>
        <w:ind w:left="0" w:right="5369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lastRenderedPageBreak/>
        <w:t>Çok</w:t>
      </w:r>
      <w:r w:rsidRPr="005D5A55">
        <w:rPr>
          <w:spacing w:val="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düşük</w:t>
      </w:r>
      <w:r w:rsidRPr="005D5A55">
        <w:rPr>
          <w:spacing w:val="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kritiklikte</w:t>
      </w:r>
      <w:r w:rsidRPr="005D5A55">
        <w:rPr>
          <w:spacing w:val="-1"/>
          <w:sz w:val="24"/>
          <w:szCs w:val="24"/>
          <w:lang w:val="tr-TR"/>
        </w:rPr>
        <w:tab/>
      </w:r>
      <w:r w:rsidRPr="005D5A55">
        <w:rPr>
          <w:sz w:val="24"/>
          <w:szCs w:val="24"/>
          <w:lang w:val="tr-TR"/>
        </w:rPr>
        <w:t>2</w:t>
      </w:r>
    </w:p>
    <w:p w14:paraId="67FD3B91" w14:textId="77777777" w:rsidR="00EB4D42" w:rsidRPr="005D5A55" w:rsidRDefault="00681E7B" w:rsidP="00282FAE">
      <w:pPr>
        <w:pStyle w:val="GvdeMetni"/>
        <w:tabs>
          <w:tab w:val="left" w:pos="426"/>
          <w:tab w:val="right" w:pos="2240"/>
        </w:tabs>
        <w:spacing w:line="360" w:lineRule="auto"/>
        <w:ind w:left="0" w:right="5369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Orta</w:t>
      </w:r>
      <w:r w:rsidRPr="005D5A55">
        <w:rPr>
          <w:spacing w:val="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kritiklikte</w:t>
      </w:r>
      <w:r w:rsidRPr="005D5A55">
        <w:rPr>
          <w:spacing w:val="-1"/>
          <w:sz w:val="24"/>
          <w:szCs w:val="24"/>
          <w:lang w:val="tr-TR"/>
        </w:rPr>
        <w:tab/>
      </w:r>
      <w:r w:rsidRPr="005D5A55">
        <w:rPr>
          <w:sz w:val="24"/>
          <w:szCs w:val="24"/>
          <w:lang w:val="tr-TR"/>
        </w:rPr>
        <w:t>3</w:t>
      </w:r>
    </w:p>
    <w:p w14:paraId="63BB5D55" w14:textId="77777777" w:rsidR="00282FAE" w:rsidRDefault="00681E7B" w:rsidP="00282FAE">
      <w:pPr>
        <w:pStyle w:val="GvdeMetni"/>
        <w:tabs>
          <w:tab w:val="left" w:pos="426"/>
          <w:tab w:val="right" w:pos="2240"/>
        </w:tabs>
        <w:spacing w:line="360" w:lineRule="auto"/>
        <w:ind w:left="0" w:right="5369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Yüksek</w:t>
      </w:r>
      <w:r w:rsidRPr="005D5A55">
        <w:rPr>
          <w:spacing w:val="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kritiklikte</w:t>
      </w:r>
      <w:r w:rsidRPr="005D5A55">
        <w:rPr>
          <w:spacing w:val="-1"/>
          <w:sz w:val="24"/>
          <w:szCs w:val="24"/>
          <w:lang w:val="tr-TR"/>
        </w:rPr>
        <w:tab/>
      </w:r>
      <w:r w:rsidR="00282FAE">
        <w:rPr>
          <w:spacing w:val="-1"/>
          <w:sz w:val="24"/>
          <w:szCs w:val="24"/>
          <w:lang w:val="tr-TR"/>
        </w:rPr>
        <w:t xml:space="preserve">    </w:t>
      </w:r>
      <w:r w:rsidRPr="005D5A55">
        <w:rPr>
          <w:sz w:val="24"/>
          <w:szCs w:val="24"/>
          <w:lang w:val="tr-TR"/>
        </w:rPr>
        <w:t>4</w:t>
      </w:r>
    </w:p>
    <w:p w14:paraId="3B018E7C" w14:textId="518B2FF3" w:rsidR="00EB4D42" w:rsidRDefault="00681E7B" w:rsidP="00282FAE">
      <w:pPr>
        <w:pStyle w:val="GvdeMetni"/>
        <w:tabs>
          <w:tab w:val="left" w:pos="426"/>
          <w:tab w:val="right" w:pos="2240"/>
        </w:tabs>
        <w:spacing w:line="360" w:lineRule="auto"/>
        <w:ind w:left="0" w:right="5369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t>Çok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yüksek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kritiklikte</w:t>
      </w:r>
      <w:r w:rsidRPr="005D5A55">
        <w:rPr>
          <w:sz w:val="24"/>
          <w:szCs w:val="24"/>
          <w:lang w:val="tr-TR"/>
        </w:rPr>
        <w:t xml:space="preserve"> 5</w:t>
      </w:r>
    </w:p>
    <w:p w14:paraId="63CF133B" w14:textId="77777777" w:rsidR="00340D0C" w:rsidRPr="005D5A55" w:rsidRDefault="00340D0C" w:rsidP="00282FAE">
      <w:pPr>
        <w:pStyle w:val="GvdeMetni"/>
        <w:tabs>
          <w:tab w:val="left" w:pos="426"/>
          <w:tab w:val="right" w:pos="2240"/>
        </w:tabs>
        <w:spacing w:line="360" w:lineRule="auto"/>
        <w:ind w:left="0" w:right="5369"/>
        <w:rPr>
          <w:sz w:val="24"/>
          <w:szCs w:val="24"/>
          <w:lang w:val="tr-TR"/>
        </w:rPr>
      </w:pPr>
    </w:p>
    <w:p w14:paraId="15E0C5EB" w14:textId="4C6519E6" w:rsidR="00EB4D42" w:rsidRPr="005D5A55" w:rsidRDefault="00542DE5" w:rsidP="00282FAE">
      <w:pPr>
        <w:tabs>
          <w:tab w:val="left" w:pos="426"/>
        </w:tabs>
        <w:spacing w:before="9" w:line="360" w:lineRule="auto"/>
        <w:rPr>
          <w:rFonts w:cs="Times New Roman"/>
          <w:sz w:val="24"/>
          <w:szCs w:val="24"/>
          <w:lang w:val="tr-TR"/>
        </w:rPr>
      </w:pPr>
      <w:r w:rsidRPr="005D5A55">
        <w:rPr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0C483AF" wp14:editId="3DFCCFCE">
                <wp:simplePos x="0" y="0"/>
                <wp:positionH relativeFrom="page">
                  <wp:posOffset>2487295</wp:posOffset>
                </wp:positionH>
                <wp:positionV relativeFrom="page">
                  <wp:posOffset>7131050</wp:posOffset>
                </wp:positionV>
                <wp:extent cx="2502535" cy="1270"/>
                <wp:effectExtent l="10795" t="15875" r="10795" b="1143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2535" cy="1270"/>
                          <a:chOff x="3917" y="11230"/>
                          <a:chExt cx="3941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3917" y="11230"/>
                            <a:ext cx="3941" cy="2"/>
                          </a:xfrm>
                          <a:custGeom>
                            <a:avLst/>
                            <a:gdLst>
                              <a:gd name="T0" fmla="+- 0 3917 3917"/>
                              <a:gd name="T1" fmla="*/ T0 w 3941"/>
                              <a:gd name="T2" fmla="+- 0 7858 3917"/>
                              <a:gd name="T3" fmla="*/ T2 w 3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41">
                                <a:moveTo>
                                  <a:pt x="0" y="0"/>
                                </a:moveTo>
                                <a:lnTo>
                                  <a:pt x="394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1F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36C7B" id="Group 8" o:spid="_x0000_s1026" style="position:absolute;margin-left:195.85pt;margin-top:561.5pt;width:197.05pt;height:.1pt;z-index:-251659264;mso-position-horizontal-relative:page;mso-position-vertical-relative:page" coordorigin="3917,11230" coordsize="39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">
                <v:shape id="Freeform 9" o:spid="_x0000_s1027" style="position:absolute;left:3917;top:11230;width:3941;height:2;visibility:visible;mso-wrap-style:square;v-text-anchor:top" coordsize="39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" path="m,l3941,e" filled="f" strokecolor="#001f60" strokeweight="1.06pt">
                  <v:path arrowok="t" o:connecttype="custom" o:connectlocs="0,0;3941,0" o:connectangles="0,0"/>
                </v:shape>
                <w10:wrap anchorx="page" anchory="page"/>
              </v:group>
            </w:pict>
          </mc:Fallback>
        </mc:AlternateContent>
      </w:r>
      <w:r w:rsidRPr="005D5A55">
        <w:rPr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6BCD5CC" wp14:editId="3562C349">
                <wp:simplePos x="0" y="0"/>
                <wp:positionH relativeFrom="page">
                  <wp:posOffset>2487295</wp:posOffset>
                </wp:positionH>
                <wp:positionV relativeFrom="page">
                  <wp:posOffset>7471410</wp:posOffset>
                </wp:positionV>
                <wp:extent cx="1754505" cy="1270"/>
                <wp:effectExtent l="10795" t="13335" r="6350" b="1397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4505" cy="1270"/>
                          <a:chOff x="3917" y="11766"/>
                          <a:chExt cx="2763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917" y="11766"/>
                            <a:ext cx="2763" cy="2"/>
                          </a:xfrm>
                          <a:custGeom>
                            <a:avLst/>
                            <a:gdLst>
                              <a:gd name="T0" fmla="+- 0 3917 3917"/>
                              <a:gd name="T1" fmla="*/ T0 w 2763"/>
                              <a:gd name="T2" fmla="+- 0 6679 3917"/>
                              <a:gd name="T3" fmla="*/ T2 w 27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63">
                                <a:moveTo>
                                  <a:pt x="0" y="0"/>
                                </a:moveTo>
                                <a:lnTo>
                                  <a:pt x="276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1F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3EC22" id="Group 6" o:spid="_x0000_s1026" style="position:absolute;margin-left:195.85pt;margin-top:588.3pt;width:138.15pt;height:.1pt;z-index:-251657216;mso-position-horizontal-relative:page;mso-position-vertical-relative:page" coordorigin="3917,11766" coordsize="27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">
                <v:shape id="Freeform 7" o:spid="_x0000_s1027" style="position:absolute;left:3917;top:11766;width:2763;height:2;visibility:visible;mso-wrap-style:square;v-text-anchor:top" coordsize="2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" path="m,l2762,e" filled="f" strokecolor="#001f60" strokeweight=".94pt">
                  <v:path arrowok="t" o:connecttype="custom" o:connectlocs="0,0;2762,0" o:connectangles="0,0"/>
                </v:shape>
                <w10:wrap anchorx="page" anchory="page"/>
              </v:group>
            </w:pict>
          </mc:Fallback>
        </mc:AlternateContent>
      </w:r>
      <w:r w:rsidRPr="005D5A55">
        <w:rPr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8EA88A2" wp14:editId="488882C5">
                <wp:simplePos x="0" y="0"/>
                <wp:positionH relativeFrom="page">
                  <wp:posOffset>2487295</wp:posOffset>
                </wp:positionH>
                <wp:positionV relativeFrom="page">
                  <wp:posOffset>7813040</wp:posOffset>
                </wp:positionV>
                <wp:extent cx="2452370" cy="1270"/>
                <wp:effectExtent l="10795" t="12065" r="13335" b="571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2370" cy="1270"/>
                          <a:chOff x="3917" y="12304"/>
                          <a:chExt cx="3862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3917" y="12304"/>
                            <a:ext cx="3862" cy="2"/>
                          </a:xfrm>
                          <a:custGeom>
                            <a:avLst/>
                            <a:gdLst>
                              <a:gd name="T0" fmla="+- 0 3917 3917"/>
                              <a:gd name="T1" fmla="*/ T0 w 3862"/>
                              <a:gd name="T2" fmla="+- 0 7778 3917"/>
                              <a:gd name="T3" fmla="*/ T2 w 38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62">
                                <a:moveTo>
                                  <a:pt x="0" y="0"/>
                                </a:moveTo>
                                <a:lnTo>
                                  <a:pt x="386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1F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D692E" id="Group 4" o:spid="_x0000_s1026" style="position:absolute;margin-left:195.85pt;margin-top:615.2pt;width:193.1pt;height:.1pt;z-index:-251655168;mso-position-horizontal-relative:page;mso-position-vertical-relative:page" coordorigin="3917,12304" coordsize="38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">
                <v:shape id="Freeform 5" o:spid="_x0000_s1027" style="position:absolute;left:3917;top:12304;width:3862;height:2;visibility:visible;mso-wrap-style:square;v-text-anchor:top" coordsize="3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" path="m,l3861,e" filled="f" strokecolor="#001f60" strokeweight=".94pt">
                  <v:path arrowok="t" o:connecttype="custom" o:connectlocs="0,0;3861,0" o:connectangles="0,0"/>
                </v:shape>
                <w10:wrap anchorx="page" anchory="page"/>
              </v:group>
            </w:pict>
          </mc:Fallback>
        </mc:AlternateContent>
      </w:r>
      <w:r w:rsidR="00681E7B" w:rsidRPr="005D5A55">
        <w:rPr>
          <w:b/>
          <w:spacing w:val="-2"/>
          <w:w w:val="105"/>
          <w:sz w:val="24"/>
          <w:szCs w:val="24"/>
          <w:lang w:val="tr-TR"/>
        </w:rPr>
        <w:t>5.3.4.</w:t>
      </w:r>
      <w:r w:rsidR="00681E7B" w:rsidRPr="005D5A55">
        <w:rPr>
          <w:b/>
          <w:spacing w:val="31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1"/>
          <w:w w:val="105"/>
          <w:sz w:val="24"/>
          <w:szCs w:val="24"/>
          <w:lang w:val="tr-TR"/>
        </w:rPr>
        <w:t>R</w:t>
      </w:r>
      <w:r w:rsidR="00681E7B" w:rsidRPr="005D5A55">
        <w:rPr>
          <w:spacing w:val="-2"/>
          <w:w w:val="105"/>
          <w:sz w:val="24"/>
          <w:szCs w:val="24"/>
          <w:lang w:val="tr-TR"/>
        </w:rPr>
        <w:t>is</w:t>
      </w:r>
      <w:r w:rsidR="00681E7B" w:rsidRPr="005D5A55">
        <w:rPr>
          <w:spacing w:val="-1"/>
          <w:w w:val="105"/>
          <w:sz w:val="24"/>
          <w:szCs w:val="24"/>
          <w:lang w:val="tr-TR"/>
        </w:rPr>
        <w:t>k</w:t>
      </w:r>
      <w:r w:rsidR="00681E7B" w:rsidRPr="005D5A55">
        <w:rPr>
          <w:spacing w:val="-2"/>
          <w:w w:val="105"/>
          <w:sz w:val="24"/>
          <w:szCs w:val="24"/>
          <w:lang w:val="tr-TR"/>
        </w:rPr>
        <w:t>i</w:t>
      </w:r>
      <w:r w:rsidR="00681E7B" w:rsidRPr="005D5A55">
        <w:rPr>
          <w:spacing w:val="-1"/>
          <w:w w:val="105"/>
          <w:sz w:val="24"/>
          <w:szCs w:val="24"/>
          <w:lang w:val="tr-TR"/>
        </w:rPr>
        <w:t>n</w:t>
      </w:r>
      <w:r w:rsidR="00681E7B" w:rsidRPr="005D5A55">
        <w:rPr>
          <w:spacing w:val="27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B</w:t>
      </w:r>
      <w:r w:rsidR="00681E7B" w:rsidRPr="005D5A55">
        <w:rPr>
          <w:spacing w:val="-1"/>
          <w:w w:val="105"/>
          <w:sz w:val="24"/>
          <w:szCs w:val="24"/>
          <w:lang w:val="tr-TR"/>
        </w:rPr>
        <w:t>u</w:t>
      </w:r>
      <w:r w:rsidR="00681E7B" w:rsidRPr="005D5A55">
        <w:rPr>
          <w:spacing w:val="-2"/>
          <w:w w:val="105"/>
          <w:sz w:val="24"/>
          <w:szCs w:val="24"/>
          <w:lang w:val="tr-TR"/>
        </w:rPr>
        <w:t>l</w:t>
      </w:r>
      <w:r w:rsidR="00681E7B" w:rsidRPr="005D5A55">
        <w:rPr>
          <w:spacing w:val="-1"/>
          <w:w w:val="105"/>
          <w:sz w:val="24"/>
          <w:szCs w:val="24"/>
          <w:lang w:val="tr-TR"/>
        </w:rPr>
        <w:t>unma</w:t>
      </w:r>
      <w:r w:rsidR="00681E7B" w:rsidRPr="005D5A55">
        <w:rPr>
          <w:spacing w:val="-2"/>
          <w:w w:val="105"/>
          <w:sz w:val="24"/>
          <w:szCs w:val="24"/>
          <w:lang w:val="tr-TR"/>
        </w:rPr>
        <w:t>sı</w:t>
      </w:r>
      <w:r w:rsidR="00681E7B" w:rsidRPr="005D5A55">
        <w:rPr>
          <w:spacing w:val="-1"/>
          <w:w w:val="105"/>
          <w:sz w:val="24"/>
          <w:szCs w:val="24"/>
          <w:lang w:val="tr-TR"/>
        </w:rPr>
        <w:t>:</w:t>
      </w:r>
    </w:p>
    <w:p w14:paraId="6B1577A6" w14:textId="77777777" w:rsidR="00EB4D42" w:rsidRPr="005D5A55" w:rsidRDefault="00EB4D42" w:rsidP="005D5A55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319C0CBF" w14:textId="77777777" w:rsidR="00EB4D42" w:rsidRPr="005D5A55" w:rsidRDefault="00681E7B" w:rsidP="005D5A55">
      <w:pPr>
        <w:pStyle w:val="GvdeMetni"/>
        <w:tabs>
          <w:tab w:val="left" w:pos="426"/>
        </w:tabs>
        <w:spacing w:before="76" w:line="360" w:lineRule="auto"/>
        <w:ind w:left="0"/>
        <w:jc w:val="center"/>
        <w:rPr>
          <w:sz w:val="24"/>
          <w:szCs w:val="24"/>
          <w:lang w:val="tr-TR"/>
        </w:rPr>
      </w:pPr>
      <w:r w:rsidRPr="005D5A55">
        <w:rPr>
          <w:w w:val="105"/>
          <w:sz w:val="24"/>
          <w:szCs w:val="24"/>
          <w:lang w:val="tr-TR"/>
        </w:rPr>
        <w:t>R</w:t>
      </w:r>
      <w:r w:rsidRPr="005D5A55">
        <w:rPr>
          <w:spacing w:val="-3"/>
          <w:w w:val="105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=</w:t>
      </w:r>
      <w:r w:rsidRPr="005D5A55">
        <w:rPr>
          <w:spacing w:val="-7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Olasılık</w:t>
      </w:r>
      <w:r w:rsidRPr="005D5A55">
        <w:rPr>
          <w:spacing w:val="-7"/>
          <w:w w:val="105"/>
          <w:sz w:val="24"/>
          <w:szCs w:val="24"/>
          <w:lang w:val="tr-TR"/>
        </w:rPr>
        <w:t xml:space="preserve"> </w:t>
      </w:r>
      <w:r w:rsidRPr="005D5A55">
        <w:rPr>
          <w:w w:val="105"/>
          <w:sz w:val="24"/>
          <w:szCs w:val="24"/>
          <w:lang w:val="tr-TR"/>
        </w:rPr>
        <w:t>x</w:t>
      </w:r>
      <w:r w:rsidRPr="005D5A55">
        <w:rPr>
          <w:spacing w:val="-8"/>
          <w:w w:val="105"/>
          <w:sz w:val="24"/>
          <w:szCs w:val="24"/>
          <w:lang w:val="tr-TR"/>
        </w:rPr>
        <w:t xml:space="preserve"> </w:t>
      </w:r>
      <w:r w:rsidRPr="005D5A55">
        <w:rPr>
          <w:spacing w:val="-2"/>
          <w:w w:val="105"/>
          <w:sz w:val="24"/>
          <w:szCs w:val="24"/>
          <w:lang w:val="tr-TR"/>
        </w:rPr>
        <w:t>Şiddet</w:t>
      </w:r>
    </w:p>
    <w:tbl>
      <w:tblPr>
        <w:tblStyle w:val="TableNormal"/>
        <w:tblW w:w="0" w:type="auto"/>
        <w:tblInd w:w="440" w:type="dxa"/>
        <w:tblLayout w:type="fixed"/>
        <w:tblLook w:val="01E0" w:firstRow="1" w:lastRow="1" w:firstColumn="1" w:lastColumn="1" w:noHBand="0" w:noVBand="0"/>
      </w:tblPr>
      <w:tblGrid>
        <w:gridCol w:w="2409"/>
        <w:gridCol w:w="1279"/>
        <w:gridCol w:w="1064"/>
        <w:gridCol w:w="1067"/>
        <w:gridCol w:w="932"/>
        <w:gridCol w:w="932"/>
        <w:gridCol w:w="966"/>
      </w:tblGrid>
      <w:tr w:rsidR="00EB4D42" w:rsidRPr="005D5A55" w14:paraId="5AB070F9" w14:textId="77777777" w:rsidTr="00A957AF">
        <w:trPr>
          <w:trHeight w:hRule="exact" w:val="539"/>
        </w:trPr>
        <w:tc>
          <w:tcPr>
            <w:tcW w:w="8649" w:type="dxa"/>
            <w:gridSpan w:val="7"/>
            <w:tcBorders>
              <w:top w:val="single" w:sz="13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14:paraId="3D89633A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before="152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Rİ</w:t>
            </w: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S</w:t>
            </w: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K</w:t>
            </w: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10"/>
                <w:sz w:val="24"/>
                <w:szCs w:val="24"/>
                <w:lang w:val="tr-TR"/>
              </w:rPr>
              <w:t>ANALİZİ</w:t>
            </w:r>
            <w:r w:rsidRPr="005D5A55">
              <w:rPr>
                <w:rFonts w:ascii="Times New Roman" w:hAnsi="Times New Roman"/>
                <w:color w:val="001F60"/>
                <w:spacing w:val="-5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10"/>
                <w:sz w:val="24"/>
                <w:szCs w:val="24"/>
                <w:lang w:val="tr-TR"/>
              </w:rPr>
              <w:t>MATRİKSİ</w:t>
            </w:r>
            <w:r w:rsidRPr="005D5A55">
              <w:rPr>
                <w:rFonts w:ascii="Times New Roman" w:hAnsi="Times New Roman"/>
                <w:color w:val="001F60"/>
                <w:spacing w:val="-4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(</w:t>
            </w: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R</w:t>
            </w: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)</w:t>
            </w:r>
          </w:p>
        </w:tc>
      </w:tr>
      <w:tr w:rsidR="00EB4D42" w:rsidRPr="005D5A55" w14:paraId="5E54FBAD" w14:textId="77777777" w:rsidTr="00A957AF">
        <w:trPr>
          <w:trHeight w:hRule="exact" w:val="413"/>
        </w:trPr>
        <w:tc>
          <w:tcPr>
            <w:tcW w:w="3688" w:type="dxa"/>
            <w:gridSpan w:val="2"/>
            <w:vMerge w:val="restart"/>
            <w:tcBorders>
              <w:top w:val="single" w:sz="12" w:space="0" w:color="000000"/>
              <w:left w:val="single" w:sz="11" w:space="0" w:color="000000"/>
              <w:right w:val="single" w:sz="12" w:space="0" w:color="000000"/>
            </w:tcBorders>
          </w:tcPr>
          <w:p w14:paraId="3DEAF68B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1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7A011686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R</w:t>
            </w: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=</w:t>
            </w:r>
            <w:r w:rsidRPr="005D5A55">
              <w:rPr>
                <w:rFonts w:ascii="Times New Roman" w:hAnsi="Times New Roman"/>
                <w:color w:val="001F60"/>
                <w:spacing w:val="-9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OL</w:t>
            </w: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AS</w:t>
            </w: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ILIK</w:t>
            </w:r>
            <w:r w:rsidRPr="005D5A55">
              <w:rPr>
                <w:rFonts w:ascii="Times New Roman" w:hAnsi="Times New Roman"/>
                <w:color w:val="001F60"/>
                <w:spacing w:val="-10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10"/>
                <w:sz w:val="24"/>
                <w:szCs w:val="24"/>
                <w:lang w:val="tr-TR"/>
              </w:rPr>
              <w:t>x</w:t>
            </w:r>
            <w:r w:rsidRPr="005D5A55">
              <w:rPr>
                <w:rFonts w:ascii="Times New Roman" w:hAnsi="Times New Roman"/>
                <w:color w:val="001F60"/>
                <w:spacing w:val="-10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Ş</w:t>
            </w: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İ</w:t>
            </w: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DD</w:t>
            </w: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ET</w:t>
            </w:r>
          </w:p>
        </w:tc>
        <w:tc>
          <w:tcPr>
            <w:tcW w:w="496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14:paraId="16C9FF54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before="88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 w:hAnsi="Times New Roman"/>
                <w:color w:val="001F60"/>
                <w:w w:val="110"/>
                <w:sz w:val="24"/>
                <w:szCs w:val="24"/>
                <w:lang w:val="tr-TR"/>
              </w:rPr>
              <w:t>ŞİDDET</w:t>
            </w:r>
          </w:p>
        </w:tc>
      </w:tr>
      <w:tr w:rsidR="00EB4D42" w:rsidRPr="005D5A55" w14:paraId="77AB3CB0" w14:textId="77777777" w:rsidTr="00A957AF">
        <w:trPr>
          <w:trHeight w:hRule="exact" w:val="394"/>
        </w:trPr>
        <w:tc>
          <w:tcPr>
            <w:tcW w:w="3688" w:type="dxa"/>
            <w:gridSpan w:val="2"/>
            <w:vMerge/>
            <w:tcBorders>
              <w:left w:val="single" w:sz="11" w:space="0" w:color="000000"/>
              <w:bottom w:val="single" w:sz="12" w:space="0" w:color="000000"/>
              <w:right w:val="single" w:sz="12" w:space="0" w:color="000000"/>
            </w:tcBorders>
          </w:tcPr>
          <w:p w14:paraId="7D480498" w14:textId="77777777" w:rsidR="00EB4D42" w:rsidRPr="005D5A55" w:rsidRDefault="00EB4D42" w:rsidP="005D5A55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E538DF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before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5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14:paraId="4AC3B461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before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4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8" w:space="0" w:color="000000"/>
            </w:tcBorders>
          </w:tcPr>
          <w:p w14:paraId="50EBC042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before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3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1" w:space="0" w:color="000000"/>
            </w:tcBorders>
          </w:tcPr>
          <w:p w14:paraId="7F3B87B4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before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2</w:t>
            </w:r>
          </w:p>
        </w:tc>
        <w:tc>
          <w:tcPr>
            <w:tcW w:w="96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14:paraId="29D1FB87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before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1</w:t>
            </w:r>
          </w:p>
        </w:tc>
      </w:tr>
      <w:tr w:rsidR="00EB4D42" w:rsidRPr="005D5A55" w14:paraId="110141CF" w14:textId="77777777" w:rsidTr="00282FAE">
        <w:trPr>
          <w:trHeight w:hRule="exact" w:val="676"/>
        </w:trPr>
        <w:tc>
          <w:tcPr>
            <w:tcW w:w="2409" w:type="dxa"/>
            <w:vMerge w:val="restart"/>
            <w:tcBorders>
              <w:top w:val="single" w:sz="12" w:space="0" w:color="000000"/>
              <w:left w:val="single" w:sz="11" w:space="0" w:color="000000"/>
              <w:right w:val="single" w:sz="8" w:space="0" w:color="000000"/>
            </w:tcBorders>
            <w:textDirection w:val="btLr"/>
          </w:tcPr>
          <w:p w14:paraId="7F44132F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71A0FDF6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483BCB5D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38F59882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40E89861" w14:textId="77777777" w:rsidR="00EB4D42" w:rsidRPr="005D5A55" w:rsidRDefault="00681E7B" w:rsidP="00282FAE">
            <w:pPr>
              <w:pStyle w:val="TableParagraph"/>
              <w:tabs>
                <w:tab w:val="left" w:pos="42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OL</w:t>
            </w:r>
            <w:r w:rsidRPr="005D5A55">
              <w:rPr>
                <w:rFonts w:asci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AS</w:t>
            </w:r>
            <w:r w:rsidRPr="005D5A55">
              <w:rPr>
                <w:rFonts w:asci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ILIK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362AA352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1CC851B7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5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</w:tcPr>
          <w:p w14:paraId="4BF3938D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5A70594B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spacing w:val="-1"/>
                <w:w w:val="105"/>
                <w:sz w:val="24"/>
                <w:szCs w:val="24"/>
                <w:lang w:val="tr-TR"/>
              </w:rPr>
              <w:t>25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  <w:shd w:val="clear" w:color="auto" w:fill="FF6600"/>
          </w:tcPr>
          <w:p w14:paraId="231E809E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6438F63A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20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8" w:space="0" w:color="000000"/>
            </w:tcBorders>
            <w:shd w:val="clear" w:color="auto" w:fill="FF6600"/>
          </w:tcPr>
          <w:p w14:paraId="784AFE30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70065F96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spacing w:val="-1"/>
                <w:w w:val="105"/>
                <w:sz w:val="24"/>
                <w:szCs w:val="24"/>
                <w:lang w:val="tr-TR"/>
              </w:rPr>
              <w:t>15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1" w:space="0" w:color="000000"/>
            </w:tcBorders>
            <w:shd w:val="clear" w:color="auto" w:fill="FFFF00"/>
          </w:tcPr>
          <w:p w14:paraId="3F8DE9EA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4253898E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10</w:t>
            </w:r>
          </w:p>
        </w:tc>
        <w:tc>
          <w:tcPr>
            <w:tcW w:w="96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shd w:val="clear" w:color="auto" w:fill="00AF50"/>
          </w:tcPr>
          <w:p w14:paraId="19D0D45F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7B6FF46F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5</w:t>
            </w:r>
          </w:p>
        </w:tc>
      </w:tr>
      <w:tr w:rsidR="00EB4D42" w:rsidRPr="005D5A55" w14:paraId="431CF005" w14:textId="77777777" w:rsidTr="00282FAE">
        <w:trPr>
          <w:trHeight w:hRule="exact" w:val="672"/>
        </w:trPr>
        <w:tc>
          <w:tcPr>
            <w:tcW w:w="2409" w:type="dxa"/>
            <w:vMerge/>
            <w:tcBorders>
              <w:left w:val="single" w:sz="11" w:space="0" w:color="000000"/>
              <w:right w:val="single" w:sz="8" w:space="0" w:color="000000"/>
            </w:tcBorders>
            <w:textDirection w:val="btLr"/>
          </w:tcPr>
          <w:p w14:paraId="784662DC" w14:textId="77777777" w:rsidR="00EB4D42" w:rsidRPr="005D5A55" w:rsidRDefault="00EB4D42" w:rsidP="005D5A55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3F4B88C2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8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4FCA579D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4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14:paraId="208FF369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4D79C0A9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spacing w:val="-1"/>
                <w:w w:val="105"/>
                <w:sz w:val="24"/>
                <w:szCs w:val="24"/>
                <w:lang w:val="tr-TR"/>
              </w:rPr>
              <w:t>20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  <w:shd w:val="clear" w:color="auto" w:fill="FF6600"/>
          </w:tcPr>
          <w:p w14:paraId="52E0F21A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1AB4C011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16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</w:tcPr>
          <w:p w14:paraId="2338FFE1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5CBD1AF3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spacing w:val="-1"/>
                <w:w w:val="105"/>
                <w:sz w:val="24"/>
                <w:szCs w:val="24"/>
                <w:lang w:val="tr-TR"/>
              </w:rPr>
              <w:t>12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1" w:space="0" w:color="000000"/>
            </w:tcBorders>
            <w:shd w:val="clear" w:color="auto" w:fill="FFFF00"/>
          </w:tcPr>
          <w:p w14:paraId="5DBFCFAA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228EA279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8</w:t>
            </w:r>
          </w:p>
        </w:tc>
        <w:tc>
          <w:tcPr>
            <w:tcW w:w="966" w:type="dxa"/>
            <w:tcBorders>
              <w:top w:val="single" w:sz="12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  <w:shd w:val="clear" w:color="auto" w:fill="00AF50"/>
          </w:tcPr>
          <w:p w14:paraId="54FBBD25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3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58940F54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4</w:t>
            </w:r>
          </w:p>
        </w:tc>
      </w:tr>
      <w:tr w:rsidR="00EB4D42" w:rsidRPr="005D5A55" w14:paraId="5802433E" w14:textId="77777777" w:rsidTr="00282FAE">
        <w:trPr>
          <w:trHeight w:hRule="exact" w:val="685"/>
        </w:trPr>
        <w:tc>
          <w:tcPr>
            <w:tcW w:w="2409" w:type="dxa"/>
            <w:vMerge/>
            <w:tcBorders>
              <w:left w:val="single" w:sz="11" w:space="0" w:color="000000"/>
              <w:right w:val="single" w:sz="8" w:space="0" w:color="000000"/>
            </w:tcBorders>
            <w:textDirection w:val="btLr"/>
          </w:tcPr>
          <w:p w14:paraId="4830B5E0" w14:textId="77777777" w:rsidR="00EB4D42" w:rsidRPr="005D5A55" w:rsidRDefault="00EB4D42" w:rsidP="005D5A55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0FBE25D9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0CBEB6A6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3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14:paraId="0B71B65B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8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246D6F71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spacing w:val="-1"/>
                <w:w w:val="105"/>
                <w:sz w:val="24"/>
                <w:szCs w:val="24"/>
                <w:lang w:val="tr-TR"/>
              </w:rPr>
              <w:t>15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  <w:shd w:val="clear" w:color="auto" w:fill="FFFF00"/>
          </w:tcPr>
          <w:p w14:paraId="1559063D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8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135110E1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12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</w:tcPr>
          <w:p w14:paraId="28013C7D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8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527A5C74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9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1" w:space="0" w:color="000000"/>
            </w:tcBorders>
            <w:shd w:val="clear" w:color="auto" w:fill="00AF50"/>
          </w:tcPr>
          <w:p w14:paraId="3B39AE33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8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2EDCAF1F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633714DF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53289C55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3</w:t>
            </w:r>
          </w:p>
        </w:tc>
      </w:tr>
      <w:tr w:rsidR="00EB4D42" w:rsidRPr="005D5A55" w14:paraId="2C63E4B0" w14:textId="77777777" w:rsidTr="00282FAE">
        <w:trPr>
          <w:trHeight w:hRule="exact" w:val="686"/>
        </w:trPr>
        <w:tc>
          <w:tcPr>
            <w:tcW w:w="2409" w:type="dxa"/>
            <w:vMerge/>
            <w:tcBorders>
              <w:left w:val="single" w:sz="11" w:space="0" w:color="000000"/>
              <w:right w:val="single" w:sz="8" w:space="0" w:color="000000"/>
            </w:tcBorders>
            <w:textDirection w:val="btLr"/>
          </w:tcPr>
          <w:p w14:paraId="69DA7D9C" w14:textId="77777777" w:rsidR="00EB4D42" w:rsidRPr="005D5A55" w:rsidRDefault="00EB4D42" w:rsidP="005D5A55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1" w:space="0" w:color="000000"/>
            </w:tcBorders>
          </w:tcPr>
          <w:p w14:paraId="7E11AC93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07167A9E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2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46AB294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1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0C518D91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spacing w:val="-1"/>
                <w:w w:val="105"/>
                <w:sz w:val="24"/>
                <w:szCs w:val="24"/>
                <w:lang w:val="tr-TR"/>
              </w:rPr>
              <w:t>10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  <w:shd w:val="clear" w:color="auto" w:fill="FFFF00"/>
          </w:tcPr>
          <w:p w14:paraId="2FB0B730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1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2970792A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8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8" w:space="0" w:color="000000"/>
            </w:tcBorders>
            <w:shd w:val="clear" w:color="auto" w:fill="00AF50"/>
          </w:tcPr>
          <w:p w14:paraId="5AE51A18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1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222702C2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6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1" w:space="0" w:color="000000"/>
            </w:tcBorders>
            <w:shd w:val="clear" w:color="auto" w:fill="00AF50"/>
          </w:tcPr>
          <w:p w14:paraId="4DA17F81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1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47A54617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4</w:t>
            </w:r>
          </w:p>
        </w:tc>
        <w:tc>
          <w:tcPr>
            <w:tcW w:w="966" w:type="dxa"/>
            <w:tcBorders>
              <w:top w:val="single" w:sz="13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14:paraId="2A7EAC1C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9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589D7A26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2</w:t>
            </w:r>
          </w:p>
        </w:tc>
      </w:tr>
      <w:tr w:rsidR="00EB4D42" w:rsidRPr="005D5A55" w14:paraId="15B21D41" w14:textId="77777777" w:rsidTr="00282FAE">
        <w:trPr>
          <w:trHeight w:hRule="exact" w:val="688"/>
        </w:trPr>
        <w:tc>
          <w:tcPr>
            <w:tcW w:w="2409" w:type="dxa"/>
            <w:vMerge/>
            <w:tcBorders>
              <w:left w:val="single" w:sz="11" w:space="0" w:color="000000"/>
              <w:bottom w:val="single" w:sz="11" w:space="0" w:color="000000"/>
              <w:right w:val="single" w:sz="8" w:space="0" w:color="000000"/>
            </w:tcBorders>
            <w:textDirection w:val="btLr"/>
          </w:tcPr>
          <w:p w14:paraId="0F490876" w14:textId="77777777" w:rsidR="00EB4D42" w:rsidRPr="005D5A55" w:rsidRDefault="00EB4D42" w:rsidP="005D5A55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1279" w:type="dxa"/>
            <w:tcBorders>
              <w:top w:val="single" w:sz="12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14:paraId="7FD64625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1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5A4DEAE2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1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12" w:space="0" w:color="000000"/>
            </w:tcBorders>
            <w:shd w:val="clear" w:color="auto" w:fill="00AF50"/>
          </w:tcPr>
          <w:p w14:paraId="7A38BA3D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6D4DA3B4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5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  <w:shd w:val="clear" w:color="auto" w:fill="00AF50"/>
          </w:tcPr>
          <w:p w14:paraId="568E1FCF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256725F0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4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8" w:space="0" w:color="000000"/>
            </w:tcBorders>
          </w:tcPr>
          <w:p w14:paraId="01272495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1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55B32B0A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3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14:paraId="55870057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1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3724E984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2</w:t>
            </w:r>
          </w:p>
        </w:tc>
        <w:tc>
          <w:tcPr>
            <w:tcW w:w="966" w:type="dxa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E1F339D" w14:textId="77777777" w:rsidR="00EB4D42" w:rsidRPr="005D5A55" w:rsidRDefault="00EB4D42" w:rsidP="005D5A55">
            <w:pPr>
              <w:pStyle w:val="TableParagraph"/>
              <w:tabs>
                <w:tab w:val="left" w:pos="426"/>
              </w:tabs>
              <w:spacing w:before="1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2E0BCC87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1</w:t>
            </w:r>
          </w:p>
        </w:tc>
      </w:tr>
    </w:tbl>
    <w:p w14:paraId="6D1901A8" w14:textId="77777777" w:rsidR="00EB4D42" w:rsidRDefault="00EB4D42" w:rsidP="005D5A55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18EF23AB" w14:textId="77777777" w:rsidR="00340D0C" w:rsidRDefault="00340D0C" w:rsidP="005D5A55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92BBC86" w14:textId="77777777" w:rsidR="00340D0C" w:rsidRDefault="00340D0C" w:rsidP="005D5A55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7D50F22C" w14:textId="77777777" w:rsidR="00340D0C" w:rsidRDefault="00340D0C" w:rsidP="005D5A55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C765A28" w14:textId="77777777" w:rsidR="00340D0C" w:rsidRDefault="00340D0C" w:rsidP="005D5A55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7F88303" w14:textId="77777777" w:rsidR="00340D0C" w:rsidRDefault="00340D0C" w:rsidP="005D5A55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5B9107C4" w14:textId="77777777" w:rsidR="00340D0C" w:rsidRDefault="00340D0C" w:rsidP="005D5A55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71F81CB8" w14:textId="77777777" w:rsidR="00340D0C" w:rsidRDefault="00340D0C" w:rsidP="005D5A55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B0F616C" w14:textId="77777777" w:rsidR="00340D0C" w:rsidRDefault="00340D0C" w:rsidP="005D5A55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8AB663A" w14:textId="77777777" w:rsidR="00340D0C" w:rsidRPr="005D5A55" w:rsidRDefault="00340D0C" w:rsidP="005D5A55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736168F6" w14:textId="77777777" w:rsidR="00EB4D42" w:rsidRPr="005D5A55" w:rsidRDefault="00EB4D42" w:rsidP="005D5A55">
      <w:pPr>
        <w:tabs>
          <w:tab w:val="left" w:pos="426"/>
        </w:tabs>
        <w:spacing w:before="3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7B04AAF6" w14:textId="77777777" w:rsidR="00EB4D42" w:rsidRPr="005D5A55" w:rsidRDefault="00542DE5" w:rsidP="005D5A55">
      <w:pPr>
        <w:pStyle w:val="GvdeMetni"/>
        <w:tabs>
          <w:tab w:val="left" w:pos="426"/>
        </w:tabs>
        <w:spacing w:before="76" w:line="360" w:lineRule="auto"/>
        <w:ind w:left="0"/>
        <w:rPr>
          <w:rFonts w:cs="Times New Roman"/>
          <w:sz w:val="24"/>
          <w:szCs w:val="24"/>
          <w:lang w:val="tr-TR"/>
        </w:rPr>
      </w:pPr>
      <w:r w:rsidRPr="005D5A55">
        <w:rPr>
          <w:b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80DAA31" wp14:editId="7F46DF7B">
                <wp:simplePos x="0" y="0"/>
                <wp:positionH relativeFrom="page">
                  <wp:posOffset>2487295</wp:posOffset>
                </wp:positionH>
                <wp:positionV relativeFrom="paragraph">
                  <wp:posOffset>1298575</wp:posOffset>
                </wp:positionV>
                <wp:extent cx="2391410" cy="1270"/>
                <wp:effectExtent l="10795" t="10795" r="7620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1410" cy="1270"/>
                          <a:chOff x="3917" y="2045"/>
                          <a:chExt cx="3766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3917" y="2045"/>
                            <a:ext cx="3766" cy="2"/>
                          </a:xfrm>
                          <a:custGeom>
                            <a:avLst/>
                            <a:gdLst>
                              <a:gd name="T0" fmla="+- 0 3917 3917"/>
                              <a:gd name="T1" fmla="*/ T0 w 3766"/>
                              <a:gd name="T2" fmla="+- 0 7682 3917"/>
                              <a:gd name="T3" fmla="*/ T2 w 37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66">
                                <a:moveTo>
                                  <a:pt x="0" y="0"/>
                                </a:moveTo>
                                <a:lnTo>
                                  <a:pt x="376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1F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D5625" id="Group 2" o:spid="_x0000_s1026" style="position:absolute;margin-left:195.85pt;margin-top:102.25pt;width:188.3pt;height:.1pt;z-index:-251661312;mso-position-horizontal-relative:page" coordorigin="3917,2045" coordsize="37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">
                <v:shape id="Freeform 3" o:spid="_x0000_s1027" style="position:absolute;left:3917;top:2045;width:3766;height:2;visibility:visible;mso-wrap-style:square;v-text-anchor:top" coordsize="37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" path="m,l3765,e" filled="f" strokecolor="#001f60" strokeweight="1.06pt">
                  <v:path arrowok="t" o:connecttype="custom" o:connectlocs="0,0;3765,0" o:connectangles="0,0"/>
                </v:shape>
                <w10:wrap anchorx="page"/>
              </v:group>
            </w:pict>
          </mc:Fallback>
        </mc:AlternateContent>
      </w:r>
      <w:r w:rsidR="00681E7B" w:rsidRPr="005D5A55">
        <w:rPr>
          <w:b/>
          <w:w w:val="105"/>
          <w:sz w:val="24"/>
          <w:szCs w:val="24"/>
          <w:lang w:val="tr-TR"/>
        </w:rPr>
        <w:t>5.3.5</w:t>
      </w:r>
      <w:r w:rsidR="00681E7B" w:rsidRPr="005D5A55">
        <w:rPr>
          <w:spacing w:val="48"/>
          <w:w w:val="105"/>
          <w:sz w:val="24"/>
          <w:szCs w:val="24"/>
          <w:lang w:val="tr-TR"/>
        </w:rPr>
        <w:t xml:space="preserve"> </w:t>
      </w:r>
      <w:r w:rsidR="00681E7B" w:rsidRPr="005D5A55">
        <w:rPr>
          <w:spacing w:val="-2"/>
          <w:w w:val="105"/>
          <w:sz w:val="24"/>
          <w:szCs w:val="24"/>
          <w:lang w:val="tr-TR"/>
        </w:rPr>
        <w:t>Değe</w:t>
      </w:r>
      <w:r w:rsidR="00681E7B" w:rsidRPr="005D5A55">
        <w:rPr>
          <w:spacing w:val="-1"/>
          <w:w w:val="105"/>
          <w:sz w:val="24"/>
          <w:szCs w:val="24"/>
          <w:lang w:val="tr-TR"/>
        </w:rPr>
        <w:t>r</w:t>
      </w:r>
      <w:r w:rsidR="00681E7B" w:rsidRPr="005D5A55">
        <w:rPr>
          <w:spacing w:val="-2"/>
          <w:w w:val="105"/>
          <w:sz w:val="24"/>
          <w:szCs w:val="24"/>
          <w:lang w:val="tr-TR"/>
        </w:rPr>
        <w:t>le</w:t>
      </w:r>
      <w:r w:rsidR="00681E7B" w:rsidRPr="005D5A55">
        <w:rPr>
          <w:spacing w:val="-1"/>
          <w:w w:val="105"/>
          <w:sz w:val="24"/>
          <w:szCs w:val="24"/>
          <w:lang w:val="tr-TR"/>
        </w:rPr>
        <w:t>nd</w:t>
      </w:r>
      <w:r w:rsidR="00681E7B" w:rsidRPr="005D5A55">
        <w:rPr>
          <w:spacing w:val="-2"/>
          <w:w w:val="105"/>
          <w:sz w:val="24"/>
          <w:szCs w:val="24"/>
          <w:lang w:val="tr-TR"/>
        </w:rPr>
        <w:t>i</w:t>
      </w:r>
      <w:r w:rsidR="00681E7B" w:rsidRPr="005D5A55">
        <w:rPr>
          <w:spacing w:val="-1"/>
          <w:w w:val="105"/>
          <w:sz w:val="24"/>
          <w:szCs w:val="24"/>
          <w:lang w:val="tr-TR"/>
        </w:rPr>
        <w:t>rm</w:t>
      </w:r>
      <w:r w:rsidR="00681E7B" w:rsidRPr="005D5A55">
        <w:rPr>
          <w:spacing w:val="-2"/>
          <w:w w:val="105"/>
          <w:sz w:val="24"/>
          <w:szCs w:val="24"/>
          <w:lang w:val="tr-TR"/>
        </w:rPr>
        <w:t>e</w:t>
      </w:r>
      <w:r w:rsidR="00681E7B" w:rsidRPr="005D5A55">
        <w:rPr>
          <w:spacing w:val="-1"/>
          <w:w w:val="105"/>
          <w:sz w:val="24"/>
          <w:szCs w:val="24"/>
          <w:lang w:val="tr-TR"/>
        </w:rPr>
        <w:t>:</w:t>
      </w:r>
    </w:p>
    <w:p w14:paraId="7D1F9A79" w14:textId="77777777" w:rsidR="00EB4D42" w:rsidRPr="005D5A55" w:rsidRDefault="00EB4D42" w:rsidP="005D5A55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1912"/>
        <w:gridCol w:w="6979"/>
      </w:tblGrid>
      <w:tr w:rsidR="00EB4D42" w:rsidRPr="005D5A55" w14:paraId="67CF656C" w14:textId="77777777">
        <w:trPr>
          <w:trHeight w:hRule="exact" w:val="607"/>
        </w:trPr>
        <w:tc>
          <w:tcPr>
            <w:tcW w:w="889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3" w:space="0" w:color="000000"/>
            </w:tcBorders>
            <w:shd w:val="clear" w:color="auto" w:fill="F2DDDB"/>
          </w:tcPr>
          <w:p w14:paraId="09B45FE4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Rİ</w:t>
            </w: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S</w:t>
            </w: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K</w:t>
            </w:r>
            <w:r w:rsidRPr="005D5A55">
              <w:rPr>
                <w:rFonts w:ascii="Times New Roman" w:hAnsi="Times New Roman"/>
                <w:color w:val="001F60"/>
                <w:spacing w:val="-19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10"/>
                <w:sz w:val="24"/>
                <w:szCs w:val="24"/>
                <w:lang w:val="tr-TR"/>
              </w:rPr>
              <w:t>DEĞERİ</w:t>
            </w:r>
            <w:r w:rsidRPr="005D5A55">
              <w:rPr>
                <w:rFonts w:ascii="Times New Roman" w:hAnsi="Times New Roman"/>
                <w:color w:val="001F60"/>
                <w:spacing w:val="-19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10"/>
                <w:sz w:val="24"/>
                <w:szCs w:val="24"/>
                <w:lang w:val="tr-TR"/>
              </w:rPr>
              <w:t>AKSİYON</w:t>
            </w:r>
            <w:r w:rsidRPr="005D5A55">
              <w:rPr>
                <w:rFonts w:ascii="Times New Roman" w:hAnsi="Times New Roman"/>
                <w:color w:val="001F60"/>
                <w:spacing w:val="-17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V</w:t>
            </w: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E</w:t>
            </w:r>
            <w:r w:rsidRPr="005D5A55">
              <w:rPr>
                <w:rFonts w:ascii="Times New Roman" w:hAnsi="Times New Roman"/>
                <w:color w:val="001F60"/>
                <w:spacing w:val="-17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10"/>
                <w:sz w:val="24"/>
                <w:szCs w:val="24"/>
                <w:lang w:val="tr-TR"/>
              </w:rPr>
              <w:t>ZAMANLAMA</w:t>
            </w:r>
            <w:r w:rsidRPr="005D5A55">
              <w:rPr>
                <w:rFonts w:ascii="Times New Roman" w:hAnsi="Times New Roman"/>
                <w:color w:val="001F60"/>
                <w:spacing w:val="-16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10"/>
                <w:sz w:val="24"/>
                <w:szCs w:val="24"/>
                <w:lang w:val="tr-TR"/>
              </w:rPr>
              <w:t>TABLOSU</w:t>
            </w:r>
          </w:p>
        </w:tc>
      </w:tr>
      <w:tr w:rsidR="00EB4D42" w:rsidRPr="005D5A55" w14:paraId="71EE4D46" w14:textId="77777777" w:rsidTr="00E7588F">
        <w:trPr>
          <w:trHeight w:hRule="exact" w:val="510"/>
        </w:trPr>
        <w:tc>
          <w:tcPr>
            <w:tcW w:w="191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3" w:space="0" w:color="000000"/>
            </w:tcBorders>
            <w:shd w:val="clear" w:color="auto" w:fill="F2DDDB"/>
          </w:tcPr>
          <w:p w14:paraId="1A72D7E6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before="136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Rİ</w:t>
            </w: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S</w:t>
            </w: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K</w:t>
            </w:r>
            <w:r w:rsidRPr="005D5A55">
              <w:rPr>
                <w:rFonts w:ascii="Times New Roman" w:hAnsi="Times New Roman"/>
                <w:color w:val="001F60"/>
                <w:spacing w:val="9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10"/>
                <w:sz w:val="24"/>
                <w:szCs w:val="24"/>
                <w:lang w:val="tr-TR"/>
              </w:rPr>
              <w:t>DEĞERİ</w:t>
            </w:r>
          </w:p>
        </w:tc>
        <w:tc>
          <w:tcPr>
            <w:tcW w:w="6979" w:type="dxa"/>
            <w:tcBorders>
              <w:top w:val="single" w:sz="24" w:space="0" w:color="000000"/>
              <w:left w:val="single" w:sz="23" w:space="0" w:color="000000"/>
              <w:bottom w:val="single" w:sz="8" w:space="0" w:color="000000"/>
              <w:right w:val="single" w:sz="23" w:space="0" w:color="000000"/>
            </w:tcBorders>
            <w:shd w:val="clear" w:color="auto" w:fill="auto"/>
          </w:tcPr>
          <w:p w14:paraId="42D1491A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before="136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 w:hAnsi="Times New Roman"/>
                <w:color w:val="001F60"/>
                <w:spacing w:val="-1"/>
                <w:w w:val="105"/>
                <w:sz w:val="24"/>
                <w:szCs w:val="24"/>
                <w:lang w:val="tr-TR"/>
              </w:rPr>
              <w:t>AKSİYON</w:t>
            </w:r>
            <w:r w:rsidRPr="005D5A55">
              <w:rPr>
                <w:rFonts w:ascii="Times New Roman" w:hAnsi="Times New Roman"/>
                <w:color w:val="001F60"/>
                <w:spacing w:val="27"/>
                <w:w w:val="105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spacing w:val="-3"/>
                <w:w w:val="105"/>
                <w:sz w:val="24"/>
                <w:szCs w:val="24"/>
                <w:lang w:val="tr-TR"/>
              </w:rPr>
              <w:t>V</w:t>
            </w:r>
            <w:r w:rsidRPr="005D5A55">
              <w:rPr>
                <w:rFonts w:ascii="Times New Roman" w:hAnsi="Times New Roman"/>
                <w:color w:val="001F60"/>
                <w:spacing w:val="-2"/>
                <w:w w:val="105"/>
                <w:sz w:val="24"/>
                <w:szCs w:val="24"/>
                <w:lang w:val="tr-TR"/>
              </w:rPr>
              <w:t>E</w:t>
            </w:r>
            <w:r w:rsidRPr="005D5A55">
              <w:rPr>
                <w:rFonts w:ascii="Times New Roman" w:hAnsi="Times New Roman"/>
                <w:color w:val="001F60"/>
                <w:spacing w:val="22"/>
                <w:w w:val="105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05"/>
                <w:sz w:val="24"/>
                <w:szCs w:val="24"/>
                <w:lang w:val="tr-TR"/>
              </w:rPr>
              <w:t>ZAMAN</w:t>
            </w:r>
            <w:r w:rsidRPr="005D5A55">
              <w:rPr>
                <w:rFonts w:ascii="Times New Roman" w:hAnsi="Times New Roman"/>
                <w:color w:val="001F60"/>
                <w:spacing w:val="21"/>
                <w:w w:val="105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05"/>
                <w:sz w:val="24"/>
                <w:szCs w:val="24"/>
                <w:lang w:val="tr-TR"/>
              </w:rPr>
              <w:t>PLANLAMASI</w:t>
            </w:r>
          </w:p>
        </w:tc>
      </w:tr>
      <w:tr w:rsidR="00EB4D42" w:rsidRPr="005D5A55" w14:paraId="7523F119" w14:textId="77777777" w:rsidTr="00E7588F">
        <w:trPr>
          <w:trHeight w:hRule="exact" w:val="464"/>
        </w:trPr>
        <w:tc>
          <w:tcPr>
            <w:tcW w:w="191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3" w:space="0" w:color="000000"/>
            </w:tcBorders>
            <w:shd w:val="clear" w:color="auto" w:fill="F2DDDB"/>
          </w:tcPr>
          <w:p w14:paraId="5E1766AC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before="12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spacing w:val="-1"/>
                <w:w w:val="105"/>
                <w:sz w:val="24"/>
                <w:szCs w:val="24"/>
                <w:lang w:val="tr-TR"/>
              </w:rPr>
              <w:t>25</w:t>
            </w:r>
          </w:p>
        </w:tc>
        <w:tc>
          <w:tcPr>
            <w:tcW w:w="6979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23" w:space="0" w:color="000000"/>
            </w:tcBorders>
            <w:shd w:val="clear" w:color="auto" w:fill="auto"/>
          </w:tcPr>
          <w:p w14:paraId="42CAB238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before="12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 w:hAnsi="Times New Roman"/>
                <w:color w:val="001F60"/>
                <w:w w:val="115"/>
                <w:sz w:val="24"/>
                <w:szCs w:val="24"/>
                <w:lang w:val="tr-TR"/>
              </w:rPr>
              <w:t>Tolere</w:t>
            </w:r>
            <w:r w:rsidRPr="005D5A55">
              <w:rPr>
                <w:rFonts w:ascii="Times New Roman" w:hAnsi="Times New Roman"/>
                <w:color w:val="001F60"/>
                <w:spacing w:val="-34"/>
                <w:w w:val="115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15"/>
                <w:sz w:val="24"/>
                <w:szCs w:val="24"/>
                <w:lang w:val="tr-TR"/>
              </w:rPr>
              <w:t>edilemez.</w:t>
            </w:r>
            <w:r w:rsidRPr="005D5A55">
              <w:rPr>
                <w:rFonts w:ascii="Times New Roman" w:hAnsi="Times New Roman"/>
                <w:color w:val="001F60"/>
                <w:spacing w:val="-34"/>
                <w:w w:val="115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15"/>
                <w:sz w:val="24"/>
                <w:szCs w:val="24"/>
                <w:lang w:val="tr-TR"/>
              </w:rPr>
              <w:t>İ</w:t>
            </w:r>
            <w:r w:rsidRPr="005D5A55">
              <w:rPr>
                <w:rFonts w:ascii="Times New Roman" w:hAnsi="Times New Roman"/>
                <w:color w:val="001F60"/>
                <w:spacing w:val="1"/>
                <w:w w:val="115"/>
                <w:sz w:val="24"/>
                <w:szCs w:val="24"/>
                <w:lang w:val="tr-TR"/>
              </w:rPr>
              <w:t>ş</w:t>
            </w:r>
            <w:r w:rsidRPr="005D5A55">
              <w:rPr>
                <w:rFonts w:ascii="Times New Roman" w:hAnsi="Times New Roman"/>
                <w:color w:val="001F60"/>
                <w:spacing w:val="-34"/>
                <w:w w:val="115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15"/>
                <w:sz w:val="24"/>
                <w:szCs w:val="24"/>
                <w:lang w:val="tr-TR"/>
              </w:rPr>
              <w:t>geçici</w:t>
            </w:r>
            <w:r w:rsidRPr="005D5A55">
              <w:rPr>
                <w:rFonts w:ascii="Times New Roman" w:hAnsi="Times New Roman"/>
                <w:color w:val="001F60"/>
                <w:spacing w:val="-33"/>
                <w:w w:val="115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15"/>
                <w:sz w:val="24"/>
                <w:szCs w:val="24"/>
                <w:lang w:val="tr-TR"/>
              </w:rPr>
              <w:t>olarak</w:t>
            </w:r>
            <w:r w:rsidRPr="005D5A55">
              <w:rPr>
                <w:rFonts w:ascii="Times New Roman" w:hAnsi="Times New Roman"/>
                <w:color w:val="001F60"/>
                <w:spacing w:val="-33"/>
                <w:w w:val="115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15"/>
                <w:sz w:val="24"/>
                <w:szCs w:val="24"/>
                <w:lang w:val="tr-TR"/>
              </w:rPr>
              <w:t>durdurulmalı.</w:t>
            </w:r>
          </w:p>
        </w:tc>
      </w:tr>
      <w:tr w:rsidR="00EB4D42" w:rsidRPr="005D5A55" w14:paraId="487EA498" w14:textId="77777777" w:rsidTr="00E7588F">
        <w:trPr>
          <w:trHeight w:hRule="exact" w:val="538"/>
        </w:trPr>
        <w:tc>
          <w:tcPr>
            <w:tcW w:w="191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3" w:space="0" w:color="000000"/>
            </w:tcBorders>
            <w:shd w:val="clear" w:color="auto" w:fill="F2DDDB"/>
          </w:tcPr>
          <w:p w14:paraId="7EE5355A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before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05"/>
                <w:sz w:val="24"/>
                <w:szCs w:val="24"/>
                <w:lang w:val="tr-TR"/>
              </w:rPr>
              <w:t>15-20</w:t>
            </w:r>
          </w:p>
        </w:tc>
        <w:tc>
          <w:tcPr>
            <w:tcW w:w="6979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23" w:space="0" w:color="000000"/>
            </w:tcBorders>
            <w:shd w:val="clear" w:color="auto" w:fill="auto"/>
          </w:tcPr>
          <w:p w14:paraId="3A3CC5D7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before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 w:hAnsi="Times New Roman"/>
                <w:color w:val="001F60"/>
                <w:w w:val="110"/>
                <w:sz w:val="24"/>
                <w:szCs w:val="24"/>
                <w:lang w:val="tr-TR"/>
              </w:rPr>
              <w:t>Belirgin</w:t>
            </w:r>
            <w:r w:rsidRPr="005D5A55">
              <w:rPr>
                <w:rFonts w:ascii="Times New Roman" w:hAnsi="Times New Roman"/>
                <w:color w:val="001F60"/>
                <w:spacing w:val="7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10"/>
                <w:sz w:val="24"/>
                <w:szCs w:val="24"/>
                <w:lang w:val="tr-TR"/>
              </w:rPr>
              <w:t>risk</w:t>
            </w:r>
            <w:r w:rsidRPr="005D5A55">
              <w:rPr>
                <w:rFonts w:ascii="Times New Roman" w:hAnsi="Times New Roman"/>
                <w:color w:val="001F60"/>
                <w:spacing w:val="7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10"/>
                <w:sz w:val="24"/>
                <w:szCs w:val="24"/>
                <w:lang w:val="tr-TR"/>
              </w:rPr>
              <w:t>İş</w:t>
            </w:r>
            <w:r w:rsidRPr="005D5A55">
              <w:rPr>
                <w:rFonts w:ascii="Times New Roman" w:hAnsi="Times New Roman"/>
                <w:color w:val="001F60"/>
                <w:spacing w:val="8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r</w:t>
            </w: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is</w:t>
            </w: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k</w:t>
            </w:r>
            <w:r w:rsidRPr="005D5A55">
              <w:rPr>
                <w:rFonts w:ascii="Times New Roman" w:hAnsi="Times New Roman"/>
                <w:color w:val="001F60"/>
                <w:spacing w:val="9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10"/>
                <w:sz w:val="24"/>
                <w:szCs w:val="24"/>
                <w:lang w:val="tr-TR"/>
              </w:rPr>
              <w:t>azaltılmadan</w:t>
            </w:r>
            <w:r w:rsidRPr="005D5A55">
              <w:rPr>
                <w:rFonts w:ascii="Times New Roman" w:hAnsi="Times New Roman"/>
                <w:color w:val="001F60"/>
                <w:spacing w:val="7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10"/>
                <w:sz w:val="24"/>
                <w:szCs w:val="24"/>
                <w:lang w:val="tr-TR"/>
              </w:rPr>
              <w:t>başlatılmamalı.</w:t>
            </w:r>
          </w:p>
        </w:tc>
      </w:tr>
      <w:tr w:rsidR="00EB4D42" w:rsidRPr="005D5A55" w14:paraId="1DF85ECA" w14:textId="77777777" w:rsidTr="00E7588F">
        <w:trPr>
          <w:trHeight w:hRule="exact" w:val="536"/>
        </w:trPr>
        <w:tc>
          <w:tcPr>
            <w:tcW w:w="191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3" w:space="0" w:color="000000"/>
            </w:tcBorders>
            <w:shd w:val="clear" w:color="auto" w:fill="F2DDDB"/>
          </w:tcPr>
          <w:p w14:paraId="3D7D2CBE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before="157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spacing w:val="-1"/>
                <w:w w:val="105"/>
                <w:sz w:val="24"/>
                <w:szCs w:val="24"/>
                <w:lang w:val="tr-TR"/>
              </w:rPr>
              <w:t>8-12</w:t>
            </w:r>
          </w:p>
        </w:tc>
        <w:tc>
          <w:tcPr>
            <w:tcW w:w="6979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23" w:space="0" w:color="000000"/>
            </w:tcBorders>
            <w:shd w:val="clear" w:color="auto" w:fill="auto"/>
          </w:tcPr>
          <w:p w14:paraId="062A407B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before="157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Di</w:t>
            </w: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kkat</w:t>
            </w: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e</w:t>
            </w:r>
            <w:r w:rsidRPr="005D5A55">
              <w:rPr>
                <w:rFonts w:ascii="Times New Roman" w:hAnsi="Times New Roman"/>
                <w:color w:val="001F60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d</w:t>
            </w: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eğe</w:t>
            </w: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r</w:t>
            </w:r>
            <w:r w:rsidRPr="005D5A55">
              <w:rPr>
                <w:rFonts w:ascii="Times New Roman" w:hAnsi="Times New Roman"/>
                <w:color w:val="001F60"/>
                <w:w w:val="110"/>
                <w:sz w:val="24"/>
                <w:szCs w:val="24"/>
                <w:lang w:val="tr-TR"/>
              </w:rPr>
              <w:t xml:space="preserve"> (orta</w:t>
            </w: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10"/>
                <w:sz w:val="24"/>
                <w:szCs w:val="24"/>
                <w:lang w:val="tr-TR"/>
              </w:rPr>
              <w:t xml:space="preserve">seviyede) </w:t>
            </w: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r</w:t>
            </w: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is</w:t>
            </w: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k</w:t>
            </w: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.</w:t>
            </w:r>
          </w:p>
        </w:tc>
      </w:tr>
      <w:tr w:rsidR="00EB4D42" w:rsidRPr="005D5A55" w14:paraId="38181547" w14:textId="77777777" w:rsidTr="00E7588F">
        <w:trPr>
          <w:trHeight w:hRule="exact" w:val="538"/>
        </w:trPr>
        <w:tc>
          <w:tcPr>
            <w:tcW w:w="191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3" w:space="0" w:color="000000"/>
            </w:tcBorders>
            <w:shd w:val="clear" w:color="auto" w:fill="F2DDDB"/>
          </w:tcPr>
          <w:p w14:paraId="5C593662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before="157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spacing w:val="-1"/>
                <w:w w:val="105"/>
                <w:sz w:val="24"/>
                <w:szCs w:val="24"/>
                <w:lang w:val="tr-TR"/>
              </w:rPr>
              <w:t>4-6</w:t>
            </w:r>
          </w:p>
        </w:tc>
        <w:tc>
          <w:tcPr>
            <w:tcW w:w="6979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23" w:space="0" w:color="000000"/>
            </w:tcBorders>
            <w:shd w:val="clear" w:color="auto" w:fill="auto"/>
          </w:tcPr>
          <w:p w14:paraId="658846FC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before="157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w w:val="110"/>
                <w:sz w:val="24"/>
                <w:szCs w:val="24"/>
                <w:lang w:val="tr-TR"/>
              </w:rPr>
              <w:t>Tolere</w:t>
            </w:r>
            <w:r w:rsidRPr="005D5A55">
              <w:rPr>
                <w:rFonts w:ascii="Times New Roman"/>
                <w:color w:val="001F60"/>
                <w:spacing w:val="5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/>
                <w:color w:val="001F60"/>
                <w:w w:val="110"/>
                <w:sz w:val="24"/>
                <w:szCs w:val="24"/>
                <w:lang w:val="tr-TR"/>
              </w:rPr>
              <w:t>edilebilir</w:t>
            </w:r>
            <w:r w:rsidRPr="005D5A55">
              <w:rPr>
                <w:rFonts w:ascii="Times New Roman"/>
                <w:color w:val="001F60"/>
                <w:spacing w:val="8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r</w:t>
            </w:r>
            <w:r w:rsidRPr="005D5A55">
              <w:rPr>
                <w:rFonts w:asci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is</w:t>
            </w:r>
            <w:r w:rsidRPr="005D5A55">
              <w:rPr>
                <w:rFonts w:asci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k</w:t>
            </w:r>
            <w:r w:rsidRPr="005D5A55">
              <w:rPr>
                <w:rFonts w:asci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.</w:t>
            </w:r>
            <w:r w:rsidRPr="005D5A55">
              <w:rPr>
                <w:rFonts w:ascii="Times New Roman"/>
                <w:color w:val="001F60"/>
                <w:spacing w:val="11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/>
                <w:color w:val="001F60"/>
                <w:w w:val="110"/>
                <w:sz w:val="24"/>
                <w:szCs w:val="24"/>
                <w:lang w:val="tr-TR"/>
              </w:rPr>
              <w:t>Ek</w:t>
            </w:r>
            <w:r w:rsidRPr="005D5A55">
              <w:rPr>
                <w:rFonts w:ascii="Times New Roman"/>
                <w:color w:val="001F60"/>
                <w:spacing w:val="7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k</w:t>
            </w:r>
            <w:r w:rsidRPr="005D5A55">
              <w:rPr>
                <w:rFonts w:asci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o</w:t>
            </w:r>
            <w:r w:rsidRPr="005D5A55">
              <w:rPr>
                <w:rFonts w:asci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ntr</w:t>
            </w:r>
            <w:r w:rsidRPr="005D5A55">
              <w:rPr>
                <w:rFonts w:asci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olle</w:t>
            </w:r>
            <w:r w:rsidRPr="005D5A55">
              <w:rPr>
                <w:rFonts w:asci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r</w:t>
            </w:r>
            <w:r w:rsidRPr="005D5A55">
              <w:rPr>
                <w:rFonts w:ascii="Times New Roman"/>
                <w:color w:val="001F60"/>
                <w:spacing w:val="12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/>
                <w:color w:val="001F60"/>
                <w:w w:val="110"/>
                <w:sz w:val="24"/>
                <w:szCs w:val="24"/>
                <w:lang w:val="tr-TR"/>
              </w:rPr>
              <w:t>gerekmiyor.</w:t>
            </w:r>
          </w:p>
        </w:tc>
      </w:tr>
      <w:tr w:rsidR="00EB4D42" w:rsidRPr="005D5A55" w14:paraId="717D274C" w14:textId="77777777" w:rsidTr="00E7588F">
        <w:trPr>
          <w:trHeight w:hRule="exact" w:val="538"/>
        </w:trPr>
        <w:tc>
          <w:tcPr>
            <w:tcW w:w="191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3" w:space="0" w:color="000000"/>
            </w:tcBorders>
            <w:shd w:val="clear" w:color="auto" w:fill="F2DDDB"/>
          </w:tcPr>
          <w:p w14:paraId="0EF51592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before="148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/>
                <w:color w:val="001F60"/>
                <w:spacing w:val="-1"/>
                <w:w w:val="105"/>
                <w:sz w:val="24"/>
                <w:szCs w:val="24"/>
                <w:lang w:val="tr-TR"/>
              </w:rPr>
              <w:t>1-3</w:t>
            </w:r>
          </w:p>
        </w:tc>
        <w:tc>
          <w:tcPr>
            <w:tcW w:w="6979" w:type="dxa"/>
            <w:tcBorders>
              <w:top w:val="single" w:sz="8" w:space="0" w:color="000000"/>
              <w:left w:val="single" w:sz="23" w:space="0" w:color="000000"/>
              <w:bottom w:val="single" w:sz="24" w:space="0" w:color="000000"/>
              <w:right w:val="single" w:sz="23" w:space="0" w:color="000000"/>
            </w:tcBorders>
            <w:shd w:val="clear" w:color="auto" w:fill="auto"/>
          </w:tcPr>
          <w:p w14:paraId="6B492E2B" w14:textId="77777777" w:rsidR="00EB4D42" w:rsidRPr="005D5A55" w:rsidRDefault="00681E7B" w:rsidP="005D5A55">
            <w:pPr>
              <w:pStyle w:val="TableParagraph"/>
              <w:tabs>
                <w:tab w:val="left" w:pos="426"/>
              </w:tabs>
              <w:spacing w:before="148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Ç</w:t>
            </w: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o</w:t>
            </w: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k</w:t>
            </w:r>
            <w:r w:rsidRPr="005D5A55">
              <w:rPr>
                <w:rFonts w:ascii="Times New Roman" w:hAnsi="Times New Roman"/>
                <w:color w:val="001F60"/>
                <w:spacing w:val="6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10"/>
                <w:sz w:val="24"/>
                <w:szCs w:val="24"/>
                <w:lang w:val="tr-TR"/>
              </w:rPr>
              <w:t>hafif</w:t>
            </w:r>
            <w:r w:rsidRPr="005D5A55">
              <w:rPr>
                <w:rFonts w:ascii="Times New Roman" w:hAnsi="Times New Roman"/>
                <w:color w:val="001F60"/>
                <w:spacing w:val="12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r</w:t>
            </w: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is</w:t>
            </w: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k</w:t>
            </w: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.</w:t>
            </w:r>
            <w:r w:rsidRPr="005D5A55">
              <w:rPr>
                <w:rFonts w:ascii="Times New Roman" w:hAnsi="Times New Roman"/>
                <w:color w:val="001F60"/>
                <w:spacing w:val="11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Faa</w:t>
            </w:r>
            <w:r w:rsidRPr="005D5A55">
              <w:rPr>
                <w:rFonts w:ascii="Times New Roman" w:hAnsi="Times New Roman"/>
                <w:color w:val="001F60"/>
                <w:spacing w:val="-2"/>
                <w:w w:val="110"/>
                <w:sz w:val="24"/>
                <w:szCs w:val="24"/>
                <w:lang w:val="tr-TR"/>
              </w:rPr>
              <w:t>liye</w:t>
            </w:r>
            <w:r w:rsidRPr="005D5A55">
              <w:rPr>
                <w:rFonts w:ascii="Times New Roman" w:hAnsi="Times New Roman"/>
                <w:color w:val="001F60"/>
                <w:spacing w:val="-1"/>
                <w:w w:val="110"/>
                <w:sz w:val="24"/>
                <w:szCs w:val="24"/>
                <w:lang w:val="tr-TR"/>
              </w:rPr>
              <w:t>t</w:t>
            </w:r>
            <w:r w:rsidRPr="005D5A55">
              <w:rPr>
                <w:rFonts w:ascii="Times New Roman" w:hAnsi="Times New Roman"/>
                <w:color w:val="001F60"/>
                <w:spacing w:val="8"/>
                <w:w w:val="110"/>
                <w:sz w:val="24"/>
                <w:szCs w:val="24"/>
                <w:lang w:val="tr-TR"/>
              </w:rPr>
              <w:t xml:space="preserve"> </w:t>
            </w:r>
            <w:r w:rsidRPr="005D5A55">
              <w:rPr>
                <w:rFonts w:ascii="Times New Roman" w:hAnsi="Times New Roman"/>
                <w:color w:val="001F60"/>
                <w:w w:val="110"/>
                <w:sz w:val="24"/>
                <w:szCs w:val="24"/>
                <w:lang w:val="tr-TR"/>
              </w:rPr>
              <w:t>gerektirmiyor.</w:t>
            </w:r>
          </w:p>
        </w:tc>
      </w:tr>
    </w:tbl>
    <w:p w14:paraId="69597C3A" w14:textId="77777777" w:rsidR="00EB4D42" w:rsidRPr="005D5A55" w:rsidRDefault="00EB4D42" w:rsidP="005D5A55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  <w:sectPr w:rsidR="00EB4D42" w:rsidRPr="005D5A55" w:rsidSect="004A5678">
          <w:headerReference w:type="default" r:id="rId8"/>
          <w:footerReference w:type="default" r:id="rId9"/>
          <w:pgSz w:w="12240" w:h="15840"/>
          <w:pgMar w:top="600" w:right="1140" w:bottom="280" w:left="1280" w:header="708" w:footer="708" w:gutter="0"/>
          <w:cols w:space="708"/>
        </w:sectPr>
      </w:pPr>
    </w:p>
    <w:p w14:paraId="0E483D45" w14:textId="77777777" w:rsidR="00EB4D42" w:rsidRPr="005D5A55" w:rsidRDefault="00681E7B" w:rsidP="005D5A55">
      <w:pPr>
        <w:pStyle w:val="GvdeMetni"/>
        <w:tabs>
          <w:tab w:val="left" w:pos="426"/>
        </w:tabs>
        <w:spacing w:before="76" w:line="360" w:lineRule="auto"/>
        <w:ind w:left="0" w:right="276"/>
        <w:jc w:val="both"/>
        <w:rPr>
          <w:sz w:val="24"/>
          <w:szCs w:val="24"/>
          <w:lang w:val="tr-TR"/>
        </w:rPr>
      </w:pPr>
      <w:r w:rsidRPr="005D5A55">
        <w:rPr>
          <w:sz w:val="24"/>
          <w:szCs w:val="24"/>
          <w:lang w:val="tr-TR"/>
        </w:rPr>
        <w:lastRenderedPageBreak/>
        <w:t>Düzeltici</w:t>
      </w:r>
      <w:r w:rsidRPr="005D5A55">
        <w:rPr>
          <w:spacing w:val="3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faaliyet</w:t>
      </w:r>
      <w:r w:rsidRPr="005D5A55">
        <w:rPr>
          <w:spacing w:val="4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ile</w:t>
      </w:r>
      <w:r w:rsidRPr="005D5A55">
        <w:rPr>
          <w:spacing w:val="4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giderilemeyen</w:t>
      </w:r>
      <w:r w:rsidRPr="005D5A55">
        <w:rPr>
          <w:spacing w:val="4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riskler,</w:t>
      </w:r>
      <w:r w:rsidRPr="005D5A55">
        <w:rPr>
          <w:spacing w:val="4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işletme</w:t>
      </w:r>
      <w:r w:rsidRPr="005D5A55">
        <w:rPr>
          <w:spacing w:val="4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ve</w:t>
      </w:r>
      <w:r w:rsidRPr="005D5A55">
        <w:rPr>
          <w:spacing w:val="4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bakım</w:t>
      </w:r>
      <w:r w:rsidRPr="005D5A55">
        <w:rPr>
          <w:spacing w:val="4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talimatlarında</w:t>
      </w:r>
      <w:r w:rsidRPr="005D5A55">
        <w:rPr>
          <w:spacing w:val="43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4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ürün</w:t>
      </w:r>
      <w:r w:rsidRPr="005D5A55">
        <w:rPr>
          <w:spacing w:val="4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üzerine</w:t>
      </w:r>
      <w:r w:rsidRPr="005D5A55">
        <w:rPr>
          <w:spacing w:val="109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iliştirilen</w:t>
      </w:r>
      <w:r w:rsidRPr="005D5A55">
        <w:rPr>
          <w:spacing w:val="3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etiketlerde</w:t>
      </w:r>
      <w:r w:rsidRPr="005D5A55">
        <w:rPr>
          <w:spacing w:val="3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müşteriyi</w:t>
      </w:r>
      <w:r w:rsidRPr="005D5A55">
        <w:rPr>
          <w:spacing w:val="3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uyarıcı</w:t>
      </w:r>
      <w:r w:rsidRPr="005D5A55">
        <w:rPr>
          <w:spacing w:val="3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bilgiler</w:t>
      </w:r>
      <w:r w:rsidRPr="005D5A55">
        <w:rPr>
          <w:spacing w:val="3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olarak</w:t>
      </w:r>
      <w:r w:rsidRPr="005D5A55">
        <w:rPr>
          <w:spacing w:val="3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verilmelidir.</w:t>
      </w:r>
      <w:r w:rsidRPr="005D5A55">
        <w:rPr>
          <w:spacing w:val="3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Düzeltici</w:t>
      </w:r>
      <w:r w:rsidRPr="005D5A55">
        <w:rPr>
          <w:spacing w:val="3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faaliyetler</w:t>
      </w:r>
      <w:r w:rsidRPr="005D5A55">
        <w:rPr>
          <w:spacing w:val="3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sonrasında</w:t>
      </w:r>
      <w:r w:rsidRPr="005D5A55">
        <w:rPr>
          <w:spacing w:val="105"/>
          <w:w w:val="10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Risk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Analizi</w:t>
      </w:r>
      <w:r w:rsidRPr="005D5A55">
        <w:rPr>
          <w:spacing w:val="1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tekrarlanır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1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“Güvenilir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Ürünler”</w:t>
      </w:r>
      <w:r w:rsidRPr="005D5A55">
        <w:rPr>
          <w:spacing w:val="2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yaratılıncaya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kadar</w:t>
      </w:r>
      <w:r w:rsidRPr="005D5A55">
        <w:rPr>
          <w:spacing w:val="1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bu</w:t>
      </w:r>
      <w:r w:rsidRPr="005D5A55">
        <w:rPr>
          <w:spacing w:val="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çalışma</w:t>
      </w:r>
      <w:r w:rsidRPr="005D5A55">
        <w:rPr>
          <w:spacing w:val="1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sürdürülür.</w:t>
      </w:r>
    </w:p>
    <w:p w14:paraId="04634348" w14:textId="77777777" w:rsidR="00EB4D42" w:rsidRPr="005D5A55" w:rsidRDefault="00681E7B" w:rsidP="005D5A55">
      <w:pPr>
        <w:pStyle w:val="GvdeMetni"/>
        <w:numPr>
          <w:ilvl w:val="1"/>
          <w:numId w:val="1"/>
        </w:numPr>
        <w:tabs>
          <w:tab w:val="left" w:pos="426"/>
          <w:tab w:val="left" w:pos="967"/>
        </w:tabs>
        <w:spacing w:before="118" w:line="360" w:lineRule="auto"/>
        <w:ind w:left="0" w:firstLine="0"/>
        <w:rPr>
          <w:rFonts w:cs="Times New Roman"/>
          <w:b/>
          <w:sz w:val="24"/>
          <w:szCs w:val="24"/>
          <w:lang w:val="tr-TR"/>
        </w:rPr>
      </w:pPr>
      <w:r w:rsidRPr="005D5A55">
        <w:rPr>
          <w:b/>
          <w:spacing w:val="-1"/>
          <w:w w:val="110"/>
          <w:sz w:val="24"/>
          <w:szCs w:val="24"/>
          <w:lang w:val="tr-TR"/>
        </w:rPr>
        <w:t>Rİ</w:t>
      </w:r>
      <w:r w:rsidRPr="005D5A55">
        <w:rPr>
          <w:b/>
          <w:spacing w:val="-2"/>
          <w:w w:val="110"/>
          <w:sz w:val="24"/>
          <w:szCs w:val="24"/>
          <w:lang w:val="tr-TR"/>
        </w:rPr>
        <w:t>S</w:t>
      </w:r>
      <w:r w:rsidRPr="005D5A55">
        <w:rPr>
          <w:b/>
          <w:spacing w:val="-1"/>
          <w:w w:val="110"/>
          <w:sz w:val="24"/>
          <w:szCs w:val="24"/>
          <w:lang w:val="tr-TR"/>
        </w:rPr>
        <w:t>K</w:t>
      </w:r>
      <w:r w:rsidRPr="005D5A55">
        <w:rPr>
          <w:b/>
          <w:spacing w:val="-25"/>
          <w:w w:val="110"/>
          <w:sz w:val="24"/>
          <w:szCs w:val="24"/>
          <w:lang w:val="tr-TR"/>
        </w:rPr>
        <w:t xml:space="preserve"> </w:t>
      </w:r>
      <w:r w:rsidRPr="005D5A55">
        <w:rPr>
          <w:b/>
          <w:spacing w:val="-2"/>
          <w:w w:val="110"/>
          <w:sz w:val="24"/>
          <w:szCs w:val="24"/>
          <w:lang w:val="tr-TR"/>
        </w:rPr>
        <w:t>A</w:t>
      </w:r>
      <w:r w:rsidRPr="005D5A55">
        <w:rPr>
          <w:b/>
          <w:spacing w:val="-1"/>
          <w:w w:val="110"/>
          <w:sz w:val="24"/>
          <w:szCs w:val="24"/>
          <w:lang w:val="tr-TR"/>
        </w:rPr>
        <w:t>Z</w:t>
      </w:r>
      <w:r w:rsidRPr="005D5A55">
        <w:rPr>
          <w:b/>
          <w:spacing w:val="-2"/>
          <w:w w:val="110"/>
          <w:sz w:val="24"/>
          <w:szCs w:val="24"/>
          <w:lang w:val="tr-TR"/>
        </w:rPr>
        <w:t>A</w:t>
      </w:r>
      <w:r w:rsidRPr="005D5A55">
        <w:rPr>
          <w:b/>
          <w:spacing w:val="-1"/>
          <w:w w:val="110"/>
          <w:sz w:val="24"/>
          <w:szCs w:val="24"/>
          <w:lang w:val="tr-TR"/>
        </w:rPr>
        <w:t>LTM</w:t>
      </w:r>
      <w:r w:rsidRPr="005D5A55">
        <w:rPr>
          <w:b/>
          <w:spacing w:val="-2"/>
          <w:w w:val="110"/>
          <w:sz w:val="24"/>
          <w:szCs w:val="24"/>
          <w:lang w:val="tr-TR"/>
        </w:rPr>
        <w:t>A</w:t>
      </w:r>
      <w:r w:rsidRPr="005D5A55">
        <w:rPr>
          <w:b/>
          <w:spacing w:val="-30"/>
          <w:w w:val="110"/>
          <w:sz w:val="24"/>
          <w:szCs w:val="24"/>
          <w:lang w:val="tr-TR"/>
        </w:rPr>
        <w:t xml:space="preserve"> </w:t>
      </w:r>
      <w:r w:rsidRPr="005D5A55">
        <w:rPr>
          <w:b/>
          <w:w w:val="110"/>
          <w:sz w:val="24"/>
          <w:szCs w:val="24"/>
          <w:lang w:val="tr-TR"/>
        </w:rPr>
        <w:t>YÖNTEMLERİ:</w:t>
      </w:r>
    </w:p>
    <w:p w14:paraId="6F18D202" w14:textId="77777777" w:rsidR="00EB4D42" w:rsidRPr="005D5A55" w:rsidRDefault="00EB4D42" w:rsidP="005D5A55">
      <w:pPr>
        <w:tabs>
          <w:tab w:val="left" w:pos="426"/>
        </w:tabs>
        <w:spacing w:before="7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63D810D" w14:textId="77777777" w:rsidR="00EB4D42" w:rsidRPr="005D5A55" w:rsidRDefault="00681E7B" w:rsidP="005D5A55">
      <w:pPr>
        <w:pStyle w:val="GvdeMetni"/>
        <w:tabs>
          <w:tab w:val="left" w:pos="426"/>
        </w:tabs>
        <w:spacing w:line="360" w:lineRule="auto"/>
        <w:ind w:left="0" w:right="275"/>
        <w:jc w:val="both"/>
        <w:rPr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Yapılan risk</w:t>
      </w:r>
      <w:r w:rsidRPr="005D5A55">
        <w:rPr>
          <w:spacing w:val="-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analizi</w:t>
      </w:r>
      <w:r w:rsidRPr="005D5A55">
        <w:rPr>
          <w:spacing w:val="-5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sonucu</w:t>
      </w:r>
      <w:r w:rsidRPr="005D5A55">
        <w:rPr>
          <w:spacing w:val="-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elde</w:t>
      </w:r>
      <w:r w:rsidRPr="005D5A55">
        <w:rPr>
          <w:spacing w:val="-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edilen</w:t>
      </w:r>
      <w:r w:rsidRPr="005D5A55">
        <w:rPr>
          <w:spacing w:val="-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R</w:t>
      </w:r>
      <w:r w:rsidRPr="005D5A55">
        <w:rPr>
          <w:spacing w:val="-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(Risk</w:t>
      </w:r>
      <w:r w:rsidRPr="005D5A55">
        <w:rPr>
          <w:spacing w:val="-1"/>
          <w:sz w:val="24"/>
          <w:szCs w:val="24"/>
          <w:lang w:val="tr-TR"/>
        </w:rPr>
        <w:t xml:space="preserve"> Öncelik</w:t>
      </w:r>
      <w:r w:rsidRPr="005D5A55">
        <w:rPr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Değeri)</w:t>
      </w:r>
      <w:r w:rsidRPr="005D5A55">
        <w:rPr>
          <w:spacing w:val="-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18</w:t>
      </w:r>
      <w:r w:rsidRPr="005D5A55">
        <w:rPr>
          <w:spacing w:val="-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puanın</w:t>
      </w:r>
      <w:r w:rsidRPr="005D5A55">
        <w:rPr>
          <w:spacing w:val="-1"/>
          <w:sz w:val="24"/>
          <w:szCs w:val="24"/>
          <w:lang w:val="tr-TR"/>
        </w:rPr>
        <w:t xml:space="preserve"> üzerinde</w:t>
      </w:r>
      <w:r w:rsidRPr="005D5A55">
        <w:rPr>
          <w:spacing w:val="-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 xml:space="preserve">ise </w:t>
      </w:r>
      <w:r w:rsidR="00075EE8" w:rsidRPr="005D5A55">
        <w:rPr>
          <w:sz w:val="24"/>
          <w:szCs w:val="24"/>
          <w:lang w:val="tr-TR"/>
        </w:rPr>
        <w:t>mutlaka</w:t>
      </w:r>
      <w:r w:rsidR="00075EE8" w:rsidRPr="005D5A55">
        <w:rPr>
          <w:spacing w:val="57"/>
          <w:w w:val="102"/>
          <w:sz w:val="24"/>
          <w:szCs w:val="24"/>
          <w:lang w:val="tr-TR"/>
        </w:rPr>
        <w:t xml:space="preserve"> </w:t>
      </w:r>
      <w:r w:rsidR="00075EE8" w:rsidRPr="005D5A55">
        <w:rPr>
          <w:spacing w:val="9"/>
          <w:sz w:val="24"/>
          <w:szCs w:val="24"/>
          <w:lang w:val="tr-TR"/>
        </w:rPr>
        <w:t>riskin</w:t>
      </w:r>
      <w:r w:rsidRPr="005D5A55">
        <w:rPr>
          <w:spacing w:val="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azaltılması</w:t>
      </w:r>
      <w:r w:rsidRPr="005D5A55">
        <w:rPr>
          <w:spacing w:val="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için</w:t>
      </w:r>
      <w:r w:rsidRPr="005D5A55">
        <w:rPr>
          <w:spacing w:val="6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Üst</w:t>
      </w:r>
      <w:r w:rsidRPr="005D5A55">
        <w:rPr>
          <w:spacing w:val="1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Yönetim,</w:t>
      </w:r>
      <w:r w:rsidRPr="005D5A55">
        <w:rPr>
          <w:spacing w:val="9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Teknik</w:t>
      </w:r>
      <w:r w:rsidRPr="005D5A55">
        <w:rPr>
          <w:spacing w:val="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İşler</w:t>
      </w:r>
      <w:r w:rsidRPr="005D5A55">
        <w:rPr>
          <w:spacing w:val="1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Sorumlusu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</w:t>
      </w:r>
      <w:r w:rsidRPr="005D5A55">
        <w:rPr>
          <w:spacing w:val="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Bölüm</w:t>
      </w:r>
      <w:r w:rsidRPr="005D5A55">
        <w:rPr>
          <w:spacing w:val="1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Sorumlusunun</w:t>
      </w:r>
      <w:r w:rsidRPr="005D5A55">
        <w:rPr>
          <w:spacing w:val="1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oluşturduğu</w:t>
      </w:r>
      <w:r w:rsidRPr="005D5A55">
        <w:rPr>
          <w:spacing w:val="85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ekiple</w:t>
      </w:r>
      <w:r w:rsidRPr="005D5A55">
        <w:rPr>
          <w:spacing w:val="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yapılan</w:t>
      </w:r>
      <w:r w:rsidRPr="005D5A55">
        <w:rPr>
          <w:spacing w:val="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çalışmada</w:t>
      </w:r>
      <w:r w:rsidRPr="005D5A55">
        <w:rPr>
          <w:spacing w:val="-6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riski</w:t>
      </w:r>
      <w:r w:rsidRPr="005D5A55">
        <w:rPr>
          <w:spacing w:val="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azaltmak</w:t>
      </w:r>
      <w:r w:rsidRPr="005D5A55">
        <w:rPr>
          <w:spacing w:val="-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için</w:t>
      </w:r>
      <w:r w:rsidRPr="005D5A55">
        <w:rPr>
          <w:spacing w:val="2"/>
          <w:sz w:val="24"/>
          <w:szCs w:val="24"/>
          <w:lang w:val="tr-TR"/>
        </w:rPr>
        <w:t xml:space="preserve"> </w:t>
      </w:r>
      <w:r w:rsidR="00A957AF" w:rsidRPr="005D5A55">
        <w:rPr>
          <w:spacing w:val="-1"/>
          <w:sz w:val="24"/>
          <w:szCs w:val="24"/>
          <w:lang w:val="tr-TR"/>
        </w:rPr>
        <w:t>hedef</w:t>
      </w:r>
      <w:r w:rsidR="00A957AF" w:rsidRPr="005D5A55">
        <w:rPr>
          <w:spacing w:val="-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oluşturulmaktadır.</w:t>
      </w:r>
      <w:r w:rsidRPr="005D5A55">
        <w:rPr>
          <w:spacing w:val="-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Yüksek</w:t>
      </w:r>
      <w:r w:rsidRPr="005D5A55">
        <w:rPr>
          <w:spacing w:val="-3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riskler</w:t>
      </w:r>
      <w:r w:rsidRPr="005D5A55">
        <w:rPr>
          <w:spacing w:val="-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için</w:t>
      </w:r>
      <w:r w:rsidRPr="005D5A55">
        <w:rPr>
          <w:spacing w:val="-3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Düzeltici</w:t>
      </w:r>
      <w:r w:rsidRPr="005D5A55">
        <w:rPr>
          <w:spacing w:val="99"/>
          <w:w w:val="10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Faaliyet</w:t>
      </w:r>
      <w:r w:rsidRPr="005D5A55">
        <w:rPr>
          <w:sz w:val="24"/>
          <w:szCs w:val="24"/>
          <w:lang w:val="tr-TR"/>
        </w:rPr>
        <w:t xml:space="preserve"> </w:t>
      </w:r>
      <w:r w:rsidR="00075EE8" w:rsidRPr="005D5A55">
        <w:rPr>
          <w:spacing w:val="-1"/>
          <w:sz w:val="24"/>
          <w:szCs w:val="24"/>
          <w:lang w:val="tr-TR"/>
        </w:rPr>
        <w:t>Prosedürü</w:t>
      </w:r>
      <w:r w:rsidR="00075EE8" w:rsidRPr="005D5A55">
        <w:rPr>
          <w:sz w:val="24"/>
          <w:szCs w:val="24"/>
          <w:lang w:val="tr-TR"/>
        </w:rPr>
        <w:t xml:space="preserve"> göre</w:t>
      </w:r>
      <w:r w:rsidRPr="005D5A55">
        <w:rPr>
          <w:spacing w:val="54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hareket</w:t>
      </w:r>
      <w:r w:rsidRPr="005D5A55">
        <w:rPr>
          <w:spacing w:val="4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edilir.</w:t>
      </w:r>
      <w:r w:rsidRPr="005D5A55">
        <w:rPr>
          <w:spacing w:val="54"/>
          <w:sz w:val="24"/>
          <w:szCs w:val="24"/>
          <w:lang w:val="tr-TR"/>
        </w:rPr>
        <w:t xml:space="preserve"> </w:t>
      </w:r>
      <w:r w:rsidR="00075EE8" w:rsidRPr="005D5A55">
        <w:rPr>
          <w:spacing w:val="-1"/>
          <w:sz w:val="24"/>
          <w:szCs w:val="24"/>
          <w:lang w:val="tr-TR"/>
        </w:rPr>
        <w:t>Uygun</w:t>
      </w:r>
      <w:r w:rsidR="00075EE8" w:rsidRPr="005D5A55">
        <w:rPr>
          <w:sz w:val="24"/>
          <w:szCs w:val="24"/>
          <w:lang w:val="tr-TR"/>
        </w:rPr>
        <w:t xml:space="preserve"> olmayan</w:t>
      </w:r>
      <w:r w:rsidRPr="005D5A55">
        <w:rPr>
          <w:spacing w:val="5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sonuçlar</w:t>
      </w:r>
      <w:r w:rsidRPr="005D5A55">
        <w:rPr>
          <w:spacing w:val="51"/>
          <w:sz w:val="24"/>
          <w:szCs w:val="24"/>
          <w:lang w:val="tr-TR"/>
        </w:rPr>
        <w:t xml:space="preserve"> </w:t>
      </w:r>
      <w:r w:rsidRPr="005D5A55">
        <w:rPr>
          <w:spacing w:val="-2"/>
          <w:sz w:val="24"/>
          <w:szCs w:val="24"/>
          <w:lang w:val="tr-TR"/>
        </w:rPr>
        <w:t>veya</w:t>
      </w:r>
      <w:r w:rsidRPr="005D5A55">
        <w:rPr>
          <w:spacing w:val="51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faaliyetler</w:t>
      </w:r>
      <w:r w:rsidRPr="005D5A55">
        <w:rPr>
          <w:spacing w:val="79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içinde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="00750B23" w:rsidRPr="005D5A55">
        <w:rPr>
          <w:spacing w:val="-2"/>
          <w:sz w:val="24"/>
          <w:szCs w:val="24"/>
          <w:lang w:val="tr-TR"/>
        </w:rPr>
        <w:t>Uygun</w:t>
      </w:r>
      <w:r w:rsidR="00750B23" w:rsidRPr="005D5A55">
        <w:rPr>
          <w:spacing w:val="11"/>
          <w:sz w:val="24"/>
          <w:szCs w:val="24"/>
          <w:lang w:val="tr-TR"/>
        </w:rPr>
        <w:t xml:space="preserve"> </w:t>
      </w:r>
      <w:r w:rsidR="00750B23" w:rsidRPr="005D5A55">
        <w:rPr>
          <w:spacing w:val="-1"/>
          <w:sz w:val="24"/>
          <w:szCs w:val="24"/>
          <w:lang w:val="tr-TR"/>
        </w:rPr>
        <w:t>Olmayan</w:t>
      </w:r>
      <w:r w:rsidR="00750B23" w:rsidRPr="005D5A55">
        <w:rPr>
          <w:spacing w:val="12"/>
          <w:sz w:val="24"/>
          <w:szCs w:val="24"/>
          <w:lang w:val="tr-TR"/>
        </w:rPr>
        <w:t xml:space="preserve"> Ürün </w:t>
      </w:r>
      <w:r w:rsidR="00750B23" w:rsidRPr="005D5A55">
        <w:rPr>
          <w:spacing w:val="-1"/>
          <w:sz w:val="24"/>
          <w:szCs w:val="24"/>
          <w:lang w:val="tr-TR"/>
        </w:rPr>
        <w:t>Hizmet</w:t>
      </w:r>
      <w:r w:rsidR="00750B23" w:rsidRPr="005D5A55">
        <w:rPr>
          <w:spacing w:val="14"/>
          <w:sz w:val="24"/>
          <w:szCs w:val="24"/>
          <w:lang w:val="tr-TR"/>
        </w:rPr>
        <w:t xml:space="preserve"> </w:t>
      </w:r>
      <w:r w:rsidR="00750B23" w:rsidRPr="005D5A55">
        <w:rPr>
          <w:spacing w:val="-1"/>
          <w:sz w:val="24"/>
          <w:szCs w:val="24"/>
          <w:lang w:val="tr-TR"/>
        </w:rPr>
        <w:t>Kontrol</w:t>
      </w:r>
      <w:r w:rsidR="00750B23" w:rsidRPr="005D5A55">
        <w:rPr>
          <w:spacing w:val="11"/>
          <w:sz w:val="24"/>
          <w:szCs w:val="24"/>
          <w:lang w:val="tr-TR"/>
        </w:rPr>
        <w:t xml:space="preserve"> </w:t>
      </w:r>
      <w:r w:rsidR="00075EE8" w:rsidRPr="005D5A55">
        <w:rPr>
          <w:spacing w:val="-1"/>
          <w:sz w:val="24"/>
          <w:szCs w:val="24"/>
          <w:lang w:val="tr-TR"/>
        </w:rPr>
        <w:t>Prosedürü</w:t>
      </w:r>
      <w:r w:rsidR="00075EE8" w:rsidRPr="005D5A55">
        <w:rPr>
          <w:spacing w:val="10"/>
          <w:sz w:val="24"/>
          <w:szCs w:val="24"/>
          <w:lang w:val="tr-TR"/>
        </w:rPr>
        <w:t xml:space="preserve"> </w:t>
      </w:r>
      <w:r w:rsidR="00075EE8" w:rsidRPr="005D5A55">
        <w:rPr>
          <w:spacing w:val="-1"/>
          <w:sz w:val="24"/>
          <w:szCs w:val="24"/>
          <w:lang w:val="tr-TR"/>
        </w:rPr>
        <w:t>göre</w:t>
      </w:r>
      <w:r w:rsidRPr="005D5A55">
        <w:rPr>
          <w:spacing w:val="1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hareket</w:t>
      </w:r>
      <w:r w:rsidRPr="005D5A55">
        <w:rPr>
          <w:spacing w:val="9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edilir.</w:t>
      </w:r>
      <w:r w:rsidRPr="005D5A55">
        <w:rPr>
          <w:spacing w:val="1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Oluşturulan</w:t>
      </w:r>
      <w:r w:rsidRPr="005D5A55">
        <w:rPr>
          <w:spacing w:val="119"/>
          <w:w w:val="102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bu</w:t>
      </w:r>
      <w:r w:rsidRPr="005D5A55">
        <w:rPr>
          <w:spacing w:val="8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amaçlar</w:t>
      </w:r>
      <w:r w:rsidRPr="005D5A55">
        <w:rPr>
          <w:spacing w:val="4"/>
          <w:sz w:val="24"/>
          <w:szCs w:val="24"/>
          <w:lang w:val="tr-TR"/>
        </w:rPr>
        <w:t xml:space="preserve"> </w:t>
      </w:r>
      <w:r w:rsidR="00750B23" w:rsidRPr="005D5A55">
        <w:rPr>
          <w:spacing w:val="-1"/>
          <w:sz w:val="24"/>
          <w:szCs w:val="24"/>
          <w:lang w:val="tr-TR"/>
        </w:rPr>
        <w:t>aksiyon</w:t>
      </w:r>
      <w:r w:rsidRPr="005D5A55">
        <w:rPr>
          <w:spacing w:val="11"/>
          <w:sz w:val="24"/>
          <w:szCs w:val="24"/>
          <w:lang w:val="tr-TR"/>
        </w:rPr>
        <w:t xml:space="preserve"> </w:t>
      </w:r>
      <w:r w:rsidR="00750B23" w:rsidRPr="005D5A55">
        <w:rPr>
          <w:spacing w:val="-1"/>
          <w:sz w:val="24"/>
          <w:szCs w:val="24"/>
          <w:lang w:val="tr-TR"/>
        </w:rPr>
        <w:t>planları</w:t>
      </w:r>
      <w:r w:rsidRPr="005D5A55">
        <w:rPr>
          <w:spacing w:val="1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“</w:t>
      </w:r>
      <w:r w:rsidR="001D6130" w:rsidRPr="005D5A55">
        <w:rPr>
          <w:spacing w:val="-1"/>
          <w:sz w:val="24"/>
          <w:szCs w:val="24"/>
          <w:lang w:val="tr-TR"/>
        </w:rPr>
        <w:t>Hedef Veri</w:t>
      </w:r>
      <w:r w:rsidR="00750B23" w:rsidRPr="005D5A55">
        <w:rPr>
          <w:spacing w:val="-1"/>
          <w:sz w:val="24"/>
          <w:szCs w:val="24"/>
          <w:lang w:val="tr-TR"/>
        </w:rPr>
        <w:t xml:space="preserve"> Analizi ve Kalite Hedefleri üz</w:t>
      </w:r>
      <w:r w:rsidRPr="005D5A55">
        <w:rPr>
          <w:sz w:val="24"/>
          <w:szCs w:val="24"/>
          <w:lang w:val="tr-TR"/>
        </w:rPr>
        <w:t>erinden</w:t>
      </w:r>
      <w:r w:rsidRPr="005D5A55">
        <w:rPr>
          <w:spacing w:val="4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çalışma</w:t>
      </w:r>
      <w:r w:rsidRPr="005D5A55">
        <w:rPr>
          <w:spacing w:val="71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yapılmaktadır.</w:t>
      </w:r>
      <w:r w:rsidRPr="005D5A55">
        <w:rPr>
          <w:spacing w:val="10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Yapılan</w:t>
      </w:r>
      <w:r w:rsidRPr="005D5A55">
        <w:rPr>
          <w:spacing w:val="5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çalışmaların</w:t>
      </w:r>
      <w:r w:rsidRPr="005D5A55">
        <w:rPr>
          <w:spacing w:val="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sonuçları</w:t>
      </w:r>
      <w:r w:rsidRPr="005D5A55">
        <w:rPr>
          <w:spacing w:val="8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değerlendirilerek</w:t>
      </w:r>
      <w:r w:rsidRPr="005D5A55">
        <w:rPr>
          <w:spacing w:val="5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Risk</w:t>
      </w:r>
      <w:r w:rsidRPr="005D5A55">
        <w:rPr>
          <w:spacing w:val="7"/>
          <w:sz w:val="24"/>
          <w:szCs w:val="24"/>
          <w:lang w:val="tr-TR"/>
        </w:rPr>
        <w:t xml:space="preserve"> </w:t>
      </w:r>
      <w:r w:rsidRPr="005D5A55">
        <w:rPr>
          <w:sz w:val="24"/>
          <w:szCs w:val="24"/>
          <w:lang w:val="tr-TR"/>
        </w:rPr>
        <w:t>Analiz</w:t>
      </w:r>
      <w:r w:rsidRPr="005D5A55">
        <w:rPr>
          <w:spacing w:val="7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Formu</w:t>
      </w:r>
      <w:r w:rsidRPr="005D5A55">
        <w:rPr>
          <w:spacing w:val="99"/>
          <w:w w:val="102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güncellenmektedir.</w:t>
      </w:r>
    </w:p>
    <w:p w14:paraId="208C9FF9" w14:textId="77777777" w:rsidR="00EB4D42" w:rsidRPr="005D5A55" w:rsidRDefault="00314AE0" w:rsidP="005D5A55">
      <w:pPr>
        <w:pStyle w:val="GvdeMetni"/>
        <w:numPr>
          <w:ilvl w:val="0"/>
          <w:numId w:val="14"/>
        </w:numPr>
        <w:tabs>
          <w:tab w:val="left" w:pos="426"/>
          <w:tab w:val="left" w:pos="798"/>
        </w:tabs>
        <w:spacing w:before="117" w:line="360" w:lineRule="auto"/>
        <w:ind w:left="0" w:firstLine="0"/>
        <w:jc w:val="left"/>
        <w:rPr>
          <w:rFonts w:cs="Times New Roman"/>
          <w:b/>
          <w:sz w:val="24"/>
          <w:szCs w:val="24"/>
          <w:lang w:val="tr-TR"/>
        </w:rPr>
      </w:pPr>
      <w:r w:rsidRPr="005D5A55">
        <w:rPr>
          <w:b/>
          <w:w w:val="105"/>
          <w:sz w:val="24"/>
          <w:szCs w:val="24"/>
          <w:lang w:val="tr-TR"/>
        </w:rPr>
        <w:t>İLGİLİ</w:t>
      </w:r>
      <w:r w:rsidRPr="005D5A55">
        <w:rPr>
          <w:b/>
          <w:spacing w:val="21"/>
          <w:w w:val="105"/>
          <w:sz w:val="24"/>
          <w:szCs w:val="24"/>
          <w:lang w:val="tr-TR"/>
        </w:rPr>
        <w:t xml:space="preserve"> </w:t>
      </w:r>
      <w:r w:rsidRPr="005D5A55">
        <w:rPr>
          <w:b/>
          <w:spacing w:val="-2"/>
          <w:w w:val="105"/>
          <w:sz w:val="24"/>
          <w:szCs w:val="24"/>
          <w:lang w:val="tr-TR"/>
        </w:rPr>
        <w:t>D</w:t>
      </w:r>
      <w:r w:rsidRPr="005D5A55">
        <w:rPr>
          <w:b/>
          <w:spacing w:val="-1"/>
          <w:w w:val="105"/>
          <w:sz w:val="24"/>
          <w:szCs w:val="24"/>
          <w:lang w:val="tr-TR"/>
        </w:rPr>
        <w:t>OK</w:t>
      </w:r>
      <w:r w:rsidRPr="005D5A55">
        <w:rPr>
          <w:b/>
          <w:spacing w:val="-2"/>
          <w:w w:val="105"/>
          <w:sz w:val="24"/>
          <w:szCs w:val="24"/>
          <w:lang w:val="tr-TR"/>
        </w:rPr>
        <w:t>Ü</w:t>
      </w:r>
      <w:r w:rsidRPr="005D5A55">
        <w:rPr>
          <w:b/>
          <w:spacing w:val="-1"/>
          <w:w w:val="105"/>
          <w:sz w:val="24"/>
          <w:szCs w:val="24"/>
          <w:lang w:val="tr-TR"/>
        </w:rPr>
        <w:t>M</w:t>
      </w:r>
      <w:r w:rsidRPr="005D5A55">
        <w:rPr>
          <w:b/>
          <w:spacing w:val="-2"/>
          <w:w w:val="105"/>
          <w:sz w:val="24"/>
          <w:szCs w:val="24"/>
          <w:lang w:val="tr-TR"/>
        </w:rPr>
        <w:t>AN</w:t>
      </w:r>
      <w:r w:rsidRPr="005D5A55">
        <w:rPr>
          <w:b/>
          <w:spacing w:val="-1"/>
          <w:w w:val="105"/>
          <w:sz w:val="24"/>
          <w:szCs w:val="24"/>
          <w:lang w:val="tr-TR"/>
        </w:rPr>
        <w:t>LAR</w:t>
      </w:r>
    </w:p>
    <w:p w14:paraId="4DE1DB8A" w14:textId="77777777" w:rsidR="00EB4D42" w:rsidRPr="005D5A55" w:rsidRDefault="00EB4D42" w:rsidP="005D5A55">
      <w:pPr>
        <w:tabs>
          <w:tab w:val="left" w:pos="426"/>
        </w:tabs>
        <w:spacing w:before="1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CB00CEE" w14:textId="68614303" w:rsidR="00EB4D42" w:rsidRPr="005D5A55" w:rsidRDefault="007A27D1" w:rsidP="005D5A55">
      <w:pPr>
        <w:pStyle w:val="GvdeMetni"/>
        <w:numPr>
          <w:ilvl w:val="0"/>
          <w:numId w:val="17"/>
        </w:numPr>
        <w:tabs>
          <w:tab w:val="left" w:pos="426"/>
        </w:tabs>
        <w:spacing w:line="360" w:lineRule="auto"/>
        <w:ind w:right="275"/>
        <w:jc w:val="both"/>
        <w:rPr>
          <w:spacing w:val="-1"/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Riskler</w:t>
      </w:r>
      <w:r w:rsidR="00282FAE">
        <w:rPr>
          <w:spacing w:val="-1"/>
          <w:sz w:val="24"/>
          <w:szCs w:val="24"/>
          <w:lang w:val="tr-TR"/>
        </w:rPr>
        <w:t xml:space="preserve"> </w:t>
      </w:r>
      <w:proofErr w:type="gramStart"/>
      <w:r w:rsidRPr="005D5A55">
        <w:rPr>
          <w:spacing w:val="-1"/>
          <w:sz w:val="24"/>
          <w:szCs w:val="24"/>
          <w:lang w:val="tr-TR"/>
        </w:rPr>
        <w:t>Ve</w:t>
      </w:r>
      <w:proofErr w:type="gramEnd"/>
      <w:r w:rsidRPr="005D5A55">
        <w:rPr>
          <w:spacing w:val="-1"/>
          <w:sz w:val="24"/>
          <w:szCs w:val="24"/>
          <w:lang w:val="tr-TR"/>
        </w:rPr>
        <w:t xml:space="preserve"> Fırsatların Belirlenmesi Analiz Planı</w:t>
      </w:r>
    </w:p>
    <w:p w14:paraId="38ECF176" w14:textId="77777777" w:rsidR="00E7588F" w:rsidRPr="005D5A55" w:rsidRDefault="00E7588F" w:rsidP="005D5A55">
      <w:pPr>
        <w:pStyle w:val="GvdeMetni"/>
        <w:numPr>
          <w:ilvl w:val="0"/>
          <w:numId w:val="17"/>
        </w:numPr>
        <w:tabs>
          <w:tab w:val="left" w:pos="426"/>
        </w:tabs>
        <w:spacing w:line="360" w:lineRule="auto"/>
        <w:ind w:right="275"/>
        <w:jc w:val="both"/>
        <w:rPr>
          <w:spacing w:val="-1"/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>Düzeltici</w:t>
      </w:r>
      <w:r w:rsidR="00750B23" w:rsidRPr="005D5A55">
        <w:rPr>
          <w:spacing w:val="-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>Faaliyet Prosedürü</w:t>
      </w:r>
      <w:r w:rsidR="00750B23" w:rsidRPr="005D5A55">
        <w:rPr>
          <w:spacing w:val="-1"/>
          <w:sz w:val="24"/>
          <w:szCs w:val="24"/>
          <w:lang w:val="tr-TR"/>
        </w:rPr>
        <w:t xml:space="preserve"> </w:t>
      </w:r>
      <w:r w:rsidRPr="005D5A55">
        <w:rPr>
          <w:spacing w:val="-1"/>
          <w:sz w:val="24"/>
          <w:szCs w:val="24"/>
          <w:lang w:val="tr-TR"/>
        </w:rPr>
        <w:t xml:space="preserve">  </w:t>
      </w:r>
    </w:p>
    <w:p w14:paraId="74F7FE07" w14:textId="6CA1386D" w:rsidR="00750B23" w:rsidRPr="005D5A55" w:rsidRDefault="00750B23" w:rsidP="005D5A55">
      <w:pPr>
        <w:pStyle w:val="GvdeMetni"/>
        <w:numPr>
          <w:ilvl w:val="0"/>
          <w:numId w:val="17"/>
        </w:numPr>
        <w:tabs>
          <w:tab w:val="left" w:pos="426"/>
        </w:tabs>
        <w:spacing w:line="360" w:lineRule="auto"/>
        <w:ind w:right="275"/>
        <w:jc w:val="both"/>
        <w:rPr>
          <w:spacing w:val="-1"/>
          <w:sz w:val="24"/>
          <w:szCs w:val="24"/>
          <w:lang w:val="tr-TR"/>
        </w:rPr>
      </w:pPr>
      <w:r w:rsidRPr="005D5A55">
        <w:rPr>
          <w:spacing w:val="-1"/>
          <w:sz w:val="24"/>
          <w:szCs w:val="24"/>
          <w:lang w:val="tr-TR"/>
        </w:rPr>
        <w:t xml:space="preserve">Hedef Veri Analizi  </w:t>
      </w:r>
    </w:p>
    <w:p w14:paraId="6D596BD3" w14:textId="77777777" w:rsidR="0017147D" w:rsidRPr="005D5A55" w:rsidRDefault="0017147D" w:rsidP="005D5A55">
      <w:pPr>
        <w:pStyle w:val="GvdeMetni"/>
        <w:tabs>
          <w:tab w:val="left" w:pos="426"/>
        </w:tabs>
        <w:spacing w:line="360" w:lineRule="auto"/>
        <w:ind w:left="720" w:right="275"/>
        <w:jc w:val="both"/>
        <w:rPr>
          <w:spacing w:val="-1"/>
          <w:sz w:val="24"/>
          <w:szCs w:val="24"/>
          <w:lang w:val="tr-TR"/>
        </w:rPr>
      </w:pPr>
    </w:p>
    <w:sectPr w:rsidR="0017147D" w:rsidRPr="005D5A55" w:rsidSect="004A5678">
      <w:pgSz w:w="12240" w:h="15840"/>
      <w:pgMar w:top="600" w:right="114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DC63E" w14:textId="77777777" w:rsidR="004A5678" w:rsidRDefault="004A5678" w:rsidP="00E7588F">
      <w:r>
        <w:separator/>
      </w:r>
    </w:p>
  </w:endnote>
  <w:endnote w:type="continuationSeparator" w:id="0">
    <w:p w14:paraId="052A53CB" w14:textId="77777777" w:rsidR="004A5678" w:rsidRDefault="004A5678" w:rsidP="00E7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401BD" w14:textId="77777777" w:rsidR="00094552" w:rsidRDefault="00094552">
    <w:pPr>
      <w:pStyle w:val="AltBilgi"/>
    </w:pPr>
  </w:p>
  <w:p w14:paraId="431390D8" w14:textId="77777777" w:rsidR="006A18FB" w:rsidRPr="00D70A8F" w:rsidRDefault="006A18FB" w:rsidP="006A18FB">
    <w:pPr>
      <w:pStyle w:val="AltBilgi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1FD30" w14:textId="77777777" w:rsidR="004A5678" w:rsidRDefault="004A5678" w:rsidP="00E7588F">
      <w:r>
        <w:separator/>
      </w:r>
    </w:p>
  </w:footnote>
  <w:footnote w:type="continuationSeparator" w:id="0">
    <w:p w14:paraId="6E37A9AB" w14:textId="77777777" w:rsidR="004A5678" w:rsidRDefault="004A5678" w:rsidP="00E75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8E6AF" w14:textId="77777777" w:rsidR="00094552" w:rsidRDefault="00094552">
    <w:pPr>
      <w:pStyle w:val="stBilgi"/>
    </w:pPr>
  </w:p>
  <w:tbl>
    <w:tblPr>
      <w:tblW w:w="10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126"/>
      <w:gridCol w:w="1701"/>
      <w:gridCol w:w="2268"/>
      <w:gridCol w:w="2160"/>
    </w:tblGrid>
    <w:tr w:rsidR="00274718" w:rsidRPr="00874995" w14:paraId="6240D0B1" w14:textId="77777777" w:rsidTr="000A5EF8">
      <w:trPr>
        <w:trHeight w:val="1340"/>
      </w:trPr>
      <w:tc>
        <w:tcPr>
          <w:tcW w:w="20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3A169474" w14:textId="66888CFB" w:rsidR="00274718" w:rsidRPr="00874995" w:rsidRDefault="0014201D" w:rsidP="000A5EF8">
          <w:pPr>
            <w:pStyle w:val="stBilgi"/>
            <w:jc w:val="center"/>
            <w:rPr>
              <w:rFonts w:ascii="Calibri" w:eastAsia="Calibri" w:hAnsi="Calibri" w:cs="Calibri"/>
              <w:b/>
            </w:rPr>
          </w:pPr>
          <w:r>
            <w:object w:dxaOrig="3000" w:dyaOrig="3000" w14:anchorId="0ABBED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7pt">
                <v:imagedata r:id="rId1" o:title=""/>
              </v:shape>
              <o:OLEObject Type="Embed" ProgID="PBrush" ShapeID="_x0000_i1025" DrawAspect="Content" ObjectID="_1772274945" r:id="rId2"/>
            </w:object>
          </w:r>
          <w:bookmarkStart w:id="1" w:name="kurum_logo"/>
          <w:bookmarkEnd w:id="1"/>
        </w:p>
      </w:tc>
      <w:tc>
        <w:tcPr>
          <w:tcW w:w="825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</w:tcPr>
        <w:p w14:paraId="0F49E78E" w14:textId="77777777" w:rsidR="00274718" w:rsidRPr="00874995" w:rsidRDefault="00274718" w:rsidP="000A5EF8">
          <w:pPr>
            <w:pStyle w:val="stBilgi"/>
            <w:jc w:val="center"/>
            <w:rPr>
              <w:rFonts w:ascii="Calibri" w:eastAsia="Calibri" w:hAnsi="Calibri" w:cs="Calibri"/>
              <w:b/>
            </w:rPr>
          </w:pPr>
        </w:p>
        <w:p w14:paraId="2144FC05" w14:textId="77777777" w:rsidR="00274718" w:rsidRPr="00874995" w:rsidRDefault="00274718" w:rsidP="000A5EF8">
          <w:pPr>
            <w:pStyle w:val="stBilgi"/>
            <w:tabs>
              <w:tab w:val="left" w:pos="1620"/>
              <w:tab w:val="center" w:pos="4019"/>
            </w:tabs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ab/>
          </w:r>
          <w:r>
            <w:rPr>
              <w:rFonts w:ascii="Calibri" w:eastAsia="Calibri" w:hAnsi="Calibri" w:cs="Calibri"/>
              <w:b/>
            </w:rPr>
            <w:tab/>
          </w:r>
          <w:r w:rsidRPr="00874995">
            <w:rPr>
              <w:rFonts w:ascii="Calibri" w:eastAsia="Calibri" w:hAnsi="Calibri" w:cs="Calibri"/>
              <w:b/>
            </w:rPr>
            <w:t>T.C</w:t>
          </w:r>
        </w:p>
        <w:p w14:paraId="6E84FF97" w14:textId="7AACE7DE" w:rsidR="00274718" w:rsidRPr="00874995" w:rsidRDefault="0014201D" w:rsidP="000A5EF8">
          <w:pPr>
            <w:pStyle w:val="stBilgi"/>
            <w:tabs>
              <w:tab w:val="left" w:pos="840"/>
              <w:tab w:val="center" w:pos="3290"/>
            </w:tabs>
            <w:jc w:val="center"/>
            <w:rPr>
              <w:rFonts w:ascii="Calibri" w:eastAsia="Calibri" w:hAnsi="Calibri" w:cs="Calibri"/>
              <w:b/>
              <w:noProof/>
              <w:lang w:val="tr-TR"/>
            </w:rPr>
          </w:pPr>
          <w:r>
            <w:rPr>
              <w:rFonts w:ascii="Calibri" w:eastAsia="Calibri" w:hAnsi="Calibri" w:cs="Calibri"/>
              <w:b/>
              <w:noProof/>
            </w:rPr>
            <w:t>SELÇUK</w:t>
          </w:r>
          <w:r w:rsidR="00274718" w:rsidRPr="00874995">
            <w:rPr>
              <w:rFonts w:ascii="Calibri" w:eastAsia="Calibri" w:hAnsi="Calibri" w:cs="Calibri"/>
              <w:b/>
              <w:noProof/>
            </w:rPr>
            <w:t xml:space="preserve">  ÜNİVERSİTESİ</w:t>
          </w:r>
        </w:p>
        <w:p w14:paraId="7F4E3166" w14:textId="77777777" w:rsidR="00274718" w:rsidRPr="00874995" w:rsidRDefault="00274718" w:rsidP="000A5EF8">
          <w:pPr>
            <w:pStyle w:val="stBilgi"/>
            <w:tabs>
              <w:tab w:val="left" w:pos="840"/>
              <w:tab w:val="center" w:pos="3290"/>
            </w:tabs>
            <w:jc w:val="center"/>
            <w:rPr>
              <w:rFonts w:ascii="Calibri" w:eastAsia="Calibri" w:hAnsi="Calibri" w:cs="Calibri"/>
              <w:b/>
              <w:noProof/>
              <w:lang w:val="tr-TR"/>
            </w:rPr>
          </w:pPr>
          <w:r>
            <w:rPr>
              <w:rFonts w:ascii="Calibri" w:eastAsia="Calibri" w:hAnsi="Calibri" w:cs="Calibri"/>
              <w:b/>
              <w:noProof/>
              <w:lang w:val="tr-TR"/>
            </w:rPr>
            <w:t>RİSK ANALİZİ</w:t>
          </w:r>
          <w:r w:rsidRPr="00874995">
            <w:rPr>
              <w:rFonts w:ascii="Calibri" w:eastAsia="Calibri" w:hAnsi="Calibri" w:cs="Calibri"/>
              <w:b/>
              <w:noProof/>
              <w:lang w:val="tr-TR"/>
            </w:rPr>
            <w:t xml:space="preserve"> PROSEDÜRÜ</w:t>
          </w:r>
        </w:p>
        <w:p w14:paraId="75CA0578" w14:textId="77777777" w:rsidR="00274718" w:rsidRPr="00874995" w:rsidRDefault="00274718" w:rsidP="000A5EF8">
          <w:pPr>
            <w:pStyle w:val="stBilgi"/>
            <w:tabs>
              <w:tab w:val="left" w:pos="840"/>
              <w:tab w:val="center" w:pos="3290"/>
            </w:tabs>
            <w:jc w:val="center"/>
            <w:rPr>
              <w:rFonts w:ascii="Calibri" w:eastAsia="Calibri" w:hAnsi="Calibri" w:cs="Calibri"/>
              <w:b/>
            </w:rPr>
          </w:pPr>
        </w:p>
      </w:tc>
    </w:tr>
    <w:tr w:rsidR="00274718" w:rsidRPr="00874995" w14:paraId="31767FBA" w14:textId="77777777" w:rsidTr="007D44B1">
      <w:trPr>
        <w:trHeight w:val="335"/>
      </w:trPr>
      <w:tc>
        <w:tcPr>
          <w:tcW w:w="20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6B92F921" w14:textId="77777777" w:rsidR="00274718" w:rsidRPr="006D4AB8" w:rsidRDefault="00274718" w:rsidP="000A5EF8">
          <w:pPr>
            <w:pStyle w:val="stBilgi"/>
            <w:rPr>
              <w:rFonts w:ascii="Calibri" w:eastAsia="Calibri" w:hAnsi="Calibri" w:cs="Calibri"/>
              <w:b/>
              <w:sz w:val="18"/>
              <w:szCs w:val="18"/>
              <w:lang w:val="tr-TR"/>
            </w:rPr>
          </w:pPr>
          <w:r w:rsidRPr="006D4AB8">
            <w:rPr>
              <w:rFonts w:ascii="Calibri" w:eastAsia="Calibri" w:hAnsi="Calibri" w:cs="Calibri"/>
              <w:b/>
              <w:sz w:val="18"/>
              <w:szCs w:val="18"/>
            </w:rPr>
            <w:t xml:space="preserve">DOKÜMAN NO: </w:t>
          </w:r>
          <w:r>
            <w:rPr>
              <w:rFonts w:ascii="Calibri" w:eastAsia="Calibri" w:hAnsi="Calibri" w:cs="Calibri"/>
              <w:b/>
              <w:sz w:val="18"/>
              <w:szCs w:val="18"/>
              <w:lang w:val="tr-TR"/>
            </w:rPr>
            <w:t>PR-102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006C573C" w14:textId="6F4269B0" w:rsidR="00274718" w:rsidRPr="006D4AB8" w:rsidRDefault="00274718" w:rsidP="000A5EF8">
          <w:pPr>
            <w:pStyle w:val="stBilgi"/>
            <w:rPr>
              <w:rFonts w:ascii="Calibri" w:eastAsia="Calibri" w:hAnsi="Calibri" w:cs="Calibri"/>
              <w:b/>
              <w:noProof/>
              <w:sz w:val="18"/>
              <w:szCs w:val="18"/>
              <w:lang w:val="tr-TR"/>
            </w:rPr>
          </w:pPr>
          <w:r w:rsidRPr="006D4AB8">
            <w:rPr>
              <w:rFonts w:ascii="Calibri" w:eastAsia="Calibri" w:hAnsi="Calibri" w:cs="Calibri"/>
              <w:b/>
              <w:sz w:val="18"/>
              <w:szCs w:val="18"/>
            </w:rPr>
            <w:t>YAYIN TARİHİ:</w:t>
          </w:r>
          <w:r w:rsidR="00866B0D">
            <w:rPr>
              <w:rFonts w:ascii="Calibri" w:eastAsia="Calibri" w:hAnsi="Calibri" w:cs="Calibri"/>
              <w:b/>
              <w:sz w:val="18"/>
              <w:szCs w:val="18"/>
            </w:rPr>
            <w:t>10.11.2023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75B502B" w14:textId="77777777" w:rsidR="00274718" w:rsidRPr="006D4AB8" w:rsidRDefault="00274718" w:rsidP="000A5EF8">
          <w:pPr>
            <w:pStyle w:val="stBilgi"/>
            <w:rPr>
              <w:rFonts w:ascii="Calibri" w:eastAsia="Calibri" w:hAnsi="Calibri" w:cs="Calibri"/>
              <w:b/>
              <w:sz w:val="18"/>
              <w:szCs w:val="18"/>
              <w:lang w:val="tr-TR"/>
            </w:rPr>
          </w:pPr>
          <w:r w:rsidRPr="006D4AB8">
            <w:rPr>
              <w:rFonts w:ascii="Calibri" w:eastAsia="Calibri" w:hAnsi="Calibri" w:cs="Calibri"/>
              <w:b/>
              <w:sz w:val="18"/>
              <w:szCs w:val="18"/>
            </w:rPr>
            <w:t xml:space="preserve">REVİZYON NO: </w:t>
          </w:r>
          <w:r w:rsidRPr="006D4AB8">
            <w:rPr>
              <w:rFonts w:ascii="Calibri" w:eastAsia="Calibri" w:hAnsi="Calibri" w:cs="Calibri"/>
              <w:b/>
              <w:sz w:val="18"/>
              <w:szCs w:val="18"/>
              <w:lang w:val="tr-TR"/>
            </w:rPr>
            <w:t>0</w:t>
          </w:r>
          <w:r>
            <w:rPr>
              <w:rFonts w:ascii="Calibri" w:eastAsia="Calibri" w:hAnsi="Calibri" w:cs="Calibri"/>
              <w:b/>
              <w:sz w:val="18"/>
              <w:szCs w:val="18"/>
              <w:lang w:val="tr-TR"/>
            </w:rPr>
            <w:t>0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651F6460" w14:textId="77777777" w:rsidR="00274718" w:rsidRPr="006D4AB8" w:rsidRDefault="00274718" w:rsidP="000A5EF8">
          <w:pPr>
            <w:pStyle w:val="stBilgi"/>
            <w:rPr>
              <w:rFonts w:ascii="Calibri" w:eastAsia="Calibri" w:hAnsi="Calibri" w:cs="Calibri"/>
              <w:b/>
              <w:sz w:val="18"/>
              <w:szCs w:val="18"/>
              <w:lang w:val="tr-TR"/>
            </w:rPr>
          </w:pPr>
          <w:r w:rsidRPr="006D4AB8">
            <w:rPr>
              <w:rFonts w:ascii="Calibri" w:eastAsia="Calibri" w:hAnsi="Calibri" w:cs="Calibri"/>
              <w:b/>
              <w:sz w:val="18"/>
              <w:szCs w:val="18"/>
            </w:rPr>
            <w:t xml:space="preserve">REVİZYON TARİHİ: 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005AAB9E" w14:textId="453B2D6B" w:rsidR="00274718" w:rsidRPr="006D4AB8" w:rsidRDefault="00274718" w:rsidP="000A5EF8">
          <w:pPr>
            <w:pStyle w:val="stBilgi"/>
            <w:rPr>
              <w:rFonts w:ascii="Calibri" w:eastAsia="Calibri" w:hAnsi="Calibri" w:cs="Calibri"/>
              <w:b/>
              <w:sz w:val="18"/>
              <w:szCs w:val="18"/>
            </w:rPr>
          </w:pPr>
          <w:r w:rsidRPr="006D4AB8">
            <w:rPr>
              <w:rFonts w:ascii="Calibri" w:eastAsia="Calibri" w:hAnsi="Calibri" w:cs="Calibri"/>
              <w:b/>
              <w:sz w:val="18"/>
              <w:szCs w:val="18"/>
            </w:rPr>
            <w:t>SAYFA NO</w:t>
          </w:r>
          <w:r w:rsidR="007D44B1" w:rsidRPr="007D44B1">
            <w:rPr>
              <w:rFonts w:ascii="Calibri" w:eastAsia="Calibri" w:hAnsi="Calibri" w:cs="Calibri"/>
              <w:b/>
              <w:sz w:val="18"/>
              <w:szCs w:val="18"/>
              <w:lang w:val="tr-TR"/>
            </w:rPr>
            <w:t xml:space="preserve"> </w:t>
          </w:r>
          <w:r w:rsidR="007D44B1" w:rsidRPr="007D44B1">
            <w:rPr>
              <w:rFonts w:ascii="Calibri" w:eastAsia="Calibri" w:hAnsi="Calibri" w:cs="Calibri"/>
              <w:b/>
              <w:bCs/>
              <w:sz w:val="18"/>
              <w:szCs w:val="18"/>
            </w:rPr>
            <w:fldChar w:fldCharType="begin"/>
          </w:r>
          <w:r w:rsidR="007D44B1" w:rsidRPr="007D44B1">
            <w:rPr>
              <w:rFonts w:ascii="Calibri" w:eastAsia="Calibri" w:hAnsi="Calibri" w:cs="Calibri"/>
              <w:b/>
              <w:bCs/>
              <w:sz w:val="18"/>
              <w:szCs w:val="18"/>
            </w:rPr>
            <w:instrText>PAGE  \* Arabic  \* MERGEFORMAT</w:instrText>
          </w:r>
          <w:r w:rsidR="007D44B1" w:rsidRPr="007D44B1">
            <w:rPr>
              <w:rFonts w:ascii="Calibri" w:eastAsia="Calibri" w:hAnsi="Calibri" w:cs="Calibri"/>
              <w:b/>
              <w:bCs/>
              <w:sz w:val="18"/>
              <w:szCs w:val="18"/>
            </w:rPr>
            <w:fldChar w:fldCharType="separate"/>
          </w:r>
          <w:r w:rsidR="007D44B1" w:rsidRPr="007D44B1">
            <w:rPr>
              <w:rFonts w:ascii="Calibri" w:eastAsia="Calibri" w:hAnsi="Calibri" w:cs="Calibri"/>
              <w:b/>
              <w:bCs/>
              <w:sz w:val="18"/>
              <w:szCs w:val="18"/>
              <w:lang w:val="tr-TR"/>
            </w:rPr>
            <w:t>1</w:t>
          </w:r>
          <w:r w:rsidR="007D44B1" w:rsidRPr="007D44B1">
            <w:rPr>
              <w:rFonts w:ascii="Calibri" w:eastAsia="Calibri" w:hAnsi="Calibri" w:cs="Calibri"/>
              <w:b/>
              <w:bCs/>
              <w:sz w:val="18"/>
              <w:szCs w:val="18"/>
            </w:rPr>
            <w:fldChar w:fldCharType="end"/>
          </w:r>
          <w:r w:rsidR="007D44B1" w:rsidRPr="007D44B1">
            <w:rPr>
              <w:rFonts w:ascii="Calibri" w:eastAsia="Calibri" w:hAnsi="Calibri" w:cs="Calibri"/>
              <w:b/>
              <w:sz w:val="18"/>
              <w:szCs w:val="18"/>
              <w:lang w:val="tr-TR"/>
            </w:rPr>
            <w:t xml:space="preserve"> / </w:t>
          </w:r>
          <w:r w:rsidR="007D44B1" w:rsidRPr="007D44B1">
            <w:rPr>
              <w:rFonts w:ascii="Calibri" w:eastAsia="Calibri" w:hAnsi="Calibri" w:cs="Calibri"/>
              <w:b/>
              <w:bCs/>
              <w:sz w:val="18"/>
              <w:szCs w:val="18"/>
            </w:rPr>
            <w:fldChar w:fldCharType="begin"/>
          </w:r>
          <w:r w:rsidR="007D44B1" w:rsidRPr="007D44B1">
            <w:rPr>
              <w:rFonts w:ascii="Calibri" w:eastAsia="Calibri" w:hAnsi="Calibri" w:cs="Calibri"/>
              <w:b/>
              <w:bCs/>
              <w:sz w:val="18"/>
              <w:szCs w:val="18"/>
            </w:rPr>
            <w:instrText>NUMPAGES  \* Arabic  \* MERGEFORMAT</w:instrText>
          </w:r>
          <w:r w:rsidR="007D44B1" w:rsidRPr="007D44B1">
            <w:rPr>
              <w:rFonts w:ascii="Calibri" w:eastAsia="Calibri" w:hAnsi="Calibri" w:cs="Calibri"/>
              <w:b/>
              <w:bCs/>
              <w:sz w:val="18"/>
              <w:szCs w:val="18"/>
            </w:rPr>
            <w:fldChar w:fldCharType="separate"/>
          </w:r>
          <w:r w:rsidR="007D44B1" w:rsidRPr="007D44B1">
            <w:rPr>
              <w:rFonts w:ascii="Calibri" w:eastAsia="Calibri" w:hAnsi="Calibri" w:cs="Calibri"/>
              <w:b/>
              <w:bCs/>
              <w:sz w:val="18"/>
              <w:szCs w:val="18"/>
              <w:lang w:val="tr-TR"/>
            </w:rPr>
            <w:t>2</w:t>
          </w:r>
          <w:r w:rsidR="007D44B1" w:rsidRPr="007D44B1">
            <w:rPr>
              <w:rFonts w:ascii="Calibri" w:eastAsia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14:paraId="2A0EC64F" w14:textId="77777777" w:rsidR="00750B23" w:rsidRDefault="00750B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612EC"/>
    <w:multiLevelType w:val="hybridMultilevel"/>
    <w:tmpl w:val="50E261CE"/>
    <w:lvl w:ilvl="0" w:tplc="EB00F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3CA3"/>
    <w:multiLevelType w:val="multilevel"/>
    <w:tmpl w:val="CF1A8FF8"/>
    <w:lvl w:ilvl="0">
      <w:start w:val="4"/>
      <w:numFmt w:val="decimal"/>
      <w:lvlText w:val="%1"/>
      <w:lvlJc w:val="left"/>
      <w:pPr>
        <w:ind w:left="1102" w:hanging="53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2" w:hanging="533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02" w:hanging="533"/>
      </w:pPr>
      <w:rPr>
        <w:rFonts w:ascii="Times New Roman" w:eastAsia="Times New Roman" w:hAnsi="Times New Roman" w:hint="default"/>
        <w:b/>
        <w:spacing w:val="-2"/>
        <w:w w:val="115"/>
        <w:sz w:val="18"/>
        <w:szCs w:val="18"/>
      </w:rPr>
    </w:lvl>
    <w:lvl w:ilvl="3">
      <w:start w:val="1"/>
      <w:numFmt w:val="bullet"/>
      <w:lvlText w:val="-"/>
      <w:lvlJc w:val="left"/>
      <w:pPr>
        <w:ind w:left="1571" w:hanging="336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4320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7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3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0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6" w:hanging="336"/>
      </w:pPr>
      <w:rPr>
        <w:rFonts w:hint="default"/>
      </w:rPr>
    </w:lvl>
  </w:abstractNum>
  <w:abstractNum w:abstractNumId="2" w15:restartNumberingAfterBreak="0">
    <w:nsid w:val="195D438B"/>
    <w:multiLevelType w:val="hybridMultilevel"/>
    <w:tmpl w:val="B9EE64A8"/>
    <w:lvl w:ilvl="0" w:tplc="EE7838CC">
      <w:start w:val="1"/>
      <w:numFmt w:val="bullet"/>
      <w:lvlText w:val="□"/>
      <w:lvlJc w:val="left"/>
      <w:pPr>
        <w:ind w:left="1235" w:hanging="265"/>
      </w:pPr>
      <w:rPr>
        <w:rFonts w:ascii="Times New Roman" w:eastAsia="Times New Roman" w:hAnsi="Times New Roman" w:hint="default"/>
        <w:w w:val="77"/>
        <w:sz w:val="22"/>
        <w:szCs w:val="22"/>
      </w:rPr>
    </w:lvl>
    <w:lvl w:ilvl="1" w:tplc="334E9586">
      <w:start w:val="1"/>
      <w:numFmt w:val="bullet"/>
      <w:lvlText w:val="•"/>
      <w:lvlJc w:val="left"/>
      <w:pPr>
        <w:ind w:left="2093" w:hanging="265"/>
      </w:pPr>
      <w:rPr>
        <w:rFonts w:hint="default"/>
      </w:rPr>
    </w:lvl>
    <w:lvl w:ilvl="2" w:tplc="C25A7652">
      <w:start w:val="1"/>
      <w:numFmt w:val="bullet"/>
      <w:lvlText w:val="•"/>
      <w:lvlJc w:val="left"/>
      <w:pPr>
        <w:ind w:left="2952" w:hanging="265"/>
      </w:pPr>
      <w:rPr>
        <w:rFonts w:hint="default"/>
      </w:rPr>
    </w:lvl>
    <w:lvl w:ilvl="3" w:tplc="93F4883E">
      <w:start w:val="1"/>
      <w:numFmt w:val="bullet"/>
      <w:lvlText w:val="•"/>
      <w:lvlJc w:val="left"/>
      <w:pPr>
        <w:ind w:left="3810" w:hanging="265"/>
      </w:pPr>
      <w:rPr>
        <w:rFonts w:hint="default"/>
      </w:rPr>
    </w:lvl>
    <w:lvl w:ilvl="4" w:tplc="30B04DEC">
      <w:start w:val="1"/>
      <w:numFmt w:val="bullet"/>
      <w:lvlText w:val="•"/>
      <w:lvlJc w:val="left"/>
      <w:pPr>
        <w:ind w:left="4669" w:hanging="265"/>
      </w:pPr>
      <w:rPr>
        <w:rFonts w:hint="default"/>
      </w:rPr>
    </w:lvl>
    <w:lvl w:ilvl="5" w:tplc="ACAAA996">
      <w:start w:val="1"/>
      <w:numFmt w:val="bullet"/>
      <w:lvlText w:val="•"/>
      <w:lvlJc w:val="left"/>
      <w:pPr>
        <w:ind w:left="5527" w:hanging="265"/>
      </w:pPr>
      <w:rPr>
        <w:rFonts w:hint="default"/>
      </w:rPr>
    </w:lvl>
    <w:lvl w:ilvl="6" w:tplc="553C6A52">
      <w:start w:val="1"/>
      <w:numFmt w:val="bullet"/>
      <w:lvlText w:val="•"/>
      <w:lvlJc w:val="left"/>
      <w:pPr>
        <w:ind w:left="6386" w:hanging="265"/>
      </w:pPr>
      <w:rPr>
        <w:rFonts w:hint="default"/>
      </w:rPr>
    </w:lvl>
    <w:lvl w:ilvl="7" w:tplc="6082BD8E">
      <w:start w:val="1"/>
      <w:numFmt w:val="bullet"/>
      <w:lvlText w:val="•"/>
      <w:lvlJc w:val="left"/>
      <w:pPr>
        <w:ind w:left="7244" w:hanging="265"/>
      </w:pPr>
      <w:rPr>
        <w:rFonts w:hint="default"/>
      </w:rPr>
    </w:lvl>
    <w:lvl w:ilvl="8" w:tplc="8D60371C">
      <w:start w:val="1"/>
      <w:numFmt w:val="bullet"/>
      <w:lvlText w:val="•"/>
      <w:lvlJc w:val="left"/>
      <w:pPr>
        <w:ind w:left="8103" w:hanging="265"/>
      </w:pPr>
      <w:rPr>
        <w:rFonts w:hint="default"/>
      </w:rPr>
    </w:lvl>
  </w:abstractNum>
  <w:abstractNum w:abstractNumId="3" w15:restartNumberingAfterBreak="0">
    <w:nsid w:val="1B524FED"/>
    <w:multiLevelType w:val="multilevel"/>
    <w:tmpl w:val="30FA509A"/>
    <w:lvl w:ilvl="0">
      <w:start w:val="4"/>
      <w:numFmt w:val="decimal"/>
      <w:lvlText w:val="%1"/>
      <w:lvlJc w:val="left"/>
      <w:pPr>
        <w:ind w:left="966" w:hanging="39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6" w:hanging="397"/>
      </w:pPr>
      <w:rPr>
        <w:rFonts w:ascii="Times New Roman" w:eastAsia="Times New Roman" w:hAnsi="Times New Roman" w:hint="default"/>
        <w:b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570" w:hanging="564"/>
      </w:pPr>
      <w:rPr>
        <w:rFonts w:ascii="Times New Roman" w:eastAsia="Times New Roman" w:hAnsi="Times New Roman" w:hint="default"/>
        <w:b/>
        <w:spacing w:val="-3"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2934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7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1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5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8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2" w:hanging="564"/>
      </w:pPr>
      <w:rPr>
        <w:rFonts w:hint="default"/>
      </w:rPr>
    </w:lvl>
  </w:abstractNum>
  <w:abstractNum w:abstractNumId="4" w15:restartNumberingAfterBreak="0">
    <w:nsid w:val="25D62DF5"/>
    <w:multiLevelType w:val="multilevel"/>
    <w:tmpl w:val="28965AC0"/>
    <w:lvl w:ilvl="0">
      <w:start w:val="4"/>
      <w:numFmt w:val="decimal"/>
      <w:lvlText w:val="%1"/>
      <w:lvlJc w:val="left"/>
      <w:pPr>
        <w:ind w:left="910" w:hanging="34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10" w:hanging="341"/>
      </w:pPr>
      <w:rPr>
        <w:rFonts w:ascii="Times New Roman" w:eastAsia="Times New Roman" w:hAnsi="Times New Roman" w:hint="default"/>
        <w:b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570" w:hanging="575"/>
      </w:pPr>
      <w:rPr>
        <w:rFonts w:ascii="Times New Roman" w:eastAsia="Times New Roman" w:hAnsi="Times New Roman" w:hint="default"/>
        <w:b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2890" w:hanging="5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0" w:hanging="5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5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0" w:hanging="5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0" w:hanging="5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0" w:hanging="575"/>
      </w:pPr>
      <w:rPr>
        <w:rFonts w:hint="default"/>
      </w:rPr>
    </w:lvl>
  </w:abstractNum>
  <w:abstractNum w:abstractNumId="5" w15:restartNumberingAfterBreak="0">
    <w:nsid w:val="344042B8"/>
    <w:multiLevelType w:val="multilevel"/>
    <w:tmpl w:val="0B0C50D6"/>
    <w:lvl w:ilvl="0">
      <w:start w:val="5"/>
      <w:numFmt w:val="decimal"/>
      <w:lvlText w:val="%1"/>
      <w:lvlJc w:val="left"/>
      <w:pPr>
        <w:ind w:left="966" w:hanging="397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66" w:hanging="397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>
      <w:start w:val="1"/>
      <w:numFmt w:val="bullet"/>
      <w:lvlText w:val="□"/>
      <w:lvlJc w:val="left"/>
      <w:pPr>
        <w:ind w:left="1247" w:hanging="339"/>
      </w:pPr>
      <w:rPr>
        <w:rFonts w:ascii="Times New Roman" w:eastAsia="Times New Roman" w:hAnsi="Times New Roman" w:hint="default"/>
        <w:w w:val="77"/>
        <w:sz w:val="22"/>
        <w:szCs w:val="22"/>
      </w:rPr>
    </w:lvl>
    <w:lvl w:ilvl="3">
      <w:start w:val="1"/>
      <w:numFmt w:val="bullet"/>
      <w:lvlText w:val="•"/>
      <w:lvlJc w:val="left"/>
      <w:pPr>
        <w:ind w:left="3152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4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7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9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2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4" w:hanging="339"/>
      </w:pPr>
      <w:rPr>
        <w:rFonts w:hint="default"/>
      </w:rPr>
    </w:lvl>
  </w:abstractNum>
  <w:abstractNum w:abstractNumId="6" w15:restartNumberingAfterBreak="0">
    <w:nsid w:val="371C6DFA"/>
    <w:multiLevelType w:val="hybridMultilevel"/>
    <w:tmpl w:val="B4B635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94B84"/>
    <w:multiLevelType w:val="hybridMultilevel"/>
    <w:tmpl w:val="ABBE3EBA"/>
    <w:lvl w:ilvl="0" w:tplc="BD587578">
      <w:start w:val="1"/>
      <w:numFmt w:val="bullet"/>
      <w:lvlText w:val="□"/>
      <w:lvlJc w:val="left"/>
      <w:pPr>
        <w:ind w:left="836" w:hanging="339"/>
      </w:pPr>
      <w:rPr>
        <w:rFonts w:ascii="Times New Roman" w:eastAsia="Times New Roman" w:hAnsi="Times New Roman" w:hint="default"/>
        <w:w w:val="77"/>
        <w:sz w:val="22"/>
        <w:szCs w:val="22"/>
      </w:rPr>
    </w:lvl>
    <w:lvl w:ilvl="1" w:tplc="0A7E07E8">
      <w:start w:val="1"/>
      <w:numFmt w:val="bullet"/>
      <w:lvlText w:val="-"/>
      <w:lvlJc w:val="left"/>
      <w:pPr>
        <w:ind w:left="570" w:hanging="131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 w:tplc="BEB2289E">
      <w:start w:val="1"/>
      <w:numFmt w:val="bullet"/>
      <w:lvlText w:val="•"/>
      <w:lvlJc w:val="left"/>
      <w:pPr>
        <w:ind w:left="1834" w:hanging="131"/>
      </w:pPr>
      <w:rPr>
        <w:rFonts w:hint="default"/>
      </w:rPr>
    </w:lvl>
    <w:lvl w:ilvl="3" w:tplc="9D58DCE8">
      <w:start w:val="1"/>
      <w:numFmt w:val="bullet"/>
      <w:lvlText w:val="•"/>
      <w:lvlJc w:val="left"/>
      <w:pPr>
        <w:ind w:left="2833" w:hanging="131"/>
      </w:pPr>
      <w:rPr>
        <w:rFonts w:hint="default"/>
      </w:rPr>
    </w:lvl>
    <w:lvl w:ilvl="4" w:tplc="53148E32">
      <w:start w:val="1"/>
      <w:numFmt w:val="bullet"/>
      <w:lvlText w:val="•"/>
      <w:lvlJc w:val="left"/>
      <w:pPr>
        <w:ind w:left="3831" w:hanging="131"/>
      </w:pPr>
      <w:rPr>
        <w:rFonts w:hint="default"/>
      </w:rPr>
    </w:lvl>
    <w:lvl w:ilvl="5" w:tplc="77D6DE18">
      <w:start w:val="1"/>
      <w:numFmt w:val="bullet"/>
      <w:lvlText w:val="•"/>
      <w:lvlJc w:val="left"/>
      <w:pPr>
        <w:ind w:left="4829" w:hanging="131"/>
      </w:pPr>
      <w:rPr>
        <w:rFonts w:hint="default"/>
      </w:rPr>
    </w:lvl>
    <w:lvl w:ilvl="6" w:tplc="E464649C">
      <w:start w:val="1"/>
      <w:numFmt w:val="bullet"/>
      <w:lvlText w:val="•"/>
      <w:lvlJc w:val="left"/>
      <w:pPr>
        <w:ind w:left="5827" w:hanging="131"/>
      </w:pPr>
      <w:rPr>
        <w:rFonts w:hint="default"/>
      </w:rPr>
    </w:lvl>
    <w:lvl w:ilvl="7" w:tplc="32205C66">
      <w:start w:val="1"/>
      <w:numFmt w:val="bullet"/>
      <w:lvlText w:val="•"/>
      <w:lvlJc w:val="left"/>
      <w:pPr>
        <w:ind w:left="6825" w:hanging="131"/>
      </w:pPr>
      <w:rPr>
        <w:rFonts w:hint="default"/>
      </w:rPr>
    </w:lvl>
    <w:lvl w:ilvl="8" w:tplc="3814B810">
      <w:start w:val="1"/>
      <w:numFmt w:val="bullet"/>
      <w:lvlText w:val="•"/>
      <w:lvlJc w:val="left"/>
      <w:pPr>
        <w:ind w:left="7823" w:hanging="131"/>
      </w:pPr>
      <w:rPr>
        <w:rFonts w:hint="default"/>
      </w:rPr>
    </w:lvl>
  </w:abstractNum>
  <w:abstractNum w:abstractNumId="8" w15:restartNumberingAfterBreak="0">
    <w:nsid w:val="45F15EE8"/>
    <w:multiLevelType w:val="multilevel"/>
    <w:tmpl w:val="C4F6C140"/>
    <w:lvl w:ilvl="0">
      <w:start w:val="1"/>
      <w:numFmt w:val="decimal"/>
      <w:lvlText w:val="%1."/>
      <w:lvlJc w:val="left"/>
      <w:pPr>
        <w:ind w:left="1247" w:hanging="339"/>
        <w:jc w:val="right"/>
      </w:pPr>
      <w:rPr>
        <w:rFonts w:ascii="Times New Roman" w:eastAsia="Times New Roman" w:hAnsi="Times New Roman" w:hint="default"/>
        <w:b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966" w:hanging="397"/>
      </w:pPr>
      <w:rPr>
        <w:rFonts w:ascii="Times New Roman" w:eastAsia="Times New Roman" w:hAnsi="Times New Roman" w:hint="default"/>
        <w:b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137" w:hanging="568"/>
      </w:pPr>
      <w:rPr>
        <w:rFonts w:ascii="Times New Roman" w:eastAsia="Times New Roman" w:hAnsi="Times New Roman" w:hint="default"/>
        <w:b/>
        <w:w w:val="102"/>
        <w:sz w:val="22"/>
        <w:szCs w:val="22"/>
      </w:rPr>
    </w:lvl>
    <w:lvl w:ilvl="3">
      <w:start w:val="1"/>
      <w:numFmt w:val="bullet"/>
      <w:lvlText w:val="-"/>
      <w:lvlJc w:val="left"/>
      <w:pPr>
        <w:ind w:left="1571" w:hanging="336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28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6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84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3" w:hanging="336"/>
      </w:pPr>
      <w:rPr>
        <w:rFonts w:hint="default"/>
      </w:rPr>
    </w:lvl>
  </w:abstractNum>
  <w:abstractNum w:abstractNumId="9" w15:restartNumberingAfterBreak="0">
    <w:nsid w:val="48A077DC"/>
    <w:multiLevelType w:val="hybridMultilevel"/>
    <w:tmpl w:val="27926FBA"/>
    <w:lvl w:ilvl="0" w:tplc="B3649944">
      <w:start w:val="1"/>
      <w:numFmt w:val="bullet"/>
      <w:lvlText w:val="-"/>
      <w:lvlJc w:val="left"/>
      <w:pPr>
        <w:ind w:left="1571" w:hanging="336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55006952">
      <w:start w:val="1"/>
      <w:numFmt w:val="bullet"/>
      <w:lvlText w:val="•"/>
      <w:lvlJc w:val="left"/>
      <w:pPr>
        <w:ind w:left="2396" w:hanging="336"/>
      </w:pPr>
      <w:rPr>
        <w:rFonts w:hint="default"/>
      </w:rPr>
    </w:lvl>
    <w:lvl w:ilvl="2" w:tplc="EDBE42D0">
      <w:start w:val="1"/>
      <w:numFmt w:val="bullet"/>
      <w:lvlText w:val="•"/>
      <w:lvlJc w:val="left"/>
      <w:pPr>
        <w:ind w:left="3220" w:hanging="336"/>
      </w:pPr>
      <w:rPr>
        <w:rFonts w:hint="default"/>
      </w:rPr>
    </w:lvl>
    <w:lvl w:ilvl="3" w:tplc="8782239E">
      <w:start w:val="1"/>
      <w:numFmt w:val="bullet"/>
      <w:lvlText w:val="•"/>
      <w:lvlJc w:val="left"/>
      <w:pPr>
        <w:ind w:left="4045" w:hanging="336"/>
      </w:pPr>
      <w:rPr>
        <w:rFonts w:hint="default"/>
      </w:rPr>
    </w:lvl>
    <w:lvl w:ilvl="4" w:tplc="ADF2D2D6">
      <w:start w:val="1"/>
      <w:numFmt w:val="bullet"/>
      <w:lvlText w:val="•"/>
      <w:lvlJc w:val="left"/>
      <w:pPr>
        <w:ind w:left="4870" w:hanging="336"/>
      </w:pPr>
      <w:rPr>
        <w:rFonts w:hint="default"/>
      </w:rPr>
    </w:lvl>
    <w:lvl w:ilvl="5" w:tplc="16F4D6B2">
      <w:start w:val="1"/>
      <w:numFmt w:val="bullet"/>
      <w:lvlText w:val="•"/>
      <w:lvlJc w:val="left"/>
      <w:pPr>
        <w:ind w:left="5695" w:hanging="336"/>
      </w:pPr>
      <w:rPr>
        <w:rFonts w:hint="default"/>
      </w:rPr>
    </w:lvl>
    <w:lvl w:ilvl="6" w:tplc="1010772E">
      <w:start w:val="1"/>
      <w:numFmt w:val="bullet"/>
      <w:lvlText w:val="•"/>
      <w:lvlJc w:val="left"/>
      <w:pPr>
        <w:ind w:left="6520" w:hanging="336"/>
      </w:pPr>
      <w:rPr>
        <w:rFonts w:hint="default"/>
      </w:rPr>
    </w:lvl>
    <w:lvl w:ilvl="7" w:tplc="BBDED796">
      <w:start w:val="1"/>
      <w:numFmt w:val="bullet"/>
      <w:lvlText w:val="•"/>
      <w:lvlJc w:val="left"/>
      <w:pPr>
        <w:ind w:left="7345" w:hanging="336"/>
      </w:pPr>
      <w:rPr>
        <w:rFonts w:hint="default"/>
      </w:rPr>
    </w:lvl>
    <w:lvl w:ilvl="8" w:tplc="1F3A60E4">
      <w:start w:val="1"/>
      <w:numFmt w:val="bullet"/>
      <w:lvlText w:val="•"/>
      <w:lvlJc w:val="left"/>
      <w:pPr>
        <w:ind w:left="8170" w:hanging="336"/>
      </w:pPr>
      <w:rPr>
        <w:rFonts w:hint="default"/>
      </w:rPr>
    </w:lvl>
  </w:abstractNum>
  <w:abstractNum w:abstractNumId="10" w15:restartNumberingAfterBreak="0">
    <w:nsid w:val="49C972CF"/>
    <w:multiLevelType w:val="hybridMultilevel"/>
    <w:tmpl w:val="337C9118"/>
    <w:lvl w:ilvl="0" w:tplc="041F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1" w15:restartNumberingAfterBreak="0">
    <w:nsid w:val="4DD51BEC"/>
    <w:multiLevelType w:val="hybridMultilevel"/>
    <w:tmpl w:val="ACA27962"/>
    <w:lvl w:ilvl="0" w:tplc="EB00F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21753"/>
    <w:multiLevelType w:val="hybridMultilevel"/>
    <w:tmpl w:val="ED5EDF72"/>
    <w:lvl w:ilvl="0" w:tplc="B9208714">
      <w:start w:val="1"/>
      <w:numFmt w:val="bullet"/>
      <w:lvlText w:val="□"/>
      <w:lvlJc w:val="left"/>
      <w:pPr>
        <w:ind w:left="1247" w:hanging="339"/>
      </w:pPr>
      <w:rPr>
        <w:rFonts w:ascii="Times New Roman" w:eastAsia="Times New Roman" w:hAnsi="Times New Roman" w:hint="default"/>
        <w:w w:val="77"/>
        <w:sz w:val="22"/>
        <w:szCs w:val="22"/>
      </w:rPr>
    </w:lvl>
    <w:lvl w:ilvl="1" w:tplc="83606906">
      <w:start w:val="1"/>
      <w:numFmt w:val="bullet"/>
      <w:lvlText w:val="•"/>
      <w:lvlJc w:val="left"/>
      <w:pPr>
        <w:ind w:left="2104" w:hanging="339"/>
      </w:pPr>
      <w:rPr>
        <w:rFonts w:hint="default"/>
      </w:rPr>
    </w:lvl>
    <w:lvl w:ilvl="2" w:tplc="6EC02194">
      <w:start w:val="1"/>
      <w:numFmt w:val="bullet"/>
      <w:lvlText w:val="•"/>
      <w:lvlJc w:val="left"/>
      <w:pPr>
        <w:ind w:left="2961" w:hanging="339"/>
      </w:pPr>
      <w:rPr>
        <w:rFonts w:hint="default"/>
      </w:rPr>
    </w:lvl>
    <w:lvl w:ilvl="3" w:tplc="B6E4F78A">
      <w:start w:val="1"/>
      <w:numFmt w:val="bullet"/>
      <w:lvlText w:val="•"/>
      <w:lvlJc w:val="left"/>
      <w:pPr>
        <w:ind w:left="3819" w:hanging="339"/>
      </w:pPr>
      <w:rPr>
        <w:rFonts w:hint="default"/>
      </w:rPr>
    </w:lvl>
    <w:lvl w:ilvl="4" w:tplc="193A3218">
      <w:start w:val="1"/>
      <w:numFmt w:val="bullet"/>
      <w:lvlText w:val="•"/>
      <w:lvlJc w:val="left"/>
      <w:pPr>
        <w:ind w:left="4676" w:hanging="339"/>
      </w:pPr>
      <w:rPr>
        <w:rFonts w:hint="default"/>
      </w:rPr>
    </w:lvl>
    <w:lvl w:ilvl="5" w:tplc="14487812">
      <w:start w:val="1"/>
      <w:numFmt w:val="bullet"/>
      <w:lvlText w:val="•"/>
      <w:lvlJc w:val="left"/>
      <w:pPr>
        <w:ind w:left="5533" w:hanging="339"/>
      </w:pPr>
      <w:rPr>
        <w:rFonts w:hint="default"/>
      </w:rPr>
    </w:lvl>
    <w:lvl w:ilvl="6" w:tplc="B63EE04C">
      <w:start w:val="1"/>
      <w:numFmt w:val="bullet"/>
      <w:lvlText w:val="•"/>
      <w:lvlJc w:val="left"/>
      <w:pPr>
        <w:ind w:left="6390" w:hanging="339"/>
      </w:pPr>
      <w:rPr>
        <w:rFonts w:hint="default"/>
      </w:rPr>
    </w:lvl>
    <w:lvl w:ilvl="7" w:tplc="4318855C">
      <w:start w:val="1"/>
      <w:numFmt w:val="bullet"/>
      <w:lvlText w:val="•"/>
      <w:lvlJc w:val="left"/>
      <w:pPr>
        <w:ind w:left="7248" w:hanging="339"/>
      </w:pPr>
      <w:rPr>
        <w:rFonts w:hint="default"/>
      </w:rPr>
    </w:lvl>
    <w:lvl w:ilvl="8" w:tplc="8F0EB5FA">
      <w:start w:val="1"/>
      <w:numFmt w:val="bullet"/>
      <w:lvlText w:val="•"/>
      <w:lvlJc w:val="left"/>
      <w:pPr>
        <w:ind w:left="8105" w:hanging="339"/>
      </w:pPr>
      <w:rPr>
        <w:rFonts w:hint="default"/>
      </w:rPr>
    </w:lvl>
  </w:abstractNum>
  <w:abstractNum w:abstractNumId="13" w15:restartNumberingAfterBreak="0">
    <w:nsid w:val="5C1561DE"/>
    <w:multiLevelType w:val="hybridMultilevel"/>
    <w:tmpl w:val="A7808B04"/>
    <w:lvl w:ilvl="0" w:tplc="A5961348">
      <w:start w:val="1"/>
      <w:numFmt w:val="bullet"/>
      <w:lvlText w:val="-"/>
      <w:lvlJc w:val="left"/>
      <w:pPr>
        <w:ind w:left="570" w:hanging="131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317CB59E">
      <w:start w:val="1"/>
      <w:numFmt w:val="bullet"/>
      <w:lvlText w:val="•"/>
      <w:lvlJc w:val="left"/>
      <w:pPr>
        <w:ind w:left="1495" w:hanging="131"/>
      </w:pPr>
      <w:rPr>
        <w:rFonts w:hint="default"/>
      </w:rPr>
    </w:lvl>
    <w:lvl w:ilvl="2" w:tplc="18FCD156">
      <w:start w:val="1"/>
      <w:numFmt w:val="bullet"/>
      <w:lvlText w:val="•"/>
      <w:lvlJc w:val="left"/>
      <w:pPr>
        <w:ind w:left="2420" w:hanging="131"/>
      </w:pPr>
      <w:rPr>
        <w:rFonts w:hint="default"/>
      </w:rPr>
    </w:lvl>
    <w:lvl w:ilvl="3" w:tplc="6AD2973A">
      <w:start w:val="1"/>
      <w:numFmt w:val="bullet"/>
      <w:lvlText w:val="•"/>
      <w:lvlJc w:val="left"/>
      <w:pPr>
        <w:ind w:left="3345" w:hanging="131"/>
      </w:pPr>
      <w:rPr>
        <w:rFonts w:hint="default"/>
      </w:rPr>
    </w:lvl>
    <w:lvl w:ilvl="4" w:tplc="10B447FA">
      <w:start w:val="1"/>
      <w:numFmt w:val="bullet"/>
      <w:lvlText w:val="•"/>
      <w:lvlJc w:val="left"/>
      <w:pPr>
        <w:ind w:left="4270" w:hanging="131"/>
      </w:pPr>
      <w:rPr>
        <w:rFonts w:hint="default"/>
      </w:rPr>
    </w:lvl>
    <w:lvl w:ilvl="5" w:tplc="B38CB39E">
      <w:start w:val="1"/>
      <w:numFmt w:val="bullet"/>
      <w:lvlText w:val="•"/>
      <w:lvlJc w:val="left"/>
      <w:pPr>
        <w:ind w:left="5195" w:hanging="131"/>
      </w:pPr>
      <w:rPr>
        <w:rFonts w:hint="default"/>
      </w:rPr>
    </w:lvl>
    <w:lvl w:ilvl="6" w:tplc="4D10F240">
      <w:start w:val="1"/>
      <w:numFmt w:val="bullet"/>
      <w:lvlText w:val="•"/>
      <w:lvlJc w:val="left"/>
      <w:pPr>
        <w:ind w:left="6120" w:hanging="131"/>
      </w:pPr>
      <w:rPr>
        <w:rFonts w:hint="default"/>
      </w:rPr>
    </w:lvl>
    <w:lvl w:ilvl="7" w:tplc="1F66E33A">
      <w:start w:val="1"/>
      <w:numFmt w:val="bullet"/>
      <w:lvlText w:val="•"/>
      <w:lvlJc w:val="left"/>
      <w:pPr>
        <w:ind w:left="7045" w:hanging="131"/>
      </w:pPr>
      <w:rPr>
        <w:rFonts w:hint="default"/>
      </w:rPr>
    </w:lvl>
    <w:lvl w:ilvl="8" w:tplc="E94A6C5A">
      <w:start w:val="1"/>
      <w:numFmt w:val="bullet"/>
      <w:lvlText w:val="•"/>
      <w:lvlJc w:val="left"/>
      <w:pPr>
        <w:ind w:left="7970" w:hanging="131"/>
      </w:pPr>
      <w:rPr>
        <w:rFonts w:hint="default"/>
      </w:rPr>
    </w:lvl>
  </w:abstractNum>
  <w:abstractNum w:abstractNumId="14" w15:restartNumberingAfterBreak="0">
    <w:nsid w:val="617C0C83"/>
    <w:multiLevelType w:val="hybridMultilevel"/>
    <w:tmpl w:val="1DB4FEEE"/>
    <w:lvl w:ilvl="0" w:tplc="B478EEA0">
      <w:start w:val="1"/>
      <w:numFmt w:val="lowerLetter"/>
      <w:lvlText w:val="%1)"/>
      <w:lvlJc w:val="left"/>
      <w:pPr>
        <w:ind w:left="570" w:hanging="293"/>
      </w:pPr>
      <w:rPr>
        <w:rFonts w:ascii="Times New Roman" w:eastAsia="Times New Roman" w:hAnsi="Times New Roman" w:hint="default"/>
        <w:b/>
        <w:w w:val="115"/>
        <w:sz w:val="22"/>
        <w:szCs w:val="22"/>
      </w:rPr>
    </w:lvl>
    <w:lvl w:ilvl="1" w:tplc="4F1A0DB0">
      <w:start w:val="1"/>
      <w:numFmt w:val="bullet"/>
      <w:lvlText w:val="•"/>
      <w:lvlJc w:val="left"/>
      <w:pPr>
        <w:ind w:left="1495" w:hanging="293"/>
      </w:pPr>
      <w:rPr>
        <w:rFonts w:hint="default"/>
      </w:rPr>
    </w:lvl>
    <w:lvl w:ilvl="2" w:tplc="67488DA6">
      <w:start w:val="1"/>
      <w:numFmt w:val="bullet"/>
      <w:lvlText w:val="•"/>
      <w:lvlJc w:val="left"/>
      <w:pPr>
        <w:ind w:left="2420" w:hanging="293"/>
      </w:pPr>
      <w:rPr>
        <w:rFonts w:hint="default"/>
      </w:rPr>
    </w:lvl>
    <w:lvl w:ilvl="3" w:tplc="A1EC87C2">
      <w:start w:val="1"/>
      <w:numFmt w:val="bullet"/>
      <w:lvlText w:val="•"/>
      <w:lvlJc w:val="left"/>
      <w:pPr>
        <w:ind w:left="3345" w:hanging="293"/>
      </w:pPr>
      <w:rPr>
        <w:rFonts w:hint="default"/>
      </w:rPr>
    </w:lvl>
    <w:lvl w:ilvl="4" w:tplc="8B34B0C4">
      <w:start w:val="1"/>
      <w:numFmt w:val="bullet"/>
      <w:lvlText w:val="•"/>
      <w:lvlJc w:val="left"/>
      <w:pPr>
        <w:ind w:left="4270" w:hanging="293"/>
      </w:pPr>
      <w:rPr>
        <w:rFonts w:hint="default"/>
      </w:rPr>
    </w:lvl>
    <w:lvl w:ilvl="5" w:tplc="CC906C5C">
      <w:start w:val="1"/>
      <w:numFmt w:val="bullet"/>
      <w:lvlText w:val="•"/>
      <w:lvlJc w:val="left"/>
      <w:pPr>
        <w:ind w:left="5195" w:hanging="293"/>
      </w:pPr>
      <w:rPr>
        <w:rFonts w:hint="default"/>
      </w:rPr>
    </w:lvl>
    <w:lvl w:ilvl="6" w:tplc="8BCA6CFA">
      <w:start w:val="1"/>
      <w:numFmt w:val="bullet"/>
      <w:lvlText w:val="•"/>
      <w:lvlJc w:val="left"/>
      <w:pPr>
        <w:ind w:left="6120" w:hanging="293"/>
      </w:pPr>
      <w:rPr>
        <w:rFonts w:hint="default"/>
      </w:rPr>
    </w:lvl>
    <w:lvl w:ilvl="7" w:tplc="420404CC">
      <w:start w:val="1"/>
      <w:numFmt w:val="bullet"/>
      <w:lvlText w:val="•"/>
      <w:lvlJc w:val="left"/>
      <w:pPr>
        <w:ind w:left="7045" w:hanging="293"/>
      </w:pPr>
      <w:rPr>
        <w:rFonts w:hint="default"/>
      </w:rPr>
    </w:lvl>
    <w:lvl w:ilvl="8" w:tplc="780287C6">
      <w:start w:val="1"/>
      <w:numFmt w:val="bullet"/>
      <w:lvlText w:val="•"/>
      <w:lvlJc w:val="left"/>
      <w:pPr>
        <w:ind w:left="7970" w:hanging="293"/>
      </w:pPr>
      <w:rPr>
        <w:rFonts w:hint="default"/>
      </w:rPr>
    </w:lvl>
  </w:abstractNum>
  <w:abstractNum w:abstractNumId="15" w15:restartNumberingAfterBreak="0">
    <w:nsid w:val="678A756A"/>
    <w:multiLevelType w:val="multilevel"/>
    <w:tmpl w:val="D08E9648"/>
    <w:lvl w:ilvl="0">
      <w:start w:val="4"/>
      <w:numFmt w:val="decimal"/>
      <w:lvlText w:val="%1"/>
      <w:lvlJc w:val="left"/>
      <w:pPr>
        <w:ind w:left="570" w:hanging="5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0" w:hanging="55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570" w:hanging="552"/>
      </w:pPr>
      <w:rPr>
        <w:rFonts w:ascii="Times New Roman" w:eastAsia="Times New Roman" w:hAnsi="Times New Roman" w:hint="default"/>
        <w:b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3345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5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0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5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0" w:hanging="552"/>
      </w:pPr>
      <w:rPr>
        <w:rFonts w:hint="default"/>
      </w:rPr>
    </w:lvl>
  </w:abstractNum>
  <w:abstractNum w:abstractNumId="16" w15:restartNumberingAfterBreak="0">
    <w:nsid w:val="69FF2719"/>
    <w:multiLevelType w:val="multilevel"/>
    <w:tmpl w:val="3172483A"/>
    <w:lvl w:ilvl="0">
      <w:start w:val="4"/>
      <w:numFmt w:val="decimal"/>
      <w:lvlText w:val="%1"/>
      <w:lvlJc w:val="left"/>
      <w:pPr>
        <w:ind w:left="1137" w:hanging="5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7" w:hanging="568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37" w:hanging="568"/>
      </w:pPr>
      <w:rPr>
        <w:rFonts w:ascii="Times New Roman" w:eastAsia="Times New Roman" w:hAnsi="Times New Roman" w:hint="default"/>
        <w:b/>
        <w:w w:val="102"/>
        <w:sz w:val="22"/>
        <w:szCs w:val="22"/>
      </w:rPr>
    </w:lvl>
    <w:lvl w:ilvl="3">
      <w:start w:val="1"/>
      <w:numFmt w:val="decimal"/>
      <w:lvlText w:val="%1.%2.%3.%4"/>
      <w:lvlJc w:val="left"/>
      <w:pPr>
        <w:ind w:left="570" w:hanging="678"/>
      </w:pPr>
      <w:rPr>
        <w:rFonts w:ascii="Times New Roman" w:eastAsia="Times New Roman" w:hAnsi="Times New Roman" w:hint="default"/>
        <w:b/>
        <w:w w:val="102"/>
        <w:sz w:val="24"/>
        <w:szCs w:val="24"/>
      </w:rPr>
    </w:lvl>
    <w:lvl w:ilvl="4">
      <w:start w:val="1"/>
      <w:numFmt w:val="lowerLetter"/>
      <w:lvlText w:val="%5)"/>
      <w:lvlJc w:val="left"/>
      <w:pPr>
        <w:ind w:left="570" w:hanging="237"/>
      </w:pPr>
      <w:rPr>
        <w:rFonts w:ascii="Times New Roman" w:eastAsia="Times New Roman" w:hAnsi="Times New Roman" w:hint="default"/>
        <w:b/>
        <w:spacing w:val="1"/>
        <w:w w:val="102"/>
        <w:sz w:val="22"/>
        <w:szCs w:val="22"/>
      </w:rPr>
    </w:lvl>
    <w:lvl w:ilvl="5">
      <w:start w:val="1"/>
      <w:numFmt w:val="bullet"/>
      <w:lvlText w:val="•"/>
      <w:lvlJc w:val="left"/>
      <w:pPr>
        <w:ind w:left="4996" w:hanging="2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1" w:hanging="2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5" w:hanging="2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0" w:hanging="237"/>
      </w:pPr>
      <w:rPr>
        <w:rFonts w:hint="default"/>
      </w:rPr>
    </w:lvl>
  </w:abstractNum>
  <w:abstractNum w:abstractNumId="17" w15:restartNumberingAfterBreak="0">
    <w:nsid w:val="726A2229"/>
    <w:multiLevelType w:val="hybridMultilevel"/>
    <w:tmpl w:val="70863D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00C2D"/>
    <w:multiLevelType w:val="hybridMultilevel"/>
    <w:tmpl w:val="A5FC504A"/>
    <w:lvl w:ilvl="0" w:tplc="B7F48DDE">
      <w:start w:val="1"/>
      <w:numFmt w:val="bullet"/>
      <w:lvlText w:val="-"/>
      <w:lvlJc w:val="left"/>
      <w:pPr>
        <w:ind w:left="570" w:hanging="133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CCEB4EA">
      <w:start w:val="1"/>
      <w:numFmt w:val="bullet"/>
      <w:lvlText w:val="•"/>
      <w:lvlJc w:val="left"/>
      <w:pPr>
        <w:ind w:left="1495" w:hanging="133"/>
      </w:pPr>
      <w:rPr>
        <w:rFonts w:hint="default"/>
      </w:rPr>
    </w:lvl>
    <w:lvl w:ilvl="2" w:tplc="F4FCF8FC">
      <w:start w:val="1"/>
      <w:numFmt w:val="bullet"/>
      <w:lvlText w:val="•"/>
      <w:lvlJc w:val="left"/>
      <w:pPr>
        <w:ind w:left="2420" w:hanging="133"/>
      </w:pPr>
      <w:rPr>
        <w:rFonts w:hint="default"/>
      </w:rPr>
    </w:lvl>
    <w:lvl w:ilvl="3" w:tplc="9B766F88">
      <w:start w:val="1"/>
      <w:numFmt w:val="bullet"/>
      <w:lvlText w:val="•"/>
      <w:lvlJc w:val="left"/>
      <w:pPr>
        <w:ind w:left="3345" w:hanging="133"/>
      </w:pPr>
      <w:rPr>
        <w:rFonts w:hint="default"/>
      </w:rPr>
    </w:lvl>
    <w:lvl w:ilvl="4" w:tplc="216CA68C">
      <w:start w:val="1"/>
      <w:numFmt w:val="bullet"/>
      <w:lvlText w:val="•"/>
      <w:lvlJc w:val="left"/>
      <w:pPr>
        <w:ind w:left="4270" w:hanging="133"/>
      </w:pPr>
      <w:rPr>
        <w:rFonts w:hint="default"/>
      </w:rPr>
    </w:lvl>
    <w:lvl w:ilvl="5" w:tplc="D9A890EC">
      <w:start w:val="1"/>
      <w:numFmt w:val="bullet"/>
      <w:lvlText w:val="•"/>
      <w:lvlJc w:val="left"/>
      <w:pPr>
        <w:ind w:left="5195" w:hanging="133"/>
      </w:pPr>
      <w:rPr>
        <w:rFonts w:hint="default"/>
      </w:rPr>
    </w:lvl>
    <w:lvl w:ilvl="6" w:tplc="50100B2C">
      <w:start w:val="1"/>
      <w:numFmt w:val="bullet"/>
      <w:lvlText w:val="•"/>
      <w:lvlJc w:val="left"/>
      <w:pPr>
        <w:ind w:left="6120" w:hanging="133"/>
      </w:pPr>
      <w:rPr>
        <w:rFonts w:hint="default"/>
      </w:rPr>
    </w:lvl>
    <w:lvl w:ilvl="7" w:tplc="07268F5A">
      <w:start w:val="1"/>
      <w:numFmt w:val="bullet"/>
      <w:lvlText w:val="•"/>
      <w:lvlJc w:val="left"/>
      <w:pPr>
        <w:ind w:left="7045" w:hanging="133"/>
      </w:pPr>
      <w:rPr>
        <w:rFonts w:hint="default"/>
      </w:rPr>
    </w:lvl>
    <w:lvl w:ilvl="8" w:tplc="D5CC7A74">
      <w:start w:val="1"/>
      <w:numFmt w:val="bullet"/>
      <w:lvlText w:val="•"/>
      <w:lvlJc w:val="left"/>
      <w:pPr>
        <w:ind w:left="7970" w:hanging="133"/>
      </w:pPr>
      <w:rPr>
        <w:rFonts w:hint="default"/>
      </w:rPr>
    </w:lvl>
  </w:abstractNum>
  <w:num w:numId="1" w16cid:durableId="262423963">
    <w:abstractNumId w:val="5"/>
  </w:num>
  <w:num w:numId="2" w16cid:durableId="837812602">
    <w:abstractNumId w:val="2"/>
  </w:num>
  <w:num w:numId="3" w16cid:durableId="1435173589">
    <w:abstractNumId w:val="12"/>
  </w:num>
  <w:num w:numId="4" w16cid:durableId="1650134139">
    <w:abstractNumId w:val="15"/>
  </w:num>
  <w:num w:numId="5" w16cid:durableId="888344261">
    <w:abstractNumId w:val="18"/>
  </w:num>
  <w:num w:numId="6" w16cid:durableId="1863663721">
    <w:abstractNumId w:val="4"/>
  </w:num>
  <w:num w:numId="7" w16cid:durableId="344131986">
    <w:abstractNumId w:val="7"/>
  </w:num>
  <w:num w:numId="8" w16cid:durableId="1853179318">
    <w:abstractNumId w:val="16"/>
  </w:num>
  <w:num w:numId="9" w16cid:durableId="481117586">
    <w:abstractNumId w:val="13"/>
  </w:num>
  <w:num w:numId="10" w16cid:durableId="1588688184">
    <w:abstractNumId w:val="3"/>
  </w:num>
  <w:num w:numId="11" w16cid:durableId="2139446412">
    <w:abstractNumId w:val="14"/>
  </w:num>
  <w:num w:numId="12" w16cid:durableId="2085491631">
    <w:abstractNumId w:val="1"/>
  </w:num>
  <w:num w:numId="13" w16cid:durableId="600263942">
    <w:abstractNumId w:val="9"/>
  </w:num>
  <w:num w:numId="14" w16cid:durableId="1549879643">
    <w:abstractNumId w:val="8"/>
  </w:num>
  <w:num w:numId="15" w16cid:durableId="1968505911">
    <w:abstractNumId w:val="17"/>
  </w:num>
  <w:num w:numId="16" w16cid:durableId="124006467">
    <w:abstractNumId w:val="10"/>
  </w:num>
  <w:num w:numId="17" w16cid:durableId="1073895326">
    <w:abstractNumId w:val="6"/>
  </w:num>
  <w:num w:numId="18" w16cid:durableId="2070416678">
    <w:abstractNumId w:val="0"/>
  </w:num>
  <w:num w:numId="19" w16cid:durableId="20305941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42"/>
    <w:rsid w:val="00056FD2"/>
    <w:rsid w:val="00075EE8"/>
    <w:rsid w:val="00076AFD"/>
    <w:rsid w:val="00094552"/>
    <w:rsid w:val="0014201D"/>
    <w:rsid w:val="00165016"/>
    <w:rsid w:val="0017147D"/>
    <w:rsid w:val="00184CD6"/>
    <w:rsid w:val="001863C6"/>
    <w:rsid w:val="001872DD"/>
    <w:rsid w:val="001D6130"/>
    <w:rsid w:val="001F3D91"/>
    <w:rsid w:val="002226EA"/>
    <w:rsid w:val="00274718"/>
    <w:rsid w:val="00282FAE"/>
    <w:rsid w:val="00287CAC"/>
    <w:rsid w:val="002E4145"/>
    <w:rsid w:val="00306550"/>
    <w:rsid w:val="00314AE0"/>
    <w:rsid w:val="00334A5C"/>
    <w:rsid w:val="00340D0C"/>
    <w:rsid w:val="003531BD"/>
    <w:rsid w:val="003B4417"/>
    <w:rsid w:val="004473E0"/>
    <w:rsid w:val="0049530E"/>
    <w:rsid w:val="004A3E3F"/>
    <w:rsid w:val="004A5678"/>
    <w:rsid w:val="004D556D"/>
    <w:rsid w:val="004F71A1"/>
    <w:rsid w:val="00505EF9"/>
    <w:rsid w:val="00542DE5"/>
    <w:rsid w:val="00566512"/>
    <w:rsid w:val="005A7981"/>
    <w:rsid w:val="005D5A55"/>
    <w:rsid w:val="006154D5"/>
    <w:rsid w:val="006266CB"/>
    <w:rsid w:val="00632AE8"/>
    <w:rsid w:val="00681E7B"/>
    <w:rsid w:val="006A18FB"/>
    <w:rsid w:val="006B3CE2"/>
    <w:rsid w:val="006D4BF2"/>
    <w:rsid w:val="006E40A7"/>
    <w:rsid w:val="006F5F5F"/>
    <w:rsid w:val="00701F10"/>
    <w:rsid w:val="0073548C"/>
    <w:rsid w:val="00750B23"/>
    <w:rsid w:val="007A27D1"/>
    <w:rsid w:val="007D3A6B"/>
    <w:rsid w:val="007D44B1"/>
    <w:rsid w:val="007E79D6"/>
    <w:rsid w:val="008459E7"/>
    <w:rsid w:val="00866B0D"/>
    <w:rsid w:val="008C21B4"/>
    <w:rsid w:val="008E7827"/>
    <w:rsid w:val="00945707"/>
    <w:rsid w:val="00980444"/>
    <w:rsid w:val="009C08A0"/>
    <w:rsid w:val="009C566E"/>
    <w:rsid w:val="00A337CB"/>
    <w:rsid w:val="00A61F63"/>
    <w:rsid w:val="00A91DB7"/>
    <w:rsid w:val="00A957AF"/>
    <w:rsid w:val="00AA066D"/>
    <w:rsid w:val="00C006F5"/>
    <w:rsid w:val="00C561E9"/>
    <w:rsid w:val="00C7179D"/>
    <w:rsid w:val="00D63030"/>
    <w:rsid w:val="00DB766C"/>
    <w:rsid w:val="00DD5D54"/>
    <w:rsid w:val="00DE02EB"/>
    <w:rsid w:val="00DE4931"/>
    <w:rsid w:val="00E500DC"/>
    <w:rsid w:val="00E7588F"/>
    <w:rsid w:val="00E8013C"/>
    <w:rsid w:val="00E819AE"/>
    <w:rsid w:val="00EB4D42"/>
    <w:rsid w:val="00EE7F85"/>
    <w:rsid w:val="00FA4559"/>
    <w:rsid w:val="00FA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51059"/>
  <w15:docId w15:val="{4B74D994-1E26-4C5A-BB32-58A0D7A8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B4D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4D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B4D42"/>
    <w:pPr>
      <w:ind w:left="570"/>
    </w:pPr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34"/>
    <w:qFormat/>
    <w:rsid w:val="00EB4D42"/>
  </w:style>
  <w:style w:type="paragraph" w:customStyle="1" w:styleId="TableParagraph">
    <w:name w:val="Table Paragraph"/>
    <w:basedOn w:val="Normal"/>
    <w:uiPriority w:val="1"/>
    <w:qFormat/>
    <w:rsid w:val="00EB4D42"/>
  </w:style>
  <w:style w:type="paragraph" w:styleId="BalonMetni">
    <w:name w:val="Balloon Text"/>
    <w:basedOn w:val="Normal"/>
    <w:link w:val="BalonMetniChar"/>
    <w:uiPriority w:val="99"/>
    <w:semiHidden/>
    <w:unhideWhenUsed/>
    <w:rsid w:val="00E7588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588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758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588F"/>
  </w:style>
  <w:style w:type="paragraph" w:styleId="AltBilgi">
    <w:name w:val="footer"/>
    <w:basedOn w:val="Normal"/>
    <w:link w:val="AltBilgiChar"/>
    <w:uiPriority w:val="99"/>
    <w:unhideWhenUsed/>
    <w:rsid w:val="00E758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588F"/>
  </w:style>
  <w:style w:type="character" w:styleId="SayfaNumaras">
    <w:name w:val="page number"/>
    <w:basedOn w:val="VarsaylanParagrafYazTipi"/>
    <w:rsid w:val="00750B23"/>
  </w:style>
  <w:style w:type="table" w:styleId="TabloKlavuzu">
    <w:name w:val="Table Grid"/>
    <w:basedOn w:val="NormalTablo"/>
    <w:uiPriority w:val="59"/>
    <w:rsid w:val="006A18FB"/>
    <w:pPr>
      <w:widowControl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1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4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E8EA6-2F41-4884-B14A-2AE7ADCB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2430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KSP.PR.007.KYS-RÄ°SK-ANALÄ°ZÄ°-PROSEDÃœRÃœ</vt:lpstr>
    </vt:vector>
  </TitlesOfParts>
  <Company/>
  <LinksUpToDate>false</LinksUpToDate>
  <CharactersWithSpaces>16254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KSP.PR.007.KYS-RÄ°SK-ANALÄ°ZÄ°-PROSEDÃœRÃœ</dc:title>
  <dc:creator>Levent KoÃ§</dc:creator>
  <cp:lastModifiedBy>ali ceviz</cp:lastModifiedBy>
  <cp:revision>5</cp:revision>
  <dcterms:created xsi:type="dcterms:W3CDTF">2024-03-18T10:42:00Z</dcterms:created>
  <dcterms:modified xsi:type="dcterms:W3CDTF">2024-03-18T10:49:00Z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LastSaved">
    <vt:filetime>2021-02-26T00:00:00Z</vt:filetime>
  </property>
</Properties>
</file>